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6FFE0" w14:textId="4CEACBEC" w:rsidR="00583445" w:rsidRDefault="00B14A29" w:rsidP="00B14A29">
      <w:pPr>
        <w:pStyle w:val="Tytu"/>
        <w:rPr>
          <w:rFonts w:eastAsia="Calibri"/>
          <w:lang w:eastAsia="pl-PL"/>
        </w:rPr>
      </w:pPr>
      <w:r>
        <w:rPr>
          <w:rFonts w:eastAsia="Calibri"/>
          <w:lang w:eastAsia="pl-PL"/>
        </w:rPr>
        <w:t xml:space="preserve"> </w:t>
      </w:r>
    </w:p>
    <w:p w14:paraId="53E48F39" w14:textId="462A8059" w:rsidR="00D70737" w:rsidRPr="000D7CAB" w:rsidRDefault="00434412" w:rsidP="00434412">
      <w:pPr>
        <w:tabs>
          <w:tab w:val="center" w:pos="4535"/>
          <w:tab w:val="left" w:pos="7890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b/>
          <w:sz w:val="26"/>
          <w:szCs w:val="26"/>
          <w:lang w:eastAsia="pl-PL"/>
        </w:rPr>
        <w:t>Projekty umowy</w:t>
      </w:r>
      <w:r w:rsidR="00D70737" w:rsidRPr="000D7CAB">
        <w:rPr>
          <w:rFonts w:ascii="Times New Roman" w:eastAsia="Calibri" w:hAnsi="Times New Roman" w:cs="Times New Roman"/>
          <w:b/>
          <w:sz w:val="26"/>
          <w:szCs w:val="26"/>
          <w:lang w:eastAsia="pl-PL"/>
        </w:rPr>
        <w:t xml:space="preserve"> </w:t>
      </w:r>
      <w:r w:rsidRPr="000D7CAB">
        <w:rPr>
          <w:rFonts w:ascii="Times New Roman" w:eastAsia="Calibri" w:hAnsi="Times New Roman" w:cs="Times New Roman"/>
          <w:b/>
          <w:sz w:val="26"/>
          <w:szCs w:val="26"/>
          <w:lang w:eastAsia="pl-PL"/>
        </w:rPr>
        <w:t>n</w:t>
      </w:r>
      <w:r w:rsidR="00D70737" w:rsidRPr="000D7CAB">
        <w:rPr>
          <w:rFonts w:ascii="Times New Roman" w:eastAsia="Calibri" w:hAnsi="Times New Roman" w:cs="Times New Roman"/>
          <w:b/>
          <w:sz w:val="26"/>
          <w:szCs w:val="26"/>
          <w:lang w:eastAsia="pl-PL"/>
        </w:rPr>
        <w:t>r ……..</w:t>
      </w:r>
    </w:p>
    <w:p w14:paraId="02577213" w14:textId="678ABE7B" w:rsidR="00D70737" w:rsidRDefault="00D70737" w:rsidP="00434412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>zawarta w dniu …………….</w:t>
      </w:r>
    </w:p>
    <w:p w14:paraId="72C2A593" w14:textId="77777777" w:rsidR="00583445" w:rsidRPr="000D7CAB" w:rsidRDefault="00583445" w:rsidP="00434412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eastAsia="pl-PL"/>
        </w:rPr>
      </w:pPr>
    </w:p>
    <w:p w14:paraId="6FBFF9BF" w14:textId="77777777" w:rsidR="00D70737" w:rsidRPr="000D7CAB" w:rsidRDefault="00D70737" w:rsidP="00D70737">
      <w:p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pomiędzy: </w:t>
      </w:r>
    </w:p>
    <w:p w14:paraId="32DD1318" w14:textId="77777777" w:rsidR="00D70737" w:rsidRPr="000D7CAB" w:rsidRDefault="00D70737" w:rsidP="00D70737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b/>
          <w:sz w:val="26"/>
          <w:szCs w:val="26"/>
          <w:lang w:eastAsia="pl-PL"/>
        </w:rPr>
        <w:t xml:space="preserve">Prokuraturą Okręgową w Koninie </w:t>
      </w:r>
    </w:p>
    <w:p w14:paraId="6632501D" w14:textId="77777777" w:rsidR="00D70737" w:rsidRPr="000D7CAB" w:rsidRDefault="00D70737" w:rsidP="00D70737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b/>
          <w:sz w:val="26"/>
          <w:szCs w:val="26"/>
          <w:lang w:eastAsia="pl-PL"/>
        </w:rPr>
        <w:t xml:space="preserve">ul. Kard. Stefana Wyszyńskiego 1 </w:t>
      </w:r>
    </w:p>
    <w:p w14:paraId="333864EB" w14:textId="77777777" w:rsidR="00D70737" w:rsidRPr="000D7CAB" w:rsidRDefault="00D70737" w:rsidP="00D70737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b/>
          <w:sz w:val="26"/>
          <w:szCs w:val="26"/>
          <w:lang w:eastAsia="pl-PL"/>
        </w:rPr>
        <w:t xml:space="preserve">62-510 Konin </w:t>
      </w:r>
    </w:p>
    <w:p w14:paraId="158452EE" w14:textId="77777777" w:rsidR="00D70737" w:rsidRPr="000D7CAB" w:rsidRDefault="00D70737" w:rsidP="00D70737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b/>
          <w:sz w:val="26"/>
          <w:szCs w:val="26"/>
          <w:lang w:eastAsia="pl-PL"/>
        </w:rPr>
        <w:t>NIP 665-26-88-391</w:t>
      </w:r>
    </w:p>
    <w:p w14:paraId="106E39D9" w14:textId="77777777" w:rsidR="00D70737" w:rsidRPr="000D7CAB" w:rsidRDefault="00D70737" w:rsidP="00D70737">
      <w:p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  <w:lang w:eastAsia="pl-PL"/>
        </w:rPr>
      </w:pPr>
    </w:p>
    <w:p w14:paraId="6FADF4F3" w14:textId="77777777" w:rsidR="00D70737" w:rsidRPr="000D7CAB" w:rsidRDefault="00D70737" w:rsidP="00D70737">
      <w:p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>reprezentowaną przez:</w:t>
      </w:r>
    </w:p>
    <w:p w14:paraId="7F9AF42D" w14:textId="77777777" w:rsidR="00D70737" w:rsidRPr="000D7CAB" w:rsidRDefault="00D70737" w:rsidP="00D70737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b/>
          <w:sz w:val="26"/>
          <w:szCs w:val="26"/>
          <w:lang w:eastAsia="pl-PL"/>
        </w:rPr>
        <w:t>……………………………..</w:t>
      </w:r>
    </w:p>
    <w:p w14:paraId="769663BF" w14:textId="77777777" w:rsidR="00D70737" w:rsidRPr="000D7CAB" w:rsidRDefault="00D70737" w:rsidP="00D70737">
      <w:p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>zwaną dalej „Zamawiającym”</w:t>
      </w:r>
    </w:p>
    <w:p w14:paraId="027D8AE8" w14:textId="77777777" w:rsidR="00D70737" w:rsidRPr="000D7CAB" w:rsidRDefault="00D70737" w:rsidP="00D70737">
      <w:p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a </w:t>
      </w:r>
    </w:p>
    <w:p w14:paraId="254684C7" w14:textId="77777777" w:rsidR="00D70737" w:rsidRPr="000D7CAB" w:rsidRDefault="00D70737" w:rsidP="00D7073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>……………………………………</w:t>
      </w:r>
    </w:p>
    <w:p w14:paraId="1D609D5D" w14:textId="77777777" w:rsidR="00D70737" w:rsidRPr="000D7CAB" w:rsidRDefault="00D70737" w:rsidP="00D7073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>…………………………………….</w:t>
      </w:r>
    </w:p>
    <w:p w14:paraId="1E81C5D0" w14:textId="77777777" w:rsidR="00D70737" w:rsidRPr="000D7CAB" w:rsidRDefault="00D70737" w:rsidP="00D70737">
      <w:p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  <w:lang w:eastAsia="pl-PL"/>
        </w:rPr>
      </w:pPr>
    </w:p>
    <w:p w14:paraId="738E8BE9" w14:textId="77777777" w:rsidR="00D70737" w:rsidRPr="000D7CAB" w:rsidRDefault="00D70737" w:rsidP="00D70737">
      <w:p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zwanym w treści umowy  </w:t>
      </w:r>
      <w:r w:rsidRPr="000D7CAB">
        <w:rPr>
          <w:rFonts w:ascii="Times New Roman" w:eastAsia="Calibri" w:hAnsi="Times New Roman" w:cs="Times New Roman"/>
          <w:b/>
          <w:sz w:val="26"/>
          <w:szCs w:val="26"/>
          <w:lang w:eastAsia="pl-PL"/>
        </w:rPr>
        <w:t>„Wykonawcą”</w:t>
      </w: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</w:t>
      </w:r>
    </w:p>
    <w:p w14:paraId="3E9A5132" w14:textId="77777777" w:rsidR="00D70737" w:rsidRDefault="00D70737" w:rsidP="00D70737">
      <w:p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  <w:lang w:eastAsia="pl-PL"/>
        </w:rPr>
      </w:pPr>
    </w:p>
    <w:p w14:paraId="05BB0530" w14:textId="77777777" w:rsidR="00583445" w:rsidRPr="000D7CAB" w:rsidRDefault="00583445" w:rsidP="00D70737">
      <w:p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  <w:lang w:eastAsia="pl-PL"/>
        </w:rPr>
      </w:pPr>
    </w:p>
    <w:p w14:paraId="7AA586F6" w14:textId="6751EE24" w:rsidR="00D70737" w:rsidRPr="000D7CAB" w:rsidRDefault="00D70737" w:rsidP="00D7073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Umowa niniejsza została zawarta </w:t>
      </w:r>
      <w:r w:rsidR="007E48B5"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>w wyniku</w:t>
      </w: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</w:t>
      </w:r>
      <w:r w:rsidR="00BE7E69"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postępowania przeprowadzonego </w:t>
      </w:r>
      <w:r w:rsidR="007E48B5"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na podstawie </w:t>
      </w:r>
      <w:r w:rsidR="00434412"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>Regulaminu Udzielania Zamówień Publicznych w Prokuraturze Okręgowej w Koninie oraz przepisów Kodeksu Cywilnego</w:t>
      </w:r>
      <w:r w:rsidR="00521025">
        <w:rPr>
          <w:rFonts w:ascii="Times New Roman" w:eastAsia="Calibri" w:hAnsi="Times New Roman" w:cs="Times New Roman"/>
          <w:sz w:val="26"/>
          <w:szCs w:val="26"/>
          <w:lang w:eastAsia="pl-PL"/>
        </w:rPr>
        <w:t>,</w:t>
      </w:r>
      <w:r w:rsidR="00434412"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z wyłączeniem stosowania ustawy Prawo zamówień Publicznych z dnia 11 września 2019 r. (</w:t>
      </w:r>
      <w:proofErr w:type="spellStart"/>
      <w:r w:rsidR="00220483" w:rsidRPr="00220483">
        <w:rPr>
          <w:rFonts w:ascii="Times New Roman" w:eastAsia="Calibri" w:hAnsi="Times New Roman" w:cs="Times New Roman"/>
          <w:sz w:val="26"/>
          <w:szCs w:val="26"/>
          <w:lang w:eastAsia="pl-PL"/>
        </w:rPr>
        <w:t>t.j</w:t>
      </w:r>
      <w:proofErr w:type="spellEnd"/>
      <w:r w:rsidR="00220483" w:rsidRPr="00220483">
        <w:rPr>
          <w:rFonts w:ascii="Times New Roman" w:eastAsia="Calibri" w:hAnsi="Times New Roman" w:cs="Times New Roman"/>
          <w:sz w:val="26"/>
          <w:szCs w:val="26"/>
          <w:lang w:eastAsia="pl-PL"/>
        </w:rPr>
        <w:t>. Dz.U.202</w:t>
      </w:r>
      <w:r w:rsidR="00784F91">
        <w:rPr>
          <w:rFonts w:ascii="Times New Roman" w:eastAsia="Calibri" w:hAnsi="Times New Roman" w:cs="Times New Roman"/>
          <w:sz w:val="26"/>
          <w:szCs w:val="26"/>
          <w:lang w:eastAsia="pl-PL"/>
        </w:rPr>
        <w:t>4.1320</w:t>
      </w:r>
      <w:r w:rsidR="00434412"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>) – wartość zamówienia poniżej 130 000,00 zł netto.</w:t>
      </w:r>
    </w:p>
    <w:p w14:paraId="05754A32" w14:textId="77777777" w:rsidR="000D7CAB" w:rsidRPr="000D7CAB" w:rsidRDefault="000D7CAB" w:rsidP="00D7073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</w:p>
    <w:p w14:paraId="3B3795E9" w14:textId="786CEC88" w:rsidR="00D70737" w:rsidRPr="000D7CAB" w:rsidRDefault="00D70737" w:rsidP="00D70737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b/>
          <w:sz w:val="26"/>
          <w:szCs w:val="26"/>
          <w:lang w:eastAsia="pl-PL"/>
        </w:rPr>
        <w:t>§1</w:t>
      </w:r>
    </w:p>
    <w:p w14:paraId="5E7EDFF0" w14:textId="517BACEC" w:rsidR="00D70737" w:rsidRPr="000D7CAB" w:rsidRDefault="00D70737" w:rsidP="00D70737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Zamawiający zleca, a Wykonawca zobowiązuje się do wytworzenia i dostarczenia </w:t>
      </w: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kopert oraz</w:t>
      </w:r>
      <w:r w:rsidR="00800629" w:rsidRPr="000D7CAB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0D7CA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druków prokuratorskich i administracyjnych (dalej „towar”) na potrzeby prokuratur okręgu konińskiego, zgodnie z załącznikami nr 1 i nr 2 stanowiącymi integralną część niniejszej umowy.</w:t>
      </w:r>
    </w:p>
    <w:p w14:paraId="4461E14A" w14:textId="22FA53C8" w:rsidR="00D70737" w:rsidRPr="000D7CAB" w:rsidRDefault="00D70737" w:rsidP="00D70737">
      <w:pPr>
        <w:tabs>
          <w:tab w:val="left" w:pos="3151"/>
          <w:tab w:val="left" w:pos="3761"/>
        </w:tabs>
        <w:suppressAutoHyphens/>
        <w:spacing w:after="0" w:line="360" w:lineRule="auto"/>
        <w:ind w:hanging="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x-none" w:eastAsia="ar-SA"/>
        </w:rPr>
      </w:pPr>
      <w:r w:rsidRPr="000D7CAB">
        <w:rPr>
          <w:rFonts w:ascii="Times New Roman" w:eastAsia="Calibri" w:hAnsi="Times New Roman" w:cs="Times New Roman"/>
          <w:b/>
          <w:sz w:val="26"/>
          <w:szCs w:val="26"/>
          <w:lang w:val="x-none" w:eastAsia="ar-SA"/>
        </w:rPr>
        <w:lastRenderedPageBreak/>
        <w:t>§2</w:t>
      </w:r>
    </w:p>
    <w:p w14:paraId="53156804" w14:textId="1355A763" w:rsidR="00D70737" w:rsidRPr="00152661" w:rsidRDefault="00D70737" w:rsidP="00152661">
      <w:pPr>
        <w:tabs>
          <w:tab w:val="left" w:pos="3761"/>
        </w:tabs>
        <w:suppressAutoHyphens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val="x-none" w:eastAsia="ar-SA"/>
        </w:rPr>
      </w:pPr>
      <w:r w:rsidRPr="000D7CAB">
        <w:rPr>
          <w:rFonts w:ascii="Times New Roman" w:eastAsia="Calibri" w:hAnsi="Times New Roman" w:cs="Times New Roman"/>
          <w:spacing w:val="-2"/>
          <w:sz w:val="26"/>
          <w:szCs w:val="26"/>
          <w:lang w:val="x-none" w:eastAsia="ar-SA"/>
        </w:rPr>
        <w:t>1. Dostawa towaru wskazanego w załączniku nr 1 i nr 2 (</w:t>
      </w:r>
      <w:r w:rsidRPr="000D7CAB">
        <w:rPr>
          <w:rFonts w:ascii="Times New Roman" w:eastAsia="Calibri" w:hAnsi="Times New Roman" w:cs="Times New Roman"/>
          <w:spacing w:val="-2"/>
          <w:sz w:val="26"/>
          <w:szCs w:val="26"/>
          <w:u w:val="single"/>
          <w:lang w:val="x-none" w:eastAsia="ar-SA"/>
        </w:rPr>
        <w:t>zamówienie główne)</w:t>
      </w:r>
      <w:r w:rsidR="00152661">
        <w:rPr>
          <w:rFonts w:ascii="Times New Roman" w:eastAsia="Calibri" w:hAnsi="Times New Roman" w:cs="Times New Roman"/>
          <w:spacing w:val="-2"/>
          <w:sz w:val="26"/>
          <w:szCs w:val="26"/>
          <w:lang w:val="x-none" w:eastAsia="ar-SA"/>
        </w:rPr>
        <w:t xml:space="preserve"> nastąpi</w:t>
      </w:r>
      <w:r w:rsidRPr="000D7CAB">
        <w:rPr>
          <w:rFonts w:ascii="Times New Roman" w:eastAsia="Calibri" w:hAnsi="Times New Roman" w:cs="Times New Roman"/>
          <w:spacing w:val="-2"/>
          <w:sz w:val="26"/>
          <w:szCs w:val="26"/>
          <w:lang w:val="x-none" w:eastAsia="ar-SA"/>
        </w:rPr>
        <w:t xml:space="preserve">  jednorazowo w ciągu </w:t>
      </w:r>
      <w:r w:rsidRPr="000D7CAB">
        <w:rPr>
          <w:rFonts w:ascii="Times New Roman" w:eastAsia="Calibri" w:hAnsi="Times New Roman" w:cs="Times New Roman"/>
          <w:spacing w:val="-2"/>
          <w:sz w:val="26"/>
          <w:szCs w:val="26"/>
          <w:lang w:eastAsia="ar-SA"/>
        </w:rPr>
        <w:t>10</w:t>
      </w:r>
      <w:r w:rsidRPr="000D7CAB">
        <w:rPr>
          <w:rFonts w:ascii="Times New Roman" w:eastAsia="Calibri" w:hAnsi="Times New Roman" w:cs="Times New Roman"/>
          <w:spacing w:val="-2"/>
          <w:sz w:val="26"/>
          <w:szCs w:val="26"/>
          <w:lang w:val="x-none" w:eastAsia="ar-SA"/>
        </w:rPr>
        <w:t> dni</w:t>
      </w:r>
      <w:r w:rsidRPr="000D7CAB">
        <w:rPr>
          <w:rFonts w:ascii="Times New Roman" w:eastAsia="Calibri" w:hAnsi="Times New Roman" w:cs="Times New Roman"/>
          <w:spacing w:val="-2"/>
          <w:sz w:val="26"/>
          <w:szCs w:val="26"/>
          <w:lang w:eastAsia="ar-SA"/>
        </w:rPr>
        <w:t xml:space="preserve"> roboczych</w:t>
      </w:r>
      <w:r w:rsidRPr="000D7CAB">
        <w:rPr>
          <w:rFonts w:ascii="Times New Roman" w:eastAsia="Calibri" w:hAnsi="Times New Roman" w:cs="Times New Roman"/>
          <w:spacing w:val="-2"/>
          <w:sz w:val="26"/>
          <w:szCs w:val="26"/>
          <w:lang w:val="x-none" w:eastAsia="ar-SA"/>
        </w:rPr>
        <w:t xml:space="preserve"> od podpisania umowy do</w:t>
      </w:r>
      <w:r w:rsidRPr="000D7CA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 poszczególnych jednostek w ilościach wynikających z załączników tj.</w:t>
      </w:r>
      <w:r w:rsidR="00D71C96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D71C96" w:rsidRPr="006A75A9">
        <w:rPr>
          <w:rFonts w:ascii="Times New Roman" w:eastAsia="Calibri" w:hAnsi="Times New Roman" w:cs="Times New Roman"/>
          <w:sz w:val="26"/>
          <w:szCs w:val="26"/>
          <w:lang w:eastAsia="ar-SA"/>
        </w:rPr>
        <w:t>do</w:t>
      </w:r>
      <w:r w:rsidRPr="000D7CA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: </w:t>
      </w:r>
    </w:p>
    <w:p w14:paraId="425D5A20" w14:textId="77777777" w:rsidR="00520AB3" w:rsidRDefault="00D70737" w:rsidP="00520AB3">
      <w:pPr>
        <w:numPr>
          <w:ilvl w:val="1"/>
          <w:numId w:val="1"/>
        </w:numPr>
        <w:tabs>
          <w:tab w:val="left" w:pos="426"/>
          <w:tab w:val="left" w:pos="567"/>
          <w:tab w:val="left" w:pos="709"/>
        </w:tabs>
        <w:suppressAutoHyphens/>
        <w:spacing w:after="0" w:line="36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Prokuratury Okręgowej w Koninie przy ul. Kard. Stefana Wyszyńskiego 1, 62-510 Konin;</w:t>
      </w:r>
    </w:p>
    <w:p w14:paraId="73A04E02" w14:textId="77777777" w:rsidR="00520AB3" w:rsidRDefault="00D70737" w:rsidP="00520AB3">
      <w:pPr>
        <w:numPr>
          <w:ilvl w:val="1"/>
          <w:numId w:val="1"/>
        </w:numPr>
        <w:tabs>
          <w:tab w:val="left" w:pos="284"/>
          <w:tab w:val="left" w:pos="426"/>
          <w:tab w:val="left" w:pos="567"/>
        </w:tabs>
        <w:suppressAutoHyphens/>
        <w:spacing w:after="0" w:line="36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520AB3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Prokuratury Rejonowej w Koninie przy ul. Zakładowej 7, 62-510 Konin;</w:t>
      </w:r>
    </w:p>
    <w:p w14:paraId="6FAD96A9" w14:textId="77777777" w:rsidR="00520AB3" w:rsidRDefault="00D70737" w:rsidP="00520AB3">
      <w:pPr>
        <w:numPr>
          <w:ilvl w:val="1"/>
          <w:numId w:val="1"/>
        </w:numPr>
        <w:tabs>
          <w:tab w:val="left" w:pos="284"/>
          <w:tab w:val="left" w:pos="426"/>
          <w:tab w:val="left" w:pos="567"/>
        </w:tabs>
        <w:suppressAutoHyphens/>
        <w:spacing w:after="0" w:line="36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520AB3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Prokuratury Rejonowej w Kole przy ul. Sienkiewicza 21/23, 62-600 Koło;</w:t>
      </w:r>
    </w:p>
    <w:p w14:paraId="4004FEF7" w14:textId="77777777" w:rsidR="00520AB3" w:rsidRDefault="00D70737" w:rsidP="00520AB3">
      <w:pPr>
        <w:numPr>
          <w:ilvl w:val="1"/>
          <w:numId w:val="1"/>
        </w:numPr>
        <w:tabs>
          <w:tab w:val="left" w:pos="284"/>
          <w:tab w:val="left" w:pos="426"/>
          <w:tab w:val="left" w:pos="567"/>
        </w:tabs>
        <w:suppressAutoHyphens/>
        <w:spacing w:after="0" w:line="36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520AB3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Prokuratury Rejonowej w Turku przy ul. Legionów Polskich 10, 62-700 Turek;</w:t>
      </w:r>
    </w:p>
    <w:p w14:paraId="1889CCE4" w14:textId="760BDC07" w:rsidR="00D70737" w:rsidRPr="00520AB3" w:rsidRDefault="00D70737" w:rsidP="00520AB3">
      <w:pPr>
        <w:numPr>
          <w:ilvl w:val="1"/>
          <w:numId w:val="1"/>
        </w:numPr>
        <w:tabs>
          <w:tab w:val="left" w:pos="284"/>
          <w:tab w:val="left" w:pos="426"/>
          <w:tab w:val="left" w:pos="567"/>
        </w:tabs>
        <w:suppressAutoHyphens/>
        <w:spacing w:after="0" w:line="36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520AB3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Prokuratury Rejonowej w Słupcy przy ul. Poznańskiej 14, 62-400 Słupca. </w:t>
      </w:r>
    </w:p>
    <w:p w14:paraId="79860D42" w14:textId="77777777" w:rsidR="00D70737" w:rsidRPr="000D7CAB" w:rsidRDefault="00D70737" w:rsidP="00D70737">
      <w:pPr>
        <w:numPr>
          <w:ilvl w:val="0"/>
          <w:numId w:val="1"/>
        </w:numPr>
        <w:tabs>
          <w:tab w:val="left" w:pos="3761"/>
        </w:tabs>
        <w:suppressAutoHyphens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Towar dostarczony będzie na koszt Wykonawcy. </w:t>
      </w:r>
    </w:p>
    <w:p w14:paraId="26B7934A" w14:textId="77777777" w:rsidR="00D70737" w:rsidRPr="000D7CAB" w:rsidRDefault="00D70737" w:rsidP="00D70737">
      <w:pPr>
        <w:numPr>
          <w:ilvl w:val="0"/>
          <w:numId w:val="1"/>
        </w:numPr>
        <w:tabs>
          <w:tab w:val="left" w:pos="3761"/>
        </w:tabs>
        <w:suppressAutoHyphens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Dostawa</w:t>
      </w:r>
      <w:r w:rsidRPr="000D7CA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 obejmuje rozładunek oraz wniesienie przedmiotu dostawy przez pracownika Wykonawcy do pomieszczeń zgodnie z ustaleniami dokonanymi </w:t>
      </w:r>
      <w:r w:rsidRPr="000D7CA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br/>
        <w:t>w poszczególnych prokuraturach.</w:t>
      </w:r>
    </w:p>
    <w:p w14:paraId="6B9A5087" w14:textId="78D83A11" w:rsidR="00D70737" w:rsidRPr="000D7CAB" w:rsidRDefault="00D70737" w:rsidP="00D70737">
      <w:pPr>
        <w:numPr>
          <w:ilvl w:val="0"/>
          <w:numId w:val="1"/>
        </w:numPr>
        <w:tabs>
          <w:tab w:val="left" w:pos="3761"/>
        </w:tabs>
        <w:suppressAutoHyphens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Wykonawca zobowiązany jest zawiadomić Zamawiającego o terminie dostawy </w:t>
      </w:r>
      <w:r w:rsidRPr="000D7CA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br/>
        <w:t xml:space="preserve">z wyprzedzeniem 1 dnia przed planowanym terminem. </w:t>
      </w:r>
      <w:r w:rsidRPr="000D7CA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Zawiadomienie może nastąpić drogą elektroniczną lub telefonicznie. </w:t>
      </w:r>
    </w:p>
    <w:p w14:paraId="7A664CC5" w14:textId="1DDF84E7" w:rsidR="00D70737" w:rsidRPr="000D7CAB" w:rsidRDefault="00D70737" w:rsidP="00D70737">
      <w:pPr>
        <w:tabs>
          <w:tab w:val="left" w:pos="3151"/>
          <w:tab w:val="left" w:pos="3761"/>
        </w:tabs>
        <w:suppressAutoHyphens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x-none" w:eastAsia="ar-SA"/>
        </w:rPr>
      </w:pPr>
      <w:r w:rsidRPr="000D7CAB">
        <w:rPr>
          <w:rFonts w:ascii="Times New Roman" w:eastAsia="Calibri" w:hAnsi="Times New Roman" w:cs="Times New Roman"/>
          <w:b/>
          <w:color w:val="000000"/>
          <w:sz w:val="26"/>
          <w:szCs w:val="26"/>
          <w:lang w:val="x-none" w:eastAsia="ar-SA"/>
        </w:rPr>
        <w:t>§3</w:t>
      </w:r>
    </w:p>
    <w:p w14:paraId="419C267D" w14:textId="77777777" w:rsidR="00D70737" w:rsidRPr="000D7CAB" w:rsidRDefault="00D70737" w:rsidP="00D70737">
      <w:pPr>
        <w:numPr>
          <w:ilvl w:val="0"/>
          <w:numId w:val="6"/>
        </w:numPr>
        <w:tabs>
          <w:tab w:val="num" w:pos="284"/>
          <w:tab w:val="left" w:pos="3761"/>
        </w:tabs>
        <w:suppressAutoHyphens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W ramach umowy Zamawiający może zlecić Wykonawcy zamówienia opcjonalne polegające na rozszerzeniu dostawy tj. </w:t>
      </w:r>
    </w:p>
    <w:p w14:paraId="1E7D6C3E" w14:textId="77777777" w:rsidR="00D70737" w:rsidRPr="000D7CAB" w:rsidRDefault="00D70737" w:rsidP="00D70737">
      <w:pPr>
        <w:numPr>
          <w:ilvl w:val="1"/>
          <w:numId w:val="6"/>
        </w:numPr>
        <w:tabs>
          <w:tab w:val="left" w:pos="851"/>
        </w:tabs>
        <w:suppressAutoHyphens/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zwiększeniu zakresu dostawy w ramach tego samego rodzaju towaru co ujęty </w:t>
      </w: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br/>
        <w:t>w załączniku nr 1 i nr 2</w:t>
      </w: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14:paraId="4CAE5067" w14:textId="77777777" w:rsidR="00D70737" w:rsidRPr="000D7CAB" w:rsidRDefault="00D70737" w:rsidP="00D70737">
      <w:pPr>
        <w:tabs>
          <w:tab w:val="left" w:pos="851"/>
        </w:tabs>
        <w:suppressAutoHyphens/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lub</w:t>
      </w:r>
    </w:p>
    <w:p w14:paraId="564F5D01" w14:textId="77777777" w:rsidR="00D70737" w:rsidRPr="000D7CAB" w:rsidRDefault="00D70737" w:rsidP="00D70737">
      <w:pPr>
        <w:numPr>
          <w:ilvl w:val="1"/>
          <w:numId w:val="6"/>
        </w:numPr>
        <w:tabs>
          <w:tab w:val="left" w:pos="851"/>
        </w:tabs>
        <w:suppressAutoHyphens/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złożeniu zamówienia na towar nieprzewidziany w załączniku nr 1 i nr 2 </w:t>
      </w: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br/>
      </w: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(</w:t>
      </w: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w takim przypadku ceny zostaną ustalone na podstawie dodatkowych negocjacji z Wykonawcą).</w:t>
      </w:r>
    </w:p>
    <w:p w14:paraId="3DAFC42F" w14:textId="77777777" w:rsidR="00D70737" w:rsidRPr="000D7CAB" w:rsidRDefault="00D70737" w:rsidP="00D70737">
      <w:pPr>
        <w:numPr>
          <w:ilvl w:val="0"/>
          <w:numId w:val="6"/>
        </w:numPr>
        <w:tabs>
          <w:tab w:val="num" w:pos="284"/>
        </w:tabs>
        <w:suppressAutoHyphens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ar-SA"/>
        </w:rPr>
      </w:pP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Zamówienia opcjonalne </w:t>
      </w:r>
      <w:r w:rsidRPr="000D7CA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będą </w:t>
      </w: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przekazywane Wykonawcy drogą elektroniczną, </w:t>
      </w: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br/>
        <w:t xml:space="preserve">tj. na adres e-mail: </w:t>
      </w:r>
      <w:r w:rsidRPr="000D7CAB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ar-SA"/>
        </w:rPr>
        <w:t>……………………………….</w:t>
      </w:r>
    </w:p>
    <w:p w14:paraId="1B060A3B" w14:textId="1AB597ED" w:rsidR="00D70737" w:rsidRPr="000D7CAB" w:rsidRDefault="00D70737" w:rsidP="00D70737">
      <w:pPr>
        <w:numPr>
          <w:ilvl w:val="0"/>
          <w:numId w:val="6"/>
        </w:numPr>
        <w:tabs>
          <w:tab w:val="num" w:pos="284"/>
        </w:tabs>
        <w:suppressAutoHyphens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Termin i zakres realizacji zamówienia</w:t>
      </w:r>
      <w:r w:rsidR="00521025">
        <w:rPr>
          <w:rFonts w:ascii="Times New Roman" w:eastAsia="Calibri" w:hAnsi="Times New Roman" w:cs="Times New Roman"/>
          <w:color w:val="FF0000"/>
          <w:sz w:val="26"/>
          <w:szCs w:val="26"/>
          <w:lang w:eastAsia="ar-SA"/>
        </w:rPr>
        <w:t xml:space="preserve"> </w:t>
      </w:r>
      <w:r w:rsidR="00521025" w:rsidRPr="00C4001E">
        <w:rPr>
          <w:rFonts w:ascii="Times New Roman" w:eastAsia="Calibri" w:hAnsi="Times New Roman" w:cs="Times New Roman"/>
          <w:sz w:val="26"/>
          <w:szCs w:val="26"/>
          <w:lang w:eastAsia="ar-SA"/>
        </w:rPr>
        <w:t>o</w:t>
      </w:r>
      <w:r w:rsidR="00C4001E" w:rsidRPr="00C4001E">
        <w:rPr>
          <w:rFonts w:ascii="Times New Roman" w:eastAsia="Calibri" w:hAnsi="Times New Roman" w:cs="Times New Roman"/>
          <w:sz w:val="26"/>
          <w:szCs w:val="26"/>
          <w:lang w:eastAsia="ar-SA"/>
        </w:rPr>
        <w:t>p</w:t>
      </w:r>
      <w:r w:rsidR="00521025" w:rsidRPr="00C4001E">
        <w:rPr>
          <w:rFonts w:ascii="Times New Roman" w:eastAsia="Calibri" w:hAnsi="Times New Roman" w:cs="Times New Roman"/>
          <w:sz w:val="26"/>
          <w:szCs w:val="26"/>
          <w:lang w:eastAsia="ar-SA"/>
        </w:rPr>
        <w:t>cjonalnego</w:t>
      </w:r>
      <w:r w:rsidR="00800629" w:rsidRPr="000D7CAB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,</w:t>
      </w: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o którym mowa powyżej zostanie każdorazowo ustalony przez osoby wskazane w </w:t>
      </w:r>
      <w:r w:rsidRPr="000D7CA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§8 po stronie Wykonawcy </w:t>
      </w:r>
      <w:r w:rsidRPr="000D7CAB">
        <w:rPr>
          <w:rFonts w:ascii="Times New Roman" w:eastAsia="Calibri" w:hAnsi="Times New Roman" w:cs="Times New Roman"/>
          <w:sz w:val="26"/>
          <w:szCs w:val="26"/>
          <w:lang w:eastAsia="ar-SA"/>
        </w:rPr>
        <w:lastRenderedPageBreak/>
        <w:t>oraz osobę upoważnioną ze strony Zamawiającego, z zastrzeżeniem, że termin</w:t>
      </w:r>
      <w:r w:rsidR="00BE7E69" w:rsidRPr="000D7CA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800629" w:rsidRPr="000D7CAB">
        <w:rPr>
          <w:rFonts w:ascii="Times New Roman" w:eastAsia="Calibri" w:hAnsi="Times New Roman" w:cs="Times New Roman"/>
          <w:sz w:val="26"/>
          <w:szCs w:val="26"/>
          <w:lang w:eastAsia="ar-SA"/>
        </w:rPr>
        <w:t>realizacji</w:t>
      </w:r>
      <w:r w:rsidRPr="000D7CA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nie może przekroczyć 21 dni od otrzymania zamówienia. </w:t>
      </w:r>
    </w:p>
    <w:p w14:paraId="51C33407" w14:textId="77777777" w:rsidR="00D70737" w:rsidRPr="000D7CAB" w:rsidRDefault="00D70737" w:rsidP="00D70737">
      <w:pPr>
        <w:numPr>
          <w:ilvl w:val="0"/>
          <w:numId w:val="6"/>
        </w:numPr>
        <w:tabs>
          <w:tab w:val="num" w:pos="284"/>
        </w:tabs>
        <w:suppressAutoHyphens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W przypadku zaistnienia takiej potrzeby </w:t>
      </w: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>Zamawiający przedstawi za pośrednictwem poczty elektronicznej wzory zamawianych druków przed ich wykonaniem.</w:t>
      </w:r>
      <w:r w:rsidRPr="000D7CAB">
        <w:rPr>
          <w:rFonts w:ascii="Times New Roman" w:eastAsia="Calibri" w:hAnsi="Times New Roman" w:cs="Times New Roman"/>
          <w:color w:val="0000FF"/>
          <w:sz w:val="26"/>
          <w:szCs w:val="26"/>
          <w:lang w:eastAsia="pl-PL"/>
        </w:rPr>
        <w:t xml:space="preserve"> </w:t>
      </w:r>
    </w:p>
    <w:p w14:paraId="2F007595" w14:textId="203EEA03" w:rsidR="007E48B5" w:rsidRPr="000D7CAB" w:rsidRDefault="00D70737" w:rsidP="000D7CAB">
      <w:pPr>
        <w:numPr>
          <w:ilvl w:val="0"/>
          <w:numId w:val="6"/>
        </w:numPr>
        <w:tabs>
          <w:tab w:val="num" w:pos="284"/>
        </w:tabs>
        <w:suppressAutoHyphens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Wartość zamówień opcjonalnych nie przekroczy 50% wartości </w:t>
      </w:r>
      <w:r w:rsidRPr="000D7CAB">
        <w:rPr>
          <w:rFonts w:ascii="Times New Roman" w:eastAsia="Calibri" w:hAnsi="Times New Roman" w:cs="Times New Roman"/>
          <w:sz w:val="26"/>
          <w:szCs w:val="26"/>
          <w:lang w:eastAsia="ar-SA"/>
        </w:rPr>
        <w:t>zamówienia głównego.</w:t>
      </w:r>
    </w:p>
    <w:p w14:paraId="715878D2" w14:textId="7B9F0068" w:rsidR="00D70737" w:rsidRPr="000D7CAB" w:rsidRDefault="00583445" w:rsidP="00D70737">
      <w:pPr>
        <w:tabs>
          <w:tab w:val="left" w:pos="3151"/>
          <w:tab w:val="left" w:pos="3761"/>
        </w:tabs>
        <w:suppressAutoHyphens/>
        <w:spacing w:after="0" w:line="360" w:lineRule="auto"/>
        <w:ind w:left="-142" w:hanging="142"/>
        <w:contextualSpacing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x-none" w:eastAsia="ar-SA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x-none" w:eastAsia="ar-SA"/>
        </w:rPr>
        <w:t>§</w:t>
      </w:r>
      <w:r w:rsidR="00D70737" w:rsidRPr="000D7CAB">
        <w:rPr>
          <w:rFonts w:ascii="Times New Roman" w:eastAsia="Calibri" w:hAnsi="Times New Roman" w:cs="Times New Roman"/>
          <w:b/>
          <w:color w:val="000000"/>
          <w:sz w:val="26"/>
          <w:szCs w:val="26"/>
          <w:lang w:val="x-none" w:eastAsia="ar-SA"/>
        </w:rPr>
        <w:t>4</w:t>
      </w:r>
    </w:p>
    <w:p w14:paraId="6A2009AC" w14:textId="7ABBBD99" w:rsidR="00D70737" w:rsidRPr="000D7CAB" w:rsidRDefault="00D70737" w:rsidP="00D70737">
      <w:pPr>
        <w:numPr>
          <w:ilvl w:val="0"/>
          <w:numId w:val="2"/>
        </w:numPr>
        <w:tabs>
          <w:tab w:val="num" w:pos="1620"/>
        </w:tabs>
        <w:suppressAutoHyphens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Wynagrodzenie za wykonanie przedmiotu umowy, ustalone w oparciu o Ofertę Wykonawcy, wynosi brutto</w:t>
      </w:r>
      <w:r w:rsidRPr="000D7CAB">
        <w:rPr>
          <w:rFonts w:ascii="Times New Roman" w:eastAsia="Calibri" w:hAnsi="Times New Roman" w:cs="Times New Roman"/>
          <w:color w:val="FF0000"/>
          <w:sz w:val="26"/>
          <w:szCs w:val="26"/>
          <w:lang w:val="x-none" w:eastAsia="ar-SA"/>
        </w:rPr>
        <w:t xml:space="preserve"> </w:t>
      </w:r>
      <w:r w:rsidRPr="000D7CAB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……………………..</w:t>
      </w:r>
      <w:r w:rsidRPr="000D7CA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zł</w:t>
      </w:r>
      <w:r w:rsidRPr="000D7CAB">
        <w:rPr>
          <w:rFonts w:ascii="Times New Roman" w:eastAsia="Calibri" w:hAnsi="Times New Roman" w:cs="Times New Roman"/>
          <w:color w:val="FF0000"/>
          <w:sz w:val="26"/>
          <w:szCs w:val="26"/>
          <w:lang w:val="x-none" w:eastAsia="ar-SA"/>
        </w:rPr>
        <w:t xml:space="preserve"> </w:t>
      </w: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(słownie: </w:t>
      </w: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……………….zł </w:t>
      </w: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) </w:t>
      </w:r>
      <w:r w:rsidR="0077563E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w</w:t>
      </w:r>
      <w:r w:rsidR="0077563E">
        <w:rPr>
          <w:rFonts w:ascii="Times New Roman" w:eastAsia="Calibri" w:hAnsi="Times New Roman" w:cs="Times New Roman"/>
          <w:sz w:val="26"/>
          <w:szCs w:val="26"/>
          <w:lang w:eastAsia="ar-SA"/>
        </w:rPr>
        <w:t> </w:t>
      </w:r>
      <w:r w:rsidRPr="000D7CA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tym obowiązujący podatek VAT w wysokości 23 %.</w:t>
      </w: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 </w:t>
      </w: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14:paraId="6A1FEF36" w14:textId="0CCAF1B9" w:rsidR="00D70737" w:rsidRPr="000D7CAB" w:rsidRDefault="00D70737" w:rsidP="00D70737">
      <w:pPr>
        <w:tabs>
          <w:tab w:val="num" w:pos="1620"/>
        </w:tabs>
        <w:suppressAutoHyphens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0070C0"/>
          <w:sz w:val="26"/>
          <w:szCs w:val="26"/>
          <w:lang w:eastAsia="ar-SA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Zaokrąglenie kwot ujętych </w:t>
      </w:r>
      <w:r w:rsidR="00A15300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na fakturach może powodować, że </w:t>
      </w:r>
      <w:r w:rsidRPr="000D7CA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wartość wynagrodzenia </w:t>
      </w:r>
      <w:r w:rsidR="004D4B0F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może się różnić </w:t>
      </w:r>
      <w:r w:rsidRPr="000D7CA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od ustalonego o </w:t>
      </w:r>
      <w:r w:rsidR="004D4B0F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+/- </w:t>
      </w:r>
      <w:r w:rsidRPr="000D7CAB">
        <w:rPr>
          <w:rFonts w:ascii="Times New Roman" w:eastAsia="Calibri" w:hAnsi="Times New Roman" w:cs="Times New Roman"/>
          <w:sz w:val="26"/>
          <w:szCs w:val="26"/>
          <w:lang w:eastAsia="ar-SA"/>
        </w:rPr>
        <w:t>0,05</w:t>
      </w:r>
      <w:r w:rsidR="004D4B0F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0D7CA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zł.   </w:t>
      </w:r>
    </w:p>
    <w:p w14:paraId="6628E1C0" w14:textId="77777777" w:rsidR="00D70737" w:rsidRPr="000D7CAB" w:rsidRDefault="00D70737" w:rsidP="00D70737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Maksymalne wynagrodzenie Wykonawcy (maksymalna wartość umowy) z tytułu realizacji umowy w okresie jej obowiązywania wynosi </w:t>
      </w:r>
      <w:r w:rsidRPr="000D7CAB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……………. zł brutto</w:t>
      </w:r>
      <w:r w:rsidRPr="000D7CA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(słownie: …………………………..) </w:t>
      </w:r>
    </w:p>
    <w:p w14:paraId="49697B9C" w14:textId="264DC482" w:rsidR="00D70737" w:rsidRPr="000D7CAB" w:rsidRDefault="00D70737" w:rsidP="00D70737">
      <w:pPr>
        <w:numPr>
          <w:ilvl w:val="0"/>
          <w:numId w:val="2"/>
        </w:numPr>
        <w:tabs>
          <w:tab w:val="num" w:pos="1620"/>
        </w:tabs>
        <w:suppressAutoHyphens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</w:pP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Ceny jednostkowe nie </w:t>
      </w: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wzrosną</w:t>
      </w: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 w okresie realizacji umowy</w:t>
      </w:r>
      <w:r w:rsidR="0058344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z zastrzeżeniem </w:t>
      </w:r>
      <w:r w:rsidR="00583445" w:rsidRPr="0058344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§</w:t>
      </w:r>
      <w:r w:rsidR="0058344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10</w:t>
      </w: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.</w:t>
      </w:r>
    </w:p>
    <w:p w14:paraId="6EB7E8FC" w14:textId="7CE99569" w:rsidR="00D70737" w:rsidRPr="00D71C96" w:rsidRDefault="00D70737" w:rsidP="00D70737">
      <w:pPr>
        <w:numPr>
          <w:ilvl w:val="0"/>
          <w:numId w:val="2"/>
        </w:numPr>
        <w:tabs>
          <w:tab w:val="num" w:pos="1620"/>
        </w:tabs>
        <w:suppressAutoHyphens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val="x-none" w:eastAsia="ar-SA"/>
        </w:rPr>
      </w:pP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Zapłata za towar nastąpi jednorazowo przelewem na numer rachunku bankowego wskazany w treści faktury,  po dostawie towaru i zostanie dokonana w terminie 21 dni od daty wystawienia faktury</w:t>
      </w:r>
      <w:r w:rsidRPr="000D7CAB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pl-PL"/>
        </w:rPr>
        <w:t xml:space="preserve"> </w:t>
      </w:r>
      <w:r w:rsidRPr="000D7CAB">
        <w:rPr>
          <w:rFonts w:ascii="Times New Roman" w:eastAsia="Times New Roman" w:hAnsi="Times New Roman" w:cs="Times New Roman"/>
          <w:sz w:val="26"/>
          <w:szCs w:val="26"/>
          <w:lang w:val="x-none" w:eastAsia="pl-PL"/>
        </w:rPr>
        <w:t xml:space="preserve">z zastrzeżeniem, że faktura zostanie doręczona </w:t>
      </w:r>
      <w:r w:rsidRPr="000D7CAB">
        <w:rPr>
          <w:rFonts w:ascii="Times New Roman" w:eastAsia="Times New Roman" w:hAnsi="Times New Roman" w:cs="Times New Roman"/>
          <w:sz w:val="26"/>
          <w:szCs w:val="26"/>
          <w:lang w:val="x-none" w:eastAsia="pl-PL"/>
        </w:rPr>
        <w:br/>
        <w:t>do Zamawiającego w terminie 3 dni roboczych od jej wystawienia. Jeżeli faktura zostanie doręczona później niż w terminie 3 dni, 21 dniowy termin płatności biegnie od daty doręczenia faktury.</w:t>
      </w: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6A75A9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Postanowienia </w:t>
      </w:r>
      <w:r w:rsidR="00D71C96" w:rsidRPr="006A75A9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niniejszego ustępu odnoszące się do </w:t>
      </w:r>
      <w:r w:rsidRPr="006A75A9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 terminu zapłaty </w:t>
      </w:r>
      <w:r w:rsidR="00D71C96" w:rsidRPr="006A75A9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dotyczą także </w:t>
      </w:r>
      <w:r w:rsidRPr="006A75A9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 realizacji zamówień, o których mowa w §</w:t>
      </w:r>
      <w:r w:rsidRPr="006A75A9">
        <w:rPr>
          <w:rFonts w:ascii="Times New Roman" w:eastAsia="Calibri" w:hAnsi="Times New Roman" w:cs="Times New Roman"/>
          <w:sz w:val="26"/>
          <w:szCs w:val="26"/>
          <w:lang w:eastAsia="ar-SA"/>
        </w:rPr>
        <w:t>3</w:t>
      </w:r>
      <w:r w:rsidRPr="006A75A9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 ust. </w:t>
      </w:r>
      <w:r w:rsidRPr="006A75A9">
        <w:rPr>
          <w:rFonts w:ascii="Times New Roman" w:eastAsia="Calibri" w:hAnsi="Times New Roman" w:cs="Times New Roman"/>
          <w:sz w:val="26"/>
          <w:szCs w:val="26"/>
          <w:lang w:eastAsia="ar-SA"/>
        </w:rPr>
        <w:t>1</w:t>
      </w:r>
      <w:r w:rsidRPr="006A75A9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.</w:t>
      </w:r>
    </w:p>
    <w:p w14:paraId="2071F92B" w14:textId="77777777" w:rsidR="00D70737" w:rsidRPr="000D7CAB" w:rsidRDefault="00D70737" w:rsidP="00D70737">
      <w:pPr>
        <w:numPr>
          <w:ilvl w:val="0"/>
          <w:numId w:val="2"/>
        </w:numPr>
        <w:tabs>
          <w:tab w:val="num" w:pos="1620"/>
        </w:tabs>
        <w:suppressAutoHyphens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Za dostawę do każdej prokuratury Wykonawca wystawi osobną fakturę. Wszystkie faktury zostaną wystawione na Prokuraturę Okręgową w Koninie, z zaznaczeniem której dostawy dotyczą.</w:t>
      </w:r>
    </w:p>
    <w:p w14:paraId="4F70B692" w14:textId="77777777" w:rsidR="00D70737" w:rsidRPr="000D7CAB" w:rsidRDefault="00D70737" w:rsidP="00D70737">
      <w:pPr>
        <w:numPr>
          <w:ilvl w:val="0"/>
          <w:numId w:val="2"/>
        </w:numPr>
        <w:tabs>
          <w:tab w:val="num" w:pos="1620"/>
        </w:tabs>
        <w:suppressAutoHyphens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 Za dzień zapłaty strony uznają dzień obciążenia rachunku bankowego Zamawiającego.</w:t>
      </w:r>
    </w:p>
    <w:p w14:paraId="3218D19C" w14:textId="77777777" w:rsidR="00D70737" w:rsidRPr="000D7CAB" w:rsidRDefault="00D70737" w:rsidP="00D70737">
      <w:pPr>
        <w:numPr>
          <w:ilvl w:val="0"/>
          <w:numId w:val="2"/>
        </w:numPr>
        <w:tabs>
          <w:tab w:val="num" w:pos="1620"/>
        </w:tabs>
        <w:suppressAutoHyphens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W przypadku opóźnienia w zapłacie należności, Wykonawca może żądać zapłaty ustawowych odsetek </w:t>
      </w: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za opóźnienie.  </w:t>
      </w:r>
    </w:p>
    <w:p w14:paraId="6A57EB63" w14:textId="77777777" w:rsidR="00D71C96" w:rsidRDefault="00D71C96" w:rsidP="00D70737">
      <w:pPr>
        <w:tabs>
          <w:tab w:val="left" w:pos="3151"/>
          <w:tab w:val="left" w:pos="3761"/>
        </w:tabs>
        <w:suppressAutoHyphens/>
        <w:spacing w:after="0" w:line="360" w:lineRule="auto"/>
        <w:ind w:hanging="142"/>
        <w:contextualSpacing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x-none" w:eastAsia="ar-SA"/>
        </w:rPr>
      </w:pPr>
    </w:p>
    <w:p w14:paraId="6FA5D323" w14:textId="2815E0A5" w:rsidR="00D70737" w:rsidRPr="000D7CAB" w:rsidRDefault="00D70737" w:rsidP="00D70737">
      <w:pPr>
        <w:tabs>
          <w:tab w:val="left" w:pos="3151"/>
          <w:tab w:val="left" w:pos="3761"/>
        </w:tabs>
        <w:suppressAutoHyphens/>
        <w:spacing w:after="0" w:line="360" w:lineRule="auto"/>
        <w:ind w:hanging="142"/>
        <w:contextualSpacing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x-none" w:eastAsia="ar-SA"/>
        </w:rPr>
      </w:pPr>
      <w:r w:rsidRPr="000D7CAB">
        <w:rPr>
          <w:rFonts w:ascii="Times New Roman" w:eastAsia="Calibri" w:hAnsi="Times New Roman" w:cs="Times New Roman"/>
          <w:b/>
          <w:color w:val="000000"/>
          <w:sz w:val="26"/>
          <w:szCs w:val="26"/>
          <w:lang w:val="x-none" w:eastAsia="ar-SA"/>
        </w:rPr>
        <w:lastRenderedPageBreak/>
        <w:t>§5</w:t>
      </w:r>
    </w:p>
    <w:p w14:paraId="47A1DC54" w14:textId="776FDD37" w:rsidR="00D70737" w:rsidRPr="000D7CAB" w:rsidRDefault="00D70737" w:rsidP="00D70737">
      <w:pPr>
        <w:numPr>
          <w:ilvl w:val="0"/>
          <w:numId w:val="3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x-none" w:eastAsia="pl-PL"/>
        </w:rPr>
      </w:pP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val="x-none" w:eastAsia="pl-PL"/>
        </w:rPr>
        <w:t xml:space="preserve">Odbiór towaru w prokuraturach odbędzie się na podstawie </w:t>
      </w:r>
      <w:r w:rsidR="00DE3103"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  <w:t>zamówienia</w:t>
      </w: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val="x-none" w:eastAsia="pl-PL"/>
        </w:rPr>
        <w:t xml:space="preserve"> lub innego dokumentu określającego ilość i rodzaj dostarczonego do jednostki asortymentu.</w:t>
      </w:r>
    </w:p>
    <w:p w14:paraId="278E4AAC" w14:textId="17BF1C93" w:rsidR="00D70737" w:rsidRPr="000D7CAB" w:rsidRDefault="00D70737" w:rsidP="00D70737">
      <w:pPr>
        <w:numPr>
          <w:ilvl w:val="0"/>
          <w:numId w:val="3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pl-PL"/>
        </w:rPr>
      </w:pP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val="x-none" w:eastAsia="pl-PL"/>
        </w:rPr>
        <w:t xml:space="preserve">Wykonawca odpowiada za jakość dostarczonego towaru. Koperty muszą posiadać minimum 12 miesięczny termin przydatności do użytku od daty dostawy (gwarancja </w:t>
      </w:r>
      <w:r w:rsidRPr="000D7CAB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 xml:space="preserve">przydatności). W razie utraty przydatności przed terminem, o którym mowa </w:t>
      </w:r>
      <w:r w:rsidRPr="000D7CAB">
        <w:rPr>
          <w:rFonts w:ascii="Times New Roman" w:eastAsia="Calibri" w:hAnsi="Times New Roman" w:cs="Times New Roman"/>
          <w:sz w:val="26"/>
          <w:szCs w:val="26"/>
          <w:lang w:val="x-none" w:eastAsia="pl-PL"/>
        </w:rPr>
        <w:br/>
        <w:t>w zdaniu poprzednim Wykonawca zobowiązany jest wymienić towar na wolny od wad.</w:t>
      </w:r>
      <w:r w:rsidR="00023FDE" w:rsidRPr="000D7CAB">
        <w:rPr>
          <w:rFonts w:ascii="Times New Roman" w:eastAsia="Calibri" w:hAnsi="Times New Roman" w:cs="Times New Roman"/>
          <w:color w:val="0070C0"/>
          <w:sz w:val="26"/>
          <w:szCs w:val="26"/>
          <w:lang w:eastAsia="pl-PL"/>
        </w:rPr>
        <w:t xml:space="preserve"> </w:t>
      </w:r>
      <w:r w:rsidR="00F806D1" w:rsidRPr="000D7CAB">
        <w:rPr>
          <w:rFonts w:ascii="Times New Roman" w:eastAsia="Calibri" w:hAnsi="Times New Roman" w:cs="Times New Roman"/>
          <w:color w:val="0070C0"/>
          <w:sz w:val="26"/>
          <w:szCs w:val="26"/>
          <w:lang w:eastAsia="pl-PL"/>
        </w:rPr>
        <w:t xml:space="preserve"> </w:t>
      </w:r>
    </w:p>
    <w:p w14:paraId="18D37F41" w14:textId="77777777" w:rsidR="00D70737" w:rsidRPr="000D7CAB" w:rsidRDefault="00D70737" w:rsidP="00D70737">
      <w:pPr>
        <w:numPr>
          <w:ilvl w:val="0"/>
          <w:numId w:val="3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pl-PL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>Towar musi być fabrycznie nowy, szczelnie zamknięty, zapakowany w sposób zabezpieczający przed uszkodzeniem, zniszczeniem lub zamoczeniem.</w:t>
      </w:r>
    </w:p>
    <w:p w14:paraId="04C5A121" w14:textId="77777777" w:rsidR="00D70737" w:rsidRPr="000D7CAB" w:rsidRDefault="00D70737" w:rsidP="00D70737">
      <w:pPr>
        <w:numPr>
          <w:ilvl w:val="0"/>
          <w:numId w:val="3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pl-PL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 xml:space="preserve">W razie stwierdzenia w trakcie eksploatacji towaru, że posiada on wady, </w:t>
      </w: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val="x-none" w:eastAsia="pl-PL"/>
        </w:rPr>
        <w:t xml:space="preserve">Zamawiający </w:t>
      </w:r>
      <w:r w:rsidRPr="000D7CAB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>zawiadomi o tym Wykonawcę nie później niż w terminie 7 dni od ujawnienia tego faktu, a Wykonawca zobowiązany jest dokonać jego wymiany na wolny od wad w terminie 3 dni od otrzymania zawiadomienia.</w:t>
      </w:r>
    </w:p>
    <w:p w14:paraId="2CC33187" w14:textId="49EE1FD0" w:rsidR="00D70737" w:rsidRPr="000D7CAB" w:rsidRDefault="00D70737" w:rsidP="00D70737">
      <w:pPr>
        <w:numPr>
          <w:ilvl w:val="0"/>
          <w:numId w:val="3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pl-PL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>W przypadku uzasadnionego zakwestionowania przez Zamawiającego parametrów dostarczonego towaru</w:t>
      </w:r>
      <w:r w:rsidR="00D71C96">
        <w:rPr>
          <w:rFonts w:ascii="Times New Roman" w:eastAsia="Calibri" w:hAnsi="Times New Roman" w:cs="Times New Roman"/>
          <w:sz w:val="26"/>
          <w:szCs w:val="26"/>
          <w:lang w:eastAsia="pl-PL"/>
        </w:rPr>
        <w:t>,</w:t>
      </w:r>
      <w:r w:rsidRPr="000D7CAB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 xml:space="preserve"> Wykonawca ma obo</w:t>
      </w:r>
      <w:r w:rsidR="00481D0D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>wiązek wymienić towar na nowy w</w:t>
      </w:r>
      <w:r w:rsidR="00481D0D">
        <w:rPr>
          <w:rFonts w:ascii="Times New Roman" w:eastAsia="Calibri" w:hAnsi="Times New Roman" w:cs="Times New Roman"/>
          <w:sz w:val="26"/>
          <w:szCs w:val="26"/>
          <w:lang w:eastAsia="pl-PL"/>
        </w:rPr>
        <w:t> </w:t>
      </w:r>
      <w:r w:rsidRPr="000D7CAB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>terminie 3 dni roboczych od daty zgłoszenia.</w:t>
      </w:r>
    </w:p>
    <w:p w14:paraId="574FC6E8" w14:textId="4446CEEF" w:rsidR="00D70737" w:rsidRPr="000D7CAB" w:rsidRDefault="00D70737" w:rsidP="00D70737">
      <w:pPr>
        <w:numPr>
          <w:ilvl w:val="0"/>
          <w:numId w:val="3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pl-PL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 xml:space="preserve">Zamawiający w ciągu 3 dni roboczych od wykonania dostawy sprawdzi ją pod względem ilościowym. W razie stwierdzenia braków </w:t>
      </w: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val="x-none" w:eastAsia="pl-PL"/>
        </w:rPr>
        <w:t>zawiadomi o nich Wykonawcę</w:t>
      </w:r>
      <w:r w:rsidRPr="000D7CAB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 xml:space="preserve">, który uzupełni dostawę w terminie 3 dni roboczych od dnia zgłoszenia. Wykonawca akceptuje, że sprawdzenie pod względem ilościowym nastąpi </w:t>
      </w: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val="x-none" w:eastAsia="pl-PL"/>
        </w:rPr>
        <w:t>bez jego udziału</w:t>
      </w:r>
      <w:r w:rsidRPr="000D7CAB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 xml:space="preserve"> i nie będzie z tego tytułu wnosił żadnych zastrzeżeń.</w:t>
      </w:r>
    </w:p>
    <w:p w14:paraId="2A8E9B55" w14:textId="4622F263" w:rsidR="00D70737" w:rsidRPr="000D7CAB" w:rsidRDefault="00583445" w:rsidP="00D70737">
      <w:pPr>
        <w:tabs>
          <w:tab w:val="left" w:pos="3151"/>
          <w:tab w:val="left" w:pos="3761"/>
        </w:tabs>
        <w:suppressAutoHyphens/>
        <w:spacing w:after="0" w:line="360" w:lineRule="auto"/>
        <w:ind w:hanging="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x-none" w:eastAsia="ar-SA"/>
        </w:rPr>
        <w:t>§</w:t>
      </w:r>
      <w:r w:rsidR="00D70737" w:rsidRPr="000D7CAB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6</w:t>
      </w:r>
    </w:p>
    <w:p w14:paraId="3BE9D8AE" w14:textId="49EBF30C" w:rsidR="00D70737" w:rsidRPr="000D7CAB" w:rsidRDefault="00D70737" w:rsidP="00D70737">
      <w:pPr>
        <w:numPr>
          <w:ilvl w:val="1"/>
          <w:numId w:val="3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Wykonawca zobowiązuje się do zapłaty Zamawiającemu kary umownej za zwłokę </w:t>
      </w: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br/>
        <w:t xml:space="preserve">w dostarczeniu towaru, w wysokości </w:t>
      </w:r>
      <w:r w:rsidR="00431383">
        <w:rPr>
          <w:rFonts w:ascii="Times New Roman" w:eastAsia="Calibri" w:hAnsi="Times New Roman" w:cs="Times New Roman"/>
          <w:sz w:val="26"/>
          <w:szCs w:val="26"/>
          <w:lang w:eastAsia="pl-PL"/>
        </w:rPr>
        <w:t>10</w:t>
      </w: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>0 zł za każdy dzień zwłoki zarówno przy realizacji zamówienia głównego jak i opcjonalnego.</w:t>
      </w:r>
    </w:p>
    <w:p w14:paraId="152A6C05" w14:textId="7FFF3D0B" w:rsidR="00D70737" w:rsidRPr="000D7CAB" w:rsidRDefault="00D70737" w:rsidP="00D70737">
      <w:pPr>
        <w:numPr>
          <w:ilvl w:val="1"/>
          <w:numId w:val="3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>Zwłoka w dostawie towaru przekraczająca 7 dni (dotyczy również niedostarczenia w terminie całości towaru) uprawnia Zamawiającego do odstąpienia od umowy</w:t>
      </w: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  <w:t xml:space="preserve"> odnośnie </w:t>
      </w:r>
      <w:r w:rsidR="00B55F06" w:rsidRPr="006A75A9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całości </w:t>
      </w:r>
      <w:r w:rsidRPr="006A75A9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towaru </w:t>
      </w:r>
      <w:r w:rsidR="00B55F06" w:rsidRPr="006A75A9">
        <w:rPr>
          <w:rFonts w:ascii="Times New Roman" w:eastAsia="Calibri" w:hAnsi="Times New Roman" w:cs="Times New Roman"/>
          <w:sz w:val="26"/>
          <w:szCs w:val="26"/>
          <w:lang w:eastAsia="pl-PL"/>
        </w:rPr>
        <w:t>objętego umową</w:t>
      </w:r>
      <w:r w:rsidR="00272AB5" w:rsidRPr="006A75A9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i</w:t>
      </w:r>
      <w:r w:rsidR="00B55F06" w:rsidRPr="006A75A9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nie dostarczonego do chwili odstąpienia, a</w:t>
      </w:r>
      <w:r w:rsidRPr="006A75A9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 Wykonawca zobowiązany będzie w takim przypadku zapłacić </w:t>
      </w:r>
      <w:r w:rsidR="00D71C96" w:rsidRPr="006A75A9">
        <w:rPr>
          <w:rFonts w:ascii="Times New Roman" w:eastAsia="Calibri" w:hAnsi="Times New Roman" w:cs="Times New Roman"/>
          <w:sz w:val="26"/>
          <w:szCs w:val="26"/>
          <w:lang w:eastAsia="pl-PL"/>
        </w:rPr>
        <w:t>Zamawiającemu</w:t>
      </w:r>
      <w:r w:rsidRPr="006A75A9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karę umowną w wysokości 25% wartości brutto towaru niedostarczonego</w:t>
      </w:r>
      <w:r w:rsidR="00B55F06" w:rsidRPr="006A75A9">
        <w:rPr>
          <w:rFonts w:ascii="Times New Roman" w:eastAsia="Calibri" w:hAnsi="Times New Roman" w:cs="Times New Roman"/>
          <w:sz w:val="26"/>
          <w:szCs w:val="26"/>
          <w:lang w:eastAsia="pl-PL"/>
        </w:rPr>
        <w:t>.</w:t>
      </w:r>
    </w:p>
    <w:p w14:paraId="177EC95F" w14:textId="77777777" w:rsidR="00D70737" w:rsidRPr="000D7CAB" w:rsidRDefault="00D70737" w:rsidP="00D70737">
      <w:pPr>
        <w:numPr>
          <w:ilvl w:val="1"/>
          <w:numId w:val="3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  <w:lastRenderedPageBreak/>
        <w:t>W przypadku odstąpienia od umowy:</w:t>
      </w:r>
    </w:p>
    <w:p w14:paraId="75FFF4E9" w14:textId="2A751AA8" w:rsidR="00D70737" w:rsidRPr="000D7CAB" w:rsidRDefault="00D70737" w:rsidP="00D70737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  <w:t>a) przez Zamawiającego z przyczyn dotyczących Wykonawcy innych niż przewidziane</w:t>
      </w: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w </w:t>
      </w:r>
      <w:r w:rsidR="00F806D1"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>ust</w:t>
      </w: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>. 2,</w:t>
      </w:r>
    </w:p>
    <w:p w14:paraId="4AF04954" w14:textId="77777777" w:rsidR="0006299D" w:rsidRDefault="00D70737" w:rsidP="00D70737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b) przez Wykonawcę z przyczyn nie dotyczących Zamawiającego, </w:t>
      </w:r>
    </w:p>
    <w:p w14:paraId="77637FB5" w14:textId="7F39F9D9" w:rsidR="00D70737" w:rsidRPr="000D7CAB" w:rsidRDefault="00D70737" w:rsidP="00D70737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>Wykonawca zapłaci Zamawiającemu karę umowną w wysokości 10% wartości wynag</w:t>
      </w:r>
      <w:r w:rsidR="00481D0D">
        <w:rPr>
          <w:rFonts w:ascii="Times New Roman" w:eastAsia="Calibri" w:hAnsi="Times New Roman" w:cs="Times New Roman"/>
          <w:sz w:val="26"/>
          <w:szCs w:val="26"/>
          <w:lang w:eastAsia="pl-PL"/>
        </w:rPr>
        <w:t>rodzenia brutto określonego w §</w:t>
      </w: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>4 ust. 1.</w:t>
      </w:r>
    </w:p>
    <w:p w14:paraId="3F2746B4" w14:textId="710586F1" w:rsidR="00D70737" w:rsidRPr="000D7CAB" w:rsidRDefault="00D70737" w:rsidP="00D70737">
      <w:pPr>
        <w:numPr>
          <w:ilvl w:val="1"/>
          <w:numId w:val="3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>Zamawiający zastrzega sobie prawo dochodzenia odszkodowania przewyższającego zastrzeżone kary umowne w przypadku, gdy nie pokryją one wysokości</w:t>
      </w:r>
      <w:r w:rsidR="00661764">
        <w:rPr>
          <w:rFonts w:ascii="Times New Roman" w:eastAsia="Calibri" w:hAnsi="Times New Roman" w:cs="Times New Roman"/>
          <w:color w:val="FF0000"/>
          <w:sz w:val="26"/>
          <w:szCs w:val="26"/>
          <w:lang w:eastAsia="pl-PL"/>
        </w:rPr>
        <w:t xml:space="preserve"> </w:t>
      </w: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>poniesionych szkód.</w:t>
      </w:r>
    </w:p>
    <w:p w14:paraId="60D03C48" w14:textId="321BE11E" w:rsidR="00D70737" w:rsidRPr="00572495" w:rsidRDefault="00D70737" w:rsidP="00D70737">
      <w:pPr>
        <w:numPr>
          <w:ilvl w:val="1"/>
          <w:numId w:val="3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>Wartość kar umownych nie może przekroczyć 20% wartości umowy</w:t>
      </w:r>
      <w:r w:rsidR="006A75A9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</w:t>
      </w:r>
      <w:r w:rsidR="00572495" w:rsidRPr="006A75A9">
        <w:rPr>
          <w:rFonts w:ascii="Times New Roman" w:eastAsia="Calibri" w:hAnsi="Times New Roman" w:cs="Times New Roman"/>
          <w:sz w:val="26"/>
          <w:szCs w:val="26"/>
          <w:lang w:eastAsia="pl-PL"/>
        </w:rPr>
        <w:t>brutto</w:t>
      </w:r>
      <w:r w:rsidR="00272AB5">
        <w:rPr>
          <w:rFonts w:ascii="Times New Roman" w:eastAsia="Calibri" w:hAnsi="Times New Roman" w:cs="Times New Roman"/>
          <w:sz w:val="26"/>
          <w:szCs w:val="26"/>
          <w:lang w:eastAsia="pl-PL"/>
        </w:rPr>
        <w:t>,</w:t>
      </w: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</w:t>
      </w:r>
      <w:r w:rsidR="006A75A9">
        <w:rPr>
          <w:rFonts w:ascii="Times New Roman" w:eastAsia="Calibri" w:hAnsi="Times New Roman" w:cs="Times New Roman"/>
          <w:sz w:val="26"/>
          <w:szCs w:val="26"/>
          <w:lang w:eastAsia="pl-PL"/>
        </w:rPr>
        <w:t>z </w:t>
      </w:r>
      <w:r w:rsidRPr="00B55F06">
        <w:rPr>
          <w:rFonts w:ascii="Times New Roman" w:eastAsia="Calibri" w:hAnsi="Times New Roman" w:cs="Times New Roman"/>
          <w:sz w:val="26"/>
          <w:szCs w:val="26"/>
          <w:lang w:eastAsia="pl-PL"/>
        </w:rPr>
        <w:t>wyjątkiem przypadku, o którym mowa w ust.</w:t>
      </w:r>
      <w:r w:rsidR="0006299D" w:rsidRPr="00B55F06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</w:t>
      </w:r>
      <w:r w:rsidRPr="00B55F06">
        <w:rPr>
          <w:rFonts w:ascii="Times New Roman" w:eastAsia="Calibri" w:hAnsi="Times New Roman" w:cs="Times New Roman"/>
          <w:sz w:val="26"/>
          <w:szCs w:val="26"/>
          <w:lang w:eastAsia="pl-PL"/>
        </w:rPr>
        <w:t>2.</w:t>
      </w:r>
      <w:r w:rsidRPr="00572495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</w:t>
      </w:r>
      <w:r w:rsidR="00B55F06">
        <w:rPr>
          <w:rFonts w:ascii="Times New Roman" w:eastAsia="Calibri" w:hAnsi="Times New Roman" w:cs="Times New Roman"/>
          <w:color w:val="0070C0"/>
          <w:sz w:val="26"/>
          <w:szCs w:val="26"/>
          <w:lang w:eastAsia="pl-PL"/>
        </w:rPr>
        <w:t xml:space="preserve"> </w:t>
      </w:r>
    </w:p>
    <w:p w14:paraId="7D5E0669" w14:textId="7A8DCD88" w:rsidR="00D70737" w:rsidRPr="000D7CAB" w:rsidRDefault="00D70737" w:rsidP="00D70737">
      <w:pPr>
        <w:tabs>
          <w:tab w:val="left" w:pos="3151"/>
          <w:tab w:val="left" w:pos="3761"/>
        </w:tabs>
        <w:suppressAutoHyphens/>
        <w:spacing w:after="0" w:line="360" w:lineRule="auto"/>
        <w:ind w:left="142" w:hanging="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x-none" w:eastAsia="ar-SA"/>
        </w:rPr>
      </w:pPr>
      <w:r w:rsidRPr="000D7CAB">
        <w:rPr>
          <w:rFonts w:ascii="Times New Roman" w:eastAsia="Calibri" w:hAnsi="Times New Roman" w:cs="Times New Roman"/>
          <w:b/>
          <w:sz w:val="26"/>
          <w:szCs w:val="26"/>
          <w:lang w:val="x-none" w:eastAsia="ar-SA"/>
        </w:rPr>
        <w:t>§7</w:t>
      </w:r>
    </w:p>
    <w:p w14:paraId="1B28EC5F" w14:textId="364D7471" w:rsidR="00D70737" w:rsidRPr="000D7CAB" w:rsidRDefault="00D70737" w:rsidP="00D70737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Umowa obowiązuje </w:t>
      </w:r>
      <w:r w:rsidR="00580593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od dnia </w:t>
      </w:r>
      <w:r w:rsidR="00272AB5" w:rsidRPr="006A75A9">
        <w:rPr>
          <w:rFonts w:ascii="Times New Roman" w:eastAsia="Calibri" w:hAnsi="Times New Roman" w:cs="Times New Roman"/>
          <w:sz w:val="26"/>
          <w:szCs w:val="26"/>
          <w:lang w:eastAsia="ar-SA"/>
        </w:rPr>
        <w:t>zawarcia</w:t>
      </w:r>
      <w:r w:rsidR="00272AB5">
        <w:rPr>
          <w:rFonts w:ascii="Times New Roman" w:eastAsia="Calibri" w:hAnsi="Times New Roman" w:cs="Times New Roman"/>
          <w:color w:val="FF0000"/>
          <w:sz w:val="26"/>
          <w:szCs w:val="26"/>
          <w:lang w:eastAsia="ar-SA"/>
        </w:rPr>
        <w:t xml:space="preserve"> </w:t>
      </w:r>
      <w:r w:rsidRPr="000D7CA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do dnia 31.12.20</w:t>
      </w:r>
      <w:r w:rsidRPr="000D7CAB">
        <w:rPr>
          <w:rFonts w:ascii="Times New Roman" w:eastAsia="Calibri" w:hAnsi="Times New Roman" w:cs="Times New Roman"/>
          <w:sz w:val="26"/>
          <w:szCs w:val="26"/>
          <w:lang w:eastAsia="ar-SA"/>
        </w:rPr>
        <w:t>2</w:t>
      </w:r>
      <w:r w:rsidR="00C60C20">
        <w:rPr>
          <w:rFonts w:ascii="Times New Roman" w:eastAsia="Calibri" w:hAnsi="Times New Roman" w:cs="Times New Roman"/>
          <w:sz w:val="26"/>
          <w:szCs w:val="26"/>
          <w:lang w:eastAsia="ar-SA"/>
        </w:rPr>
        <w:t>5</w:t>
      </w:r>
      <w:r w:rsidRPr="000D7CA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 r.</w:t>
      </w:r>
      <w:r w:rsidRPr="000D7CAB">
        <w:rPr>
          <w:rFonts w:ascii="Times New Roman" w:eastAsia="Calibri" w:hAnsi="Times New Roman" w:cs="Times New Roman"/>
          <w:color w:val="FF0000"/>
          <w:sz w:val="26"/>
          <w:szCs w:val="26"/>
          <w:lang w:val="x-none" w:eastAsia="ar-SA"/>
        </w:rPr>
        <w:t xml:space="preserve"> </w:t>
      </w: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z tym, że obowiązek wymiany towaru na wolny od wad trwa także po zakończeniu umowy</w:t>
      </w:r>
      <w:r w:rsidR="00481D0D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,</w:t>
      </w:r>
      <w:r w:rsidR="00580593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 a</w:t>
      </w:r>
      <w:r w:rsidR="00580593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 </w:t>
      </w:r>
      <w:r w:rsidRPr="000D7CAB">
        <w:rPr>
          <w:rFonts w:ascii="Times New Roman" w:eastAsia="Times New Roman" w:hAnsi="Times New Roman" w:cs="Times New Roman"/>
          <w:sz w:val="26"/>
          <w:szCs w:val="26"/>
          <w:lang w:val="x-none" w:eastAsia="ar-SA"/>
        </w:rPr>
        <w:t>obow</w:t>
      </w:r>
      <w:r w:rsidR="00580593">
        <w:rPr>
          <w:rFonts w:ascii="Times New Roman" w:eastAsia="Times New Roman" w:hAnsi="Times New Roman" w:cs="Times New Roman"/>
          <w:sz w:val="26"/>
          <w:szCs w:val="26"/>
          <w:lang w:val="x-none" w:eastAsia="ar-SA"/>
        </w:rPr>
        <w:t xml:space="preserve">iązki Wykonawcy wynikające </w:t>
      </w:r>
      <w:r w:rsidR="00481D0D">
        <w:rPr>
          <w:rFonts w:ascii="Times New Roman" w:eastAsia="Times New Roman" w:hAnsi="Times New Roman" w:cs="Times New Roman"/>
          <w:sz w:val="26"/>
          <w:szCs w:val="26"/>
          <w:lang w:val="x-none" w:eastAsia="ar-SA"/>
        </w:rPr>
        <w:t>z §</w:t>
      </w:r>
      <w:r w:rsidRPr="000D7CAB">
        <w:rPr>
          <w:rFonts w:ascii="Times New Roman" w:eastAsia="Times New Roman" w:hAnsi="Times New Roman" w:cs="Times New Roman"/>
          <w:sz w:val="26"/>
          <w:szCs w:val="26"/>
          <w:lang w:val="x-none" w:eastAsia="ar-SA"/>
        </w:rPr>
        <w:t>5 ust</w:t>
      </w:r>
      <w:r w:rsidRPr="000D7CAB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ar-SA"/>
        </w:rPr>
        <w:t xml:space="preserve">. 2 (dotyczy kopert) </w:t>
      </w:r>
      <w:r w:rsidRPr="000D7CAB">
        <w:rPr>
          <w:rFonts w:ascii="Times New Roman" w:eastAsia="Times New Roman" w:hAnsi="Times New Roman" w:cs="Times New Roman"/>
          <w:sz w:val="26"/>
          <w:szCs w:val="26"/>
          <w:lang w:val="x-none" w:eastAsia="ar-SA"/>
        </w:rPr>
        <w:t xml:space="preserve"> trwają do czasu upływu terminu </w:t>
      </w:r>
      <w:r w:rsidRPr="000D7CAB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ar-SA"/>
        </w:rPr>
        <w:t>przydatności.</w:t>
      </w:r>
    </w:p>
    <w:p w14:paraId="14D22C8C" w14:textId="614CDD5E" w:rsidR="00D70737" w:rsidRPr="000D7CAB" w:rsidRDefault="00D70737" w:rsidP="00D70737">
      <w:pPr>
        <w:tabs>
          <w:tab w:val="left" w:pos="3151"/>
          <w:tab w:val="left" w:pos="3761"/>
        </w:tabs>
        <w:suppressAutoHyphens/>
        <w:spacing w:after="0" w:line="360" w:lineRule="auto"/>
        <w:ind w:left="142" w:hanging="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x-none" w:eastAsia="ar-SA"/>
        </w:rPr>
      </w:pPr>
      <w:r w:rsidRPr="000D7CAB">
        <w:rPr>
          <w:rFonts w:ascii="Times New Roman" w:eastAsia="Calibri" w:hAnsi="Times New Roman" w:cs="Times New Roman"/>
          <w:b/>
          <w:sz w:val="26"/>
          <w:szCs w:val="26"/>
          <w:lang w:val="x-none" w:eastAsia="ar-SA"/>
        </w:rPr>
        <w:t>§8</w:t>
      </w:r>
    </w:p>
    <w:p w14:paraId="5E03A098" w14:textId="77777777" w:rsidR="00D70737" w:rsidRPr="000D7CAB" w:rsidRDefault="00D70737" w:rsidP="00D7073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>Do wzajemnego współdziałania przy wykonywaniu umowy strony wyznaczają:</w:t>
      </w:r>
    </w:p>
    <w:p w14:paraId="4C34C7BA" w14:textId="14A4D34D" w:rsidR="00D70737" w:rsidRPr="000D7CAB" w:rsidRDefault="00D70737" w:rsidP="00D7073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b/>
          <w:sz w:val="26"/>
          <w:szCs w:val="26"/>
          <w:lang w:eastAsia="pl-PL"/>
        </w:rPr>
        <w:t>…………………</w:t>
      </w:r>
      <w:r w:rsidR="00583445">
        <w:rPr>
          <w:rFonts w:ascii="Times New Roman" w:eastAsia="Calibri" w:hAnsi="Times New Roman" w:cs="Times New Roman"/>
          <w:b/>
          <w:sz w:val="26"/>
          <w:szCs w:val="26"/>
          <w:lang w:eastAsia="pl-PL"/>
        </w:rPr>
        <w:t>………….……</w:t>
      </w:r>
      <w:r w:rsidRPr="000D7CAB">
        <w:rPr>
          <w:rFonts w:ascii="Times New Roman" w:eastAsia="Calibri" w:hAnsi="Times New Roman" w:cs="Times New Roman"/>
          <w:b/>
          <w:sz w:val="26"/>
          <w:szCs w:val="26"/>
          <w:lang w:eastAsia="pl-PL"/>
        </w:rPr>
        <w:t xml:space="preserve">…, </w:t>
      </w: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>nr kontaktowy: ……</w:t>
      </w:r>
      <w:r w:rsidR="00583445">
        <w:rPr>
          <w:rFonts w:ascii="Times New Roman" w:eastAsia="Calibri" w:hAnsi="Times New Roman" w:cs="Times New Roman"/>
          <w:sz w:val="26"/>
          <w:szCs w:val="26"/>
          <w:lang w:eastAsia="pl-PL"/>
        </w:rPr>
        <w:t>……..</w:t>
      </w: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…………………., </w:t>
      </w:r>
      <w:r w:rsidRPr="000D7CAB">
        <w:rPr>
          <w:rFonts w:ascii="Times New Roman" w:eastAsia="Calibri" w:hAnsi="Times New Roman" w:cs="Times New Roman"/>
          <w:spacing w:val="-4"/>
          <w:sz w:val="26"/>
          <w:szCs w:val="26"/>
          <w:lang w:eastAsia="pl-PL"/>
        </w:rPr>
        <w:t>adres poczty elektronicznej</w:t>
      </w: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>: ……………………………………………………</w:t>
      </w:r>
      <w:r w:rsidR="00583445">
        <w:rPr>
          <w:rFonts w:ascii="Times New Roman" w:eastAsia="Calibri" w:hAnsi="Times New Roman" w:cs="Times New Roman"/>
          <w:sz w:val="26"/>
          <w:szCs w:val="26"/>
          <w:lang w:eastAsia="pl-PL"/>
        </w:rPr>
        <w:t>…………</w:t>
      </w:r>
    </w:p>
    <w:p w14:paraId="02ED9AF2" w14:textId="0FD1B4FE" w:rsidR="00D70737" w:rsidRPr="00925892" w:rsidRDefault="00D70737" w:rsidP="00D7073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>reprezentującego Wykonawcę</w:t>
      </w:r>
      <w:r w:rsidR="00925892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</w:t>
      </w:r>
      <w:r w:rsidRPr="000D7CAB">
        <w:rPr>
          <w:rFonts w:ascii="Times New Roman" w:eastAsia="Calibri" w:hAnsi="Times New Roman" w:cs="Times New Roman"/>
          <w:spacing w:val="-4"/>
          <w:sz w:val="26"/>
          <w:szCs w:val="26"/>
          <w:lang w:eastAsia="pl-PL"/>
        </w:rPr>
        <w:t xml:space="preserve">oraz </w:t>
      </w:r>
      <w:r w:rsidR="00481D0D">
        <w:rPr>
          <w:rFonts w:ascii="Times New Roman" w:eastAsia="Calibri" w:hAnsi="Times New Roman" w:cs="Times New Roman"/>
          <w:b/>
          <w:spacing w:val="-4"/>
          <w:sz w:val="26"/>
          <w:szCs w:val="26"/>
          <w:lang w:eastAsia="pl-PL"/>
        </w:rPr>
        <w:t>Natalię Rychter-Kwiatkowską</w:t>
      </w:r>
      <w:r w:rsidRPr="000D7CAB">
        <w:rPr>
          <w:rFonts w:ascii="Times New Roman" w:eastAsia="Calibri" w:hAnsi="Times New Roman" w:cs="Times New Roman"/>
          <w:spacing w:val="-4"/>
          <w:sz w:val="26"/>
          <w:szCs w:val="26"/>
          <w:lang w:eastAsia="pl-PL"/>
        </w:rPr>
        <w:t xml:space="preserve"> – nr kontaktowy 63/ 243 75 10 wew. 220,  adres poczty elektronicznej </w:t>
      </w:r>
      <w:r w:rsidR="00481D0D">
        <w:rPr>
          <w:rFonts w:ascii="Times New Roman" w:eastAsia="Calibri" w:hAnsi="Times New Roman" w:cs="Times New Roman"/>
          <w:spacing w:val="-4"/>
          <w:sz w:val="26"/>
          <w:szCs w:val="26"/>
          <w:lang w:eastAsia="pl-PL"/>
        </w:rPr>
        <w:t>w</w:t>
      </w:r>
      <w:r w:rsidRPr="000D7CAB">
        <w:rPr>
          <w:rFonts w:ascii="Times New Roman" w:eastAsia="Calibri" w:hAnsi="Times New Roman" w:cs="Times New Roman"/>
          <w:spacing w:val="-4"/>
          <w:sz w:val="26"/>
          <w:szCs w:val="26"/>
          <w:lang w:eastAsia="pl-PL"/>
        </w:rPr>
        <w:t>ba</w:t>
      </w:r>
      <w:r w:rsidR="00481D0D">
        <w:rPr>
          <w:rFonts w:ascii="Times New Roman" w:eastAsia="Calibri" w:hAnsi="Times New Roman" w:cs="Times New Roman"/>
          <w:spacing w:val="-4"/>
          <w:sz w:val="26"/>
          <w:szCs w:val="26"/>
          <w:lang w:eastAsia="pl-PL"/>
        </w:rPr>
        <w:t>.pokon</w:t>
      </w:r>
      <w:r w:rsidRPr="000D7CAB">
        <w:rPr>
          <w:rFonts w:ascii="Times New Roman" w:eastAsia="Calibri" w:hAnsi="Times New Roman" w:cs="Times New Roman"/>
          <w:spacing w:val="-4"/>
          <w:sz w:val="26"/>
          <w:szCs w:val="26"/>
          <w:lang w:eastAsia="pl-PL"/>
        </w:rPr>
        <w:t>@p</w:t>
      </w:r>
      <w:r w:rsidR="00481D0D">
        <w:rPr>
          <w:rFonts w:ascii="Times New Roman" w:eastAsia="Calibri" w:hAnsi="Times New Roman" w:cs="Times New Roman"/>
          <w:spacing w:val="-4"/>
          <w:sz w:val="26"/>
          <w:szCs w:val="26"/>
          <w:lang w:eastAsia="pl-PL"/>
        </w:rPr>
        <w:t>r</w:t>
      </w:r>
      <w:r w:rsidRPr="000D7CAB">
        <w:rPr>
          <w:rFonts w:ascii="Times New Roman" w:eastAsia="Calibri" w:hAnsi="Times New Roman" w:cs="Times New Roman"/>
          <w:spacing w:val="-4"/>
          <w:sz w:val="26"/>
          <w:szCs w:val="26"/>
          <w:lang w:eastAsia="pl-PL"/>
        </w:rPr>
        <w:t>o</w:t>
      </w:r>
      <w:r w:rsidR="00481D0D">
        <w:rPr>
          <w:rFonts w:ascii="Times New Roman" w:eastAsia="Calibri" w:hAnsi="Times New Roman" w:cs="Times New Roman"/>
          <w:spacing w:val="-4"/>
          <w:sz w:val="26"/>
          <w:szCs w:val="26"/>
          <w:lang w:eastAsia="pl-PL"/>
        </w:rPr>
        <w:t>kuratura</w:t>
      </w:r>
      <w:r w:rsidRPr="000D7CAB">
        <w:rPr>
          <w:rFonts w:ascii="Times New Roman" w:eastAsia="Calibri" w:hAnsi="Times New Roman" w:cs="Times New Roman"/>
          <w:spacing w:val="-4"/>
          <w:sz w:val="26"/>
          <w:szCs w:val="26"/>
          <w:lang w:eastAsia="pl-PL"/>
        </w:rPr>
        <w:t xml:space="preserve">.gov.pl </w:t>
      </w: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>reprezentującą Zamawiającego.</w:t>
      </w:r>
    </w:p>
    <w:p w14:paraId="5AB8F691" w14:textId="124AF95B" w:rsidR="00D70737" w:rsidRPr="000D7CAB" w:rsidRDefault="00D70737" w:rsidP="00D70737">
      <w:pPr>
        <w:tabs>
          <w:tab w:val="left" w:pos="463"/>
        </w:tabs>
        <w:suppressAutoHyphens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x-none" w:eastAsia="ar-SA"/>
        </w:rPr>
      </w:pPr>
      <w:r w:rsidRPr="000D7CAB">
        <w:rPr>
          <w:rFonts w:ascii="Times New Roman" w:eastAsia="Calibri" w:hAnsi="Times New Roman" w:cs="Times New Roman"/>
          <w:b/>
          <w:bCs/>
          <w:sz w:val="26"/>
          <w:szCs w:val="26"/>
          <w:lang w:val="x-none" w:eastAsia="ar-SA"/>
        </w:rPr>
        <w:t>§9</w:t>
      </w:r>
    </w:p>
    <w:p w14:paraId="04D7F777" w14:textId="77777777" w:rsidR="00D70737" w:rsidRPr="000D7CAB" w:rsidRDefault="00D70737" w:rsidP="00D70737">
      <w:pPr>
        <w:numPr>
          <w:ilvl w:val="0"/>
          <w:numId w:val="5"/>
        </w:numPr>
        <w:suppressAutoHyphens/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Wszelkie zmiany i uzupełnienia umowy wymagają </w:t>
      </w: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formy pisemnej</w:t>
      </w:r>
      <w:r w:rsidRPr="000D7CA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 pod rygorem nieważności.</w:t>
      </w:r>
    </w:p>
    <w:p w14:paraId="6C3D3B16" w14:textId="77777777" w:rsidR="00D70737" w:rsidRPr="000D7CAB" w:rsidRDefault="00D70737" w:rsidP="00D70737">
      <w:pPr>
        <w:numPr>
          <w:ilvl w:val="0"/>
          <w:numId w:val="5"/>
        </w:numPr>
        <w:suppressAutoHyphens/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Nie stanowi zmiany umowy:</w:t>
      </w:r>
    </w:p>
    <w:p w14:paraId="0410B74D" w14:textId="77777777" w:rsidR="00D70737" w:rsidRPr="000D7CAB" w:rsidRDefault="00D70737" w:rsidP="00D70737">
      <w:pPr>
        <w:suppressAutoHyphens/>
        <w:spacing w:after="0" w:line="360" w:lineRule="auto"/>
        <w:ind w:left="360"/>
        <w:contextualSpacing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a) zmiana danych związanych z obsługą administracyjno-organizacyjną umowy </w:t>
      </w:r>
      <w:r w:rsidRPr="000D7CA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br/>
        <w:t xml:space="preserve">  (np. zmiana nr rachunku bankowego);</w:t>
      </w:r>
    </w:p>
    <w:p w14:paraId="2D1EF71B" w14:textId="12A48BAC" w:rsidR="00B40A91" w:rsidRPr="00C4001E" w:rsidRDefault="00D70737" w:rsidP="00C4001E">
      <w:pPr>
        <w:suppressAutoHyphens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b) zmia</w:t>
      </w: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na </w:t>
      </w:r>
      <w:r w:rsidRPr="000D7CA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danych </w:t>
      </w: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teleadresowych lub zmiana osób wskazanych</w:t>
      </w:r>
      <w:r w:rsidRPr="000D7CA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 do kontaktów między stronami.</w:t>
      </w:r>
    </w:p>
    <w:p w14:paraId="40BEB37E" w14:textId="1EDF8C83" w:rsidR="00B61EEB" w:rsidRPr="00623679" w:rsidRDefault="00B61EEB" w:rsidP="00B61EEB">
      <w:pPr>
        <w:tabs>
          <w:tab w:val="left" w:pos="463"/>
        </w:tabs>
        <w:suppressAutoHyphens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x-none" w:eastAsia="ar-SA"/>
        </w:rPr>
        <w:lastRenderedPageBreak/>
        <w:t>§1</w:t>
      </w:r>
      <w:r w:rsidR="00623679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>0</w:t>
      </w:r>
    </w:p>
    <w:p w14:paraId="61BC12EC" w14:textId="77777777" w:rsidR="00D70737" w:rsidRPr="000D7CAB" w:rsidRDefault="00D70737" w:rsidP="00D70737">
      <w:pPr>
        <w:numPr>
          <w:ilvl w:val="0"/>
          <w:numId w:val="4"/>
        </w:numPr>
        <w:tabs>
          <w:tab w:val="left" w:pos="360"/>
        </w:tabs>
        <w:suppressAutoHyphens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x-none" w:eastAsia="ar-SA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W sprawach nieuregulowanych umową będą miały zastosowanie przepisy powszechnie obowiązujące, w tym w szczególności Kodeksu cywilnego.</w:t>
      </w:r>
    </w:p>
    <w:p w14:paraId="072ED189" w14:textId="77777777" w:rsidR="00D70737" w:rsidRPr="000D7CAB" w:rsidRDefault="00D70737" w:rsidP="00D70737">
      <w:pPr>
        <w:numPr>
          <w:ilvl w:val="0"/>
          <w:numId w:val="4"/>
        </w:numPr>
        <w:tabs>
          <w:tab w:val="left" w:pos="360"/>
        </w:tabs>
        <w:suppressAutoHyphens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x-none" w:eastAsia="ar-SA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Ewentualne spory wynikłe między stronami na tle stosowania niniejszej </w:t>
      </w: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umowy lub </w:t>
      </w: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br/>
        <w:t>w jakikolwiek sposób z nią związane,</w:t>
      </w:r>
      <w:r w:rsidRPr="000D7CAB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 xml:space="preserve"> nie wyłączając sporów związanych z jej rozwiązaniem, odstąpieniem od niej, zapłatą kar lub odszkodowań</w:t>
      </w:r>
      <w:r w:rsidRPr="000D7CAB">
        <w:rPr>
          <w:rFonts w:ascii="Times New Roman" w:eastAsia="Calibri" w:hAnsi="Times New Roman" w:cs="Times New Roman"/>
          <w:color w:val="FF0000"/>
          <w:sz w:val="26"/>
          <w:szCs w:val="26"/>
          <w:lang w:val="x-none" w:eastAsia="ar-SA"/>
        </w:rPr>
        <w:t xml:space="preserve"> </w:t>
      </w:r>
      <w:r w:rsidRPr="000D7CA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rozstrzygnie Sąd Powszechny właściwy miejscowo według siedziby Zamawiającego.</w:t>
      </w:r>
      <w:r w:rsidRPr="000D7CAB">
        <w:rPr>
          <w:rFonts w:ascii="Times New Roman" w:eastAsia="Calibri" w:hAnsi="Times New Roman" w:cs="Times New Roman"/>
          <w:color w:val="FF0000"/>
          <w:sz w:val="26"/>
          <w:szCs w:val="26"/>
          <w:lang w:val="x-none" w:eastAsia="ar-SA"/>
        </w:rPr>
        <w:t xml:space="preserve"> </w:t>
      </w:r>
    </w:p>
    <w:p w14:paraId="2A293A88" w14:textId="20865A5E" w:rsidR="00D70737" w:rsidRPr="000D7CAB" w:rsidRDefault="00481D0D" w:rsidP="00D70737">
      <w:pPr>
        <w:numPr>
          <w:ilvl w:val="0"/>
          <w:numId w:val="4"/>
        </w:numPr>
        <w:tabs>
          <w:tab w:val="left" w:pos="360"/>
        </w:tabs>
        <w:suppressAutoHyphens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x-none"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Umowę sporządzono w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dw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>óc</w:t>
      </w:r>
      <w:proofErr w:type="spellEnd"/>
      <w:r w:rsidR="00D70737" w:rsidRPr="000D7CA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h j</w:t>
      </w:r>
      <w:r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ednobrzmiących egzemplarzach, jeden </w:t>
      </w:r>
      <w:r w:rsidR="00D70737" w:rsidRPr="000D7CA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egzemplarz dla Zamawiającego oraz jeden egzemplarz dla Wykonawcy.</w:t>
      </w:r>
    </w:p>
    <w:p w14:paraId="0AB72B02" w14:textId="77777777" w:rsidR="00D70737" w:rsidRPr="00FA2D1F" w:rsidRDefault="00D70737" w:rsidP="00D70737">
      <w:pPr>
        <w:numPr>
          <w:ilvl w:val="0"/>
          <w:numId w:val="4"/>
        </w:numPr>
        <w:tabs>
          <w:tab w:val="left" w:pos="360"/>
        </w:tabs>
        <w:suppressAutoHyphens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x-none" w:eastAsia="ar-SA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Załącznikami do umowy są załącznik nr 1 i nr 2 (Formularze cenowe).</w:t>
      </w:r>
    </w:p>
    <w:p w14:paraId="2CD64267" w14:textId="77777777" w:rsidR="00FA2D1F" w:rsidRDefault="00FA2D1F" w:rsidP="00FA2D1F">
      <w:pPr>
        <w:tabs>
          <w:tab w:val="left" w:pos="360"/>
        </w:tabs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</w:p>
    <w:p w14:paraId="43786294" w14:textId="77777777" w:rsidR="00FA2D1F" w:rsidRPr="000D7CAB" w:rsidRDefault="00FA2D1F" w:rsidP="00FA2D1F">
      <w:pPr>
        <w:tabs>
          <w:tab w:val="left" w:pos="360"/>
        </w:tabs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x-none" w:eastAsia="ar-SA"/>
        </w:rPr>
      </w:pPr>
    </w:p>
    <w:p w14:paraId="270D4C3D" w14:textId="55D284E7" w:rsidR="00D70737" w:rsidRPr="000D7CAB" w:rsidRDefault="00D70737" w:rsidP="007E48B5">
      <w:p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 xml:space="preserve">           ZAMAWIAJĄCY</w:t>
      </w:r>
      <w:r w:rsidRPr="000D7CAB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ab/>
      </w:r>
      <w:r w:rsidRPr="000D7CAB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ab/>
      </w:r>
      <w:r w:rsidRPr="000D7CAB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ab/>
        <w:t xml:space="preserve">                             WYKONAWCA</w:t>
      </w:r>
      <w:r w:rsidRPr="000D7CAB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ab/>
        <w:t xml:space="preserve">                </w:t>
      </w:r>
      <w:r w:rsidRPr="000D7CAB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ab/>
      </w:r>
      <w:r w:rsidRPr="000D7CAB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ab/>
      </w:r>
      <w:r w:rsidRPr="000D7CAB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ab/>
        <w:t xml:space="preserve">   </w:t>
      </w:r>
    </w:p>
    <w:p w14:paraId="35732C8B" w14:textId="77777777" w:rsidR="00226D13" w:rsidRPr="000D7CAB" w:rsidRDefault="00226D13">
      <w:pPr>
        <w:rPr>
          <w:rFonts w:ascii="Times New Roman" w:hAnsi="Times New Roman" w:cs="Times New Roman"/>
          <w:sz w:val="26"/>
          <w:szCs w:val="26"/>
        </w:rPr>
      </w:pPr>
    </w:p>
    <w:sectPr w:rsidR="00226D13" w:rsidRPr="000D7CAB" w:rsidSect="00284504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107B0" w14:textId="77777777" w:rsidR="008D3081" w:rsidRDefault="008D3081">
      <w:pPr>
        <w:spacing w:after="0" w:line="240" w:lineRule="auto"/>
      </w:pPr>
      <w:r>
        <w:separator/>
      </w:r>
    </w:p>
  </w:endnote>
  <w:endnote w:type="continuationSeparator" w:id="0">
    <w:p w14:paraId="75F3DC28" w14:textId="77777777" w:rsidR="008D3081" w:rsidRDefault="008D3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F51BC" w14:textId="77777777" w:rsidR="00611E31" w:rsidRDefault="00EF1C6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71D34">
      <w:rPr>
        <w:noProof/>
      </w:rPr>
      <w:t>7</w:t>
    </w:r>
    <w:r>
      <w:fldChar w:fldCharType="end"/>
    </w:r>
  </w:p>
  <w:p w14:paraId="149F6E1E" w14:textId="77777777" w:rsidR="00611E31" w:rsidRDefault="00611E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AEBF9" w14:textId="77777777" w:rsidR="008D3081" w:rsidRDefault="008D3081">
      <w:pPr>
        <w:spacing w:after="0" w:line="240" w:lineRule="auto"/>
      </w:pPr>
      <w:r>
        <w:separator/>
      </w:r>
    </w:p>
  </w:footnote>
  <w:footnote w:type="continuationSeparator" w:id="0">
    <w:p w14:paraId="73C65044" w14:textId="77777777" w:rsidR="008D3081" w:rsidRDefault="008D3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27CA1" w14:textId="49CBB302" w:rsidR="00611E31" w:rsidRPr="00434412" w:rsidRDefault="00220483" w:rsidP="00284504">
    <w:pPr>
      <w:pStyle w:val="Nagwek"/>
      <w:tabs>
        <w:tab w:val="clear" w:pos="4536"/>
        <w:tab w:val="clear" w:pos="9072"/>
        <w:tab w:val="center" w:pos="4535"/>
        <w:tab w:val="right" w:pos="9070"/>
      </w:tabs>
      <w:rPr>
        <w:lang w:val="pl-PL"/>
      </w:rPr>
    </w:pPr>
    <w:r>
      <w:rPr>
        <w:lang w:val="pl-PL"/>
      </w:rPr>
      <w:t>3031-7.262.</w:t>
    </w:r>
    <w:r w:rsidR="00784F91">
      <w:rPr>
        <w:lang w:val="pl-PL"/>
      </w:rPr>
      <w:t>10</w:t>
    </w:r>
    <w:r w:rsidR="00152661">
      <w:rPr>
        <w:lang w:val="pl-PL"/>
      </w:rPr>
      <w:t>.202</w:t>
    </w:r>
    <w:r w:rsidR="00784F91">
      <w:rPr>
        <w:lang w:val="pl-PL"/>
      </w:rPr>
      <w:t>5</w:t>
    </w:r>
  </w:p>
  <w:p w14:paraId="32B6EFA9" w14:textId="65716AD9" w:rsidR="00C27545" w:rsidRPr="00434412" w:rsidRDefault="003A6800" w:rsidP="00284504">
    <w:pPr>
      <w:pStyle w:val="Nagwek"/>
      <w:tabs>
        <w:tab w:val="clear" w:pos="4536"/>
        <w:tab w:val="clear" w:pos="9072"/>
        <w:tab w:val="center" w:pos="4535"/>
        <w:tab w:val="right" w:pos="9070"/>
      </w:tabs>
      <w:rPr>
        <w:lang w:val="pl-PL"/>
      </w:rPr>
    </w:pPr>
    <w:r>
      <w:rPr>
        <w:lang w:val="pl-PL"/>
      </w:rPr>
      <w:tab/>
    </w:r>
    <w:r>
      <w:rPr>
        <w:lang w:val="pl-PL"/>
      </w:rPr>
      <w:tab/>
      <w:t>Załącznik nr 5 do Z</w:t>
    </w:r>
    <w:r w:rsidR="00C27545" w:rsidRPr="00434412">
      <w:rPr>
        <w:lang w:val="pl-PL"/>
      </w:rPr>
      <w:t>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F6A38"/>
    <w:multiLevelType w:val="hybridMultilevel"/>
    <w:tmpl w:val="78CC9740"/>
    <w:lvl w:ilvl="0" w:tplc="1F880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FA40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27A5AF9"/>
    <w:multiLevelType w:val="hybridMultilevel"/>
    <w:tmpl w:val="95A0AF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B435616"/>
    <w:multiLevelType w:val="hybridMultilevel"/>
    <w:tmpl w:val="690A348E"/>
    <w:lvl w:ilvl="0" w:tplc="AA50653C">
      <w:start w:val="1"/>
      <w:numFmt w:val="decimal"/>
      <w:lvlText w:val="%1."/>
      <w:lvlJc w:val="left"/>
      <w:pPr>
        <w:tabs>
          <w:tab w:val="num" w:pos="8745"/>
        </w:tabs>
        <w:ind w:left="8745" w:hanging="360"/>
      </w:pPr>
      <w:rPr>
        <w:rFonts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13" w:hanging="11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618705A"/>
    <w:multiLevelType w:val="hybridMultilevel"/>
    <w:tmpl w:val="A274A716"/>
    <w:lvl w:ilvl="0" w:tplc="C85C2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3C48E8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2DB4953"/>
    <w:multiLevelType w:val="hybridMultilevel"/>
    <w:tmpl w:val="C18A7AFC"/>
    <w:lvl w:ilvl="0" w:tplc="618CAB52">
      <w:start w:val="1"/>
      <w:numFmt w:val="decimal"/>
      <w:lvlText w:val="%1."/>
      <w:lvlJc w:val="left"/>
      <w:pPr>
        <w:tabs>
          <w:tab w:val="num" w:pos="8745"/>
        </w:tabs>
        <w:ind w:left="8745" w:hanging="360"/>
      </w:pPr>
      <w:rPr>
        <w:rFonts w:cs="Times New Roman" w:hint="default"/>
      </w:rPr>
    </w:lvl>
    <w:lvl w:ilvl="1" w:tplc="CEA29F62">
      <w:start w:val="1"/>
      <w:numFmt w:val="bullet"/>
      <w:lvlText w:val=""/>
      <w:lvlJc w:val="left"/>
      <w:pPr>
        <w:ind w:left="113" w:hanging="11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E34750D"/>
    <w:multiLevelType w:val="hybridMultilevel"/>
    <w:tmpl w:val="B91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737"/>
    <w:rsid w:val="00023FDE"/>
    <w:rsid w:val="0006299D"/>
    <w:rsid w:val="000D7CAB"/>
    <w:rsid w:val="000D7DFB"/>
    <w:rsid w:val="00147C6E"/>
    <w:rsid w:val="00152661"/>
    <w:rsid w:val="00170AAD"/>
    <w:rsid w:val="001B6385"/>
    <w:rsid w:val="001F43B0"/>
    <w:rsid w:val="002146FC"/>
    <w:rsid w:val="00220483"/>
    <w:rsid w:val="00226D13"/>
    <w:rsid w:val="00246590"/>
    <w:rsid w:val="00264747"/>
    <w:rsid w:val="00272AB5"/>
    <w:rsid w:val="00314FB2"/>
    <w:rsid w:val="003A6800"/>
    <w:rsid w:val="003F21B1"/>
    <w:rsid w:val="00421B53"/>
    <w:rsid w:val="00431383"/>
    <w:rsid w:val="00434412"/>
    <w:rsid w:val="00467A9F"/>
    <w:rsid w:val="00481D0D"/>
    <w:rsid w:val="004D4B0F"/>
    <w:rsid w:val="00520AB3"/>
    <w:rsid w:val="00521025"/>
    <w:rsid w:val="005408FD"/>
    <w:rsid w:val="00572495"/>
    <w:rsid w:val="00580593"/>
    <w:rsid w:val="00583445"/>
    <w:rsid w:val="005B331B"/>
    <w:rsid w:val="00611E31"/>
    <w:rsid w:val="00616BBA"/>
    <w:rsid w:val="00623679"/>
    <w:rsid w:val="00661764"/>
    <w:rsid w:val="006A75A9"/>
    <w:rsid w:val="006B7807"/>
    <w:rsid w:val="00706E93"/>
    <w:rsid w:val="0072339F"/>
    <w:rsid w:val="0077563E"/>
    <w:rsid w:val="00784F91"/>
    <w:rsid w:val="007B1D7D"/>
    <w:rsid w:val="007E35DF"/>
    <w:rsid w:val="007E48B5"/>
    <w:rsid w:val="00800629"/>
    <w:rsid w:val="0081086A"/>
    <w:rsid w:val="008739B3"/>
    <w:rsid w:val="008D3081"/>
    <w:rsid w:val="008E58AD"/>
    <w:rsid w:val="008F0256"/>
    <w:rsid w:val="00925892"/>
    <w:rsid w:val="009E547B"/>
    <w:rsid w:val="00A15300"/>
    <w:rsid w:val="00A3240E"/>
    <w:rsid w:val="00A63804"/>
    <w:rsid w:val="00B14A29"/>
    <w:rsid w:val="00B40A91"/>
    <w:rsid w:val="00B55F06"/>
    <w:rsid w:val="00B61EEB"/>
    <w:rsid w:val="00B80AAA"/>
    <w:rsid w:val="00B91354"/>
    <w:rsid w:val="00BA4C87"/>
    <w:rsid w:val="00BA6704"/>
    <w:rsid w:val="00BE7E69"/>
    <w:rsid w:val="00C27545"/>
    <w:rsid w:val="00C4001E"/>
    <w:rsid w:val="00C60C20"/>
    <w:rsid w:val="00C71661"/>
    <w:rsid w:val="00CB713A"/>
    <w:rsid w:val="00D70737"/>
    <w:rsid w:val="00D71C96"/>
    <w:rsid w:val="00D71D34"/>
    <w:rsid w:val="00DB398B"/>
    <w:rsid w:val="00DB5418"/>
    <w:rsid w:val="00DE3103"/>
    <w:rsid w:val="00E06ED0"/>
    <w:rsid w:val="00E41DB0"/>
    <w:rsid w:val="00E75766"/>
    <w:rsid w:val="00E8770B"/>
    <w:rsid w:val="00EB6458"/>
    <w:rsid w:val="00EF1C65"/>
    <w:rsid w:val="00F118F1"/>
    <w:rsid w:val="00F806D1"/>
    <w:rsid w:val="00FA2D1F"/>
    <w:rsid w:val="00FC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C62"/>
  <w15:chartTrackingRefBased/>
  <w15:docId w15:val="{1AF73CA1-6A46-43D1-9A00-563A0AAF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70737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D70737"/>
    <w:rPr>
      <w:rFonts w:ascii="Times New Roman" w:eastAsia="Calibri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nhideWhenUsed/>
    <w:rsid w:val="00D70737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70737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E69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14A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4A2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5B888CD8-5196-4A9A-A763-1195C3A87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1240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Wojnarowski</dc:creator>
  <cp:keywords/>
  <dc:description/>
  <cp:lastModifiedBy>Rychter-Kwiatkowska Natalia (PO Konin)</cp:lastModifiedBy>
  <cp:revision>3</cp:revision>
  <cp:lastPrinted>2025-01-23T12:59:00Z</cp:lastPrinted>
  <dcterms:created xsi:type="dcterms:W3CDTF">2025-01-23T12:59:00Z</dcterms:created>
  <dcterms:modified xsi:type="dcterms:W3CDTF">2025-01-23T13:04:00Z</dcterms:modified>
</cp:coreProperties>
</file>