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6C7C9" w14:textId="1C3B54C6" w:rsidR="00374A1D" w:rsidRDefault="00374A1D" w:rsidP="00374A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2644">
        <w:rPr>
          <w:rFonts w:ascii="Arial" w:hAnsi="Arial" w:cs="Arial"/>
          <w:b/>
          <w:bCs/>
          <w:sz w:val="24"/>
          <w:szCs w:val="24"/>
        </w:rPr>
        <w:t>WYSOKOŚĆ DOTACJI DLA POWIATÓW W WOJEWÓDZTWIE LUB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FD2644">
        <w:rPr>
          <w:rFonts w:ascii="Arial" w:hAnsi="Arial" w:cs="Arial"/>
          <w:b/>
          <w:bCs/>
          <w:sz w:val="24"/>
          <w:szCs w:val="24"/>
        </w:rPr>
        <w:t>SKIM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FD2644">
        <w:rPr>
          <w:rFonts w:ascii="Arial" w:hAnsi="Arial" w:cs="Arial"/>
          <w:b/>
          <w:bCs/>
          <w:sz w:val="24"/>
          <w:szCs w:val="24"/>
        </w:rPr>
        <w:t xml:space="preserve"> NA ROK 202</w:t>
      </w:r>
      <w:r w:rsidR="00D43E01">
        <w:rPr>
          <w:rFonts w:ascii="Arial" w:hAnsi="Arial" w:cs="Arial"/>
          <w:b/>
          <w:bCs/>
          <w:sz w:val="24"/>
          <w:szCs w:val="24"/>
        </w:rPr>
        <w:t>2</w:t>
      </w:r>
    </w:p>
    <w:p w14:paraId="520B359F" w14:textId="77777777" w:rsidR="00374A1D" w:rsidRPr="00FD2644" w:rsidRDefault="00374A1D" w:rsidP="00374A1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14F92B" w14:textId="611D7419" w:rsidR="00374A1D" w:rsidRDefault="00D74B72">
      <w:r w:rsidRPr="00D74B72">
        <w:drawing>
          <wp:inline distT="0" distB="0" distL="0" distR="0" wp14:anchorId="36D48774" wp14:editId="4F811BC6">
            <wp:extent cx="5760720" cy="5137785"/>
            <wp:effectExtent l="0" t="0" r="0" b="571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3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1D"/>
    <w:rsid w:val="00374A1D"/>
    <w:rsid w:val="00D43E01"/>
    <w:rsid w:val="00D7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AF74"/>
  <w15:chartTrackingRefBased/>
  <w15:docId w15:val="{301B134D-0A65-4245-8BBB-110BC7BD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A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Jabłońska Daria  (DSF)</dc:creator>
  <cp:keywords/>
  <dc:description/>
  <cp:lastModifiedBy>Jabłońska Daria  (DSF)</cp:lastModifiedBy>
  <cp:revision>3</cp:revision>
  <dcterms:created xsi:type="dcterms:W3CDTF">2020-10-13T12:54:00Z</dcterms:created>
  <dcterms:modified xsi:type="dcterms:W3CDTF">2021-10-11T09:00:00Z</dcterms:modified>
</cp:coreProperties>
</file>