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9267A" w14:textId="23111493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8524E0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7329134" w:rsidR="00DB29F4" w:rsidRPr="0016680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 xml:space="preserve">Na potrzeby postępowania o udzielenie </w:t>
      </w:r>
      <w:r w:rsidRPr="00707DFF">
        <w:rPr>
          <w:rFonts w:ascii="Arial" w:hAnsi="Arial" w:cs="Arial"/>
        </w:rPr>
        <w:t>zamówienia publicznego pn.</w:t>
      </w:r>
      <w:r w:rsidR="00777930" w:rsidRPr="00707DFF">
        <w:rPr>
          <w:rFonts w:ascii="Arial" w:hAnsi="Arial" w:cs="Arial"/>
        </w:rPr>
        <w:t xml:space="preserve"> </w:t>
      </w:r>
      <w:r w:rsidR="00707DFF" w:rsidRPr="00707DFF">
        <w:rPr>
          <w:rFonts w:ascii="Arial" w:hAnsi="Arial" w:cs="Arial"/>
          <w:b/>
        </w:rPr>
        <w:t>Dostawa sprzętu radiometrycznego z podziałem na 4 części</w:t>
      </w:r>
      <w:r w:rsidR="00166805" w:rsidRPr="00707DFF">
        <w:rPr>
          <w:rFonts w:ascii="Arial" w:hAnsi="Arial" w:cs="Arial"/>
          <w:b/>
        </w:rPr>
        <w:t xml:space="preserve"> (</w:t>
      </w:r>
      <w:r w:rsidR="00BC587A" w:rsidRPr="00707DFF">
        <w:rPr>
          <w:rFonts w:ascii="Arial" w:hAnsi="Arial" w:cs="Arial"/>
          <w:b/>
        </w:rPr>
        <w:t>1</w:t>
      </w:r>
      <w:r w:rsidR="00707DFF" w:rsidRPr="00707DFF">
        <w:rPr>
          <w:rFonts w:ascii="Arial" w:hAnsi="Arial" w:cs="Arial"/>
          <w:b/>
        </w:rPr>
        <w:t>61</w:t>
      </w:r>
      <w:r w:rsidR="00BC587A" w:rsidRPr="00707DFF">
        <w:rPr>
          <w:rFonts w:ascii="Arial" w:hAnsi="Arial" w:cs="Arial"/>
          <w:b/>
        </w:rPr>
        <w:t>/CEZAR/2022</w:t>
      </w:r>
      <w:r w:rsidR="00166805" w:rsidRPr="00707DFF">
        <w:rPr>
          <w:rFonts w:ascii="Arial" w:hAnsi="Arial" w:cs="Arial"/>
          <w:b/>
        </w:rPr>
        <w:t>)</w:t>
      </w:r>
      <w:r w:rsidRPr="00707DFF">
        <w:rPr>
          <w:rFonts w:ascii="Arial" w:hAnsi="Arial" w:cs="Arial"/>
        </w:rPr>
        <w:t>, prowadzonego przez Państwową Agencję Atomistyki</w:t>
      </w:r>
      <w:r w:rsidRPr="00707DFF">
        <w:rPr>
          <w:rFonts w:ascii="Arial" w:hAnsi="Arial" w:cs="Arial"/>
          <w:i/>
        </w:rPr>
        <w:t xml:space="preserve">, </w:t>
      </w:r>
      <w:r w:rsidRPr="00707DFF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bookmarkStart w:id="0" w:name="_GoBack"/>
      <w:bookmarkEnd w:id="0"/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D3654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26E31" w14:textId="77777777" w:rsidR="00D36546" w:rsidRDefault="00D36546" w:rsidP="00BC587A">
      <w:r>
        <w:separator/>
      </w:r>
    </w:p>
  </w:endnote>
  <w:endnote w:type="continuationSeparator" w:id="0">
    <w:p w14:paraId="007111B1" w14:textId="77777777" w:rsidR="00D36546" w:rsidRDefault="00D36546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250B6" w14:textId="77777777" w:rsidR="00D36546" w:rsidRDefault="00D36546" w:rsidP="00BC587A">
      <w:r>
        <w:separator/>
      </w:r>
    </w:p>
  </w:footnote>
  <w:footnote w:type="continuationSeparator" w:id="0">
    <w:p w14:paraId="4661362C" w14:textId="77777777" w:rsidR="00D36546" w:rsidRDefault="00D36546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F4"/>
    <w:rsid w:val="000171E4"/>
    <w:rsid w:val="000B5CA6"/>
    <w:rsid w:val="00166805"/>
    <w:rsid w:val="00340A32"/>
    <w:rsid w:val="0042124A"/>
    <w:rsid w:val="0047417F"/>
    <w:rsid w:val="004D7D9D"/>
    <w:rsid w:val="00506B85"/>
    <w:rsid w:val="00565EFA"/>
    <w:rsid w:val="006176DC"/>
    <w:rsid w:val="006B4EF0"/>
    <w:rsid w:val="00707DFF"/>
    <w:rsid w:val="00777930"/>
    <w:rsid w:val="008524E0"/>
    <w:rsid w:val="00B141B4"/>
    <w:rsid w:val="00BA0091"/>
    <w:rsid w:val="00BB59D7"/>
    <w:rsid w:val="00BC587A"/>
    <w:rsid w:val="00CD248F"/>
    <w:rsid w:val="00D107E9"/>
    <w:rsid w:val="00D36546"/>
    <w:rsid w:val="00DB29F4"/>
    <w:rsid w:val="00DD08EA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5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7</cp:revision>
  <dcterms:created xsi:type="dcterms:W3CDTF">2022-04-28T12:18:00Z</dcterms:created>
  <dcterms:modified xsi:type="dcterms:W3CDTF">2022-09-08T11:25:00Z</dcterms:modified>
</cp:coreProperties>
</file>