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366" w14:textId="293B7639" w:rsidR="009256F2" w:rsidRPr="007231C7" w:rsidRDefault="0025672C">
      <w:pPr>
        <w:jc w:val="right"/>
        <w:rPr>
          <w:rFonts w:ascii="Arial" w:hAnsi="Arial" w:cs="Arial"/>
          <w:sz w:val="22"/>
          <w:szCs w:val="22"/>
        </w:rPr>
      </w:pPr>
      <w:r w:rsidRPr="007231C7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1D0EC3" w:rsidRPr="007231C7">
        <w:rPr>
          <w:rFonts w:ascii="Arial" w:hAnsi="Arial" w:cs="Arial"/>
          <w:color w:val="000000"/>
          <w:sz w:val="22"/>
          <w:szCs w:val="22"/>
        </w:rPr>
        <w:t>1</w:t>
      </w:r>
      <w:r w:rsidR="00267FB1" w:rsidRPr="007231C7">
        <w:rPr>
          <w:rFonts w:ascii="Arial" w:hAnsi="Arial" w:cs="Arial"/>
          <w:color w:val="000000"/>
          <w:sz w:val="22"/>
          <w:szCs w:val="22"/>
        </w:rPr>
        <w:t xml:space="preserve"> </w:t>
      </w:r>
      <w:r w:rsidR="00CB0296" w:rsidRPr="007231C7">
        <w:rPr>
          <w:rFonts w:ascii="Arial" w:hAnsi="Arial" w:cs="Arial"/>
          <w:color w:val="000000"/>
          <w:sz w:val="22"/>
          <w:szCs w:val="22"/>
        </w:rPr>
        <w:t>do zapytanie ofertowego</w:t>
      </w:r>
      <w:r w:rsidR="004D7093" w:rsidRPr="007231C7">
        <w:rPr>
          <w:rFonts w:ascii="Arial" w:hAnsi="Arial" w:cs="Arial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7231C7" w:rsidRDefault="009256F2">
      <w:pPr>
        <w:rPr>
          <w:rFonts w:ascii="Arial" w:hAnsi="Arial" w:cs="Arial"/>
          <w:i/>
          <w:color w:val="000000"/>
          <w:sz w:val="22"/>
          <w:szCs w:val="22"/>
        </w:rPr>
      </w:pPr>
    </w:p>
    <w:p w14:paraId="21333298" w14:textId="146C7988" w:rsidR="00D37735" w:rsidRPr="007231C7" w:rsidRDefault="004D7093" w:rsidP="003878FF">
      <w:pPr>
        <w:rPr>
          <w:rFonts w:ascii="Arial" w:eastAsia="Arial" w:hAnsi="Arial" w:cs="Arial"/>
          <w:i/>
          <w:color w:val="000000"/>
          <w:sz w:val="22"/>
          <w:szCs w:val="22"/>
        </w:rPr>
      </w:pPr>
      <w:r w:rsidRPr="007231C7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CE7B68" w:rsidRPr="007231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proofErr w:type="spellStart"/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672C" w:rsidRPr="007231C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7231C7"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16D6D012" w14:textId="4428B1F5" w:rsidR="004D7DDE" w:rsidRPr="007231C7" w:rsidRDefault="003878FF" w:rsidP="00D37735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  <w:r w:rsidRPr="007231C7">
        <w:rPr>
          <w:rFonts w:ascii="Arial" w:eastAsia="Arial" w:hAnsi="Arial" w:cs="Arial"/>
          <w:i/>
          <w:color w:val="000000"/>
          <w:sz w:val="22"/>
          <w:szCs w:val="22"/>
        </w:rPr>
        <w:t xml:space="preserve">        </w:t>
      </w:r>
      <w:r w:rsidR="004D7DDE" w:rsidRPr="007231C7">
        <w:rPr>
          <w:rFonts w:ascii="Arial" w:hAnsi="Arial" w:cs="Arial"/>
          <w:b/>
          <w:bCs/>
          <w:sz w:val="22"/>
          <w:szCs w:val="22"/>
        </w:rPr>
        <w:t>ZAMAWIAJĄCY:</w:t>
      </w:r>
    </w:p>
    <w:p w14:paraId="49F8FE8E" w14:textId="77777777" w:rsidR="004D7DDE" w:rsidRPr="007231C7" w:rsidRDefault="004D7DDE" w:rsidP="003878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231C7">
        <w:rPr>
          <w:rFonts w:ascii="Arial" w:hAnsi="Arial" w:cs="Arial"/>
          <w:b/>
          <w:bCs/>
          <w:sz w:val="22"/>
          <w:szCs w:val="22"/>
        </w:rPr>
        <w:t>Skarb Państwa - Państwowe Gospodarstwo</w:t>
      </w:r>
    </w:p>
    <w:p w14:paraId="7445D18C" w14:textId="3216550D" w:rsidR="004D7DDE" w:rsidRPr="007231C7" w:rsidRDefault="004D7DDE" w:rsidP="003878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231C7">
        <w:rPr>
          <w:rFonts w:ascii="Arial" w:hAnsi="Arial" w:cs="Arial"/>
          <w:b/>
          <w:bCs/>
          <w:sz w:val="22"/>
          <w:szCs w:val="22"/>
        </w:rPr>
        <w:t xml:space="preserve"> Leśne Lasy Państwowe</w:t>
      </w:r>
      <w:r w:rsidR="001D0EC3" w:rsidRPr="007231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1C7">
        <w:rPr>
          <w:rFonts w:ascii="Arial" w:hAnsi="Arial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7231C7" w:rsidRDefault="004D7DDE" w:rsidP="003878FF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231C7">
        <w:rPr>
          <w:rFonts w:ascii="Arial" w:hAnsi="Arial" w:cs="Arial"/>
          <w:bCs/>
          <w:sz w:val="22"/>
          <w:szCs w:val="22"/>
        </w:rPr>
        <w:t>ul. Wojska Polskiego 32</w:t>
      </w:r>
    </w:p>
    <w:p w14:paraId="45B38BF9" w14:textId="481B1E26" w:rsidR="0025672C" w:rsidRPr="007231C7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7231C7">
        <w:rPr>
          <w:rFonts w:ascii="Arial" w:hAnsi="Arial" w:cs="Arial"/>
          <w:bCs/>
          <w:sz w:val="22"/>
          <w:szCs w:val="22"/>
        </w:rPr>
        <w:t xml:space="preserve"> 84-300 Lębork</w:t>
      </w:r>
    </w:p>
    <w:p w14:paraId="140DBBCE" w14:textId="35EF2D19" w:rsidR="0025672C" w:rsidRPr="007231C7" w:rsidRDefault="0025672C" w:rsidP="00C57A9C">
      <w:pPr>
        <w:overflowPunct/>
        <w:autoSpaceDE/>
        <w:spacing w:after="120"/>
        <w:jc w:val="center"/>
        <w:textAlignment w:val="auto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7231C7">
        <w:rPr>
          <w:rFonts w:ascii="Arial" w:hAnsi="Arial" w:cs="Arial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A496210" w:rsidR="009F2259" w:rsidRPr="007231C7" w:rsidRDefault="009F2259" w:rsidP="00C57A9C">
      <w:pPr>
        <w:overflowPunct/>
        <w:autoSpaceDE/>
        <w:spacing w:after="120"/>
        <w:jc w:val="center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7231C7">
        <w:rPr>
          <w:rFonts w:ascii="Arial" w:hAnsi="Arial" w:cs="Arial"/>
          <w:bCs/>
          <w:sz w:val="22"/>
          <w:szCs w:val="22"/>
          <w:lang w:eastAsia="pl-PL"/>
        </w:rPr>
        <w:t>na wykonanie roboty budowlanej</w:t>
      </w:r>
      <w:r w:rsidR="00CC5F3A" w:rsidRPr="007231C7">
        <w:rPr>
          <w:rFonts w:ascii="Arial" w:hAnsi="Arial" w:cs="Arial"/>
          <w:bCs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3764"/>
        <w:gridCol w:w="600"/>
        <w:gridCol w:w="2466"/>
      </w:tblGrid>
      <w:tr w:rsidR="008C3B48" w:rsidRPr="007231C7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7231C7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Pełna nazwa Wykonawcy</w:t>
            </w:r>
            <w:r w:rsidR="0057759A" w:rsidRPr="007231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59A" w:rsidRPr="007231C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4DFA82DA" w:rsidR="008C3B48" w:rsidRPr="007231C7" w:rsidRDefault="008C3B48" w:rsidP="001D0EC3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7231C7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7231C7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33A824EA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7231C7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7231C7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102EBC2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237F9850" w:rsidR="008C3B48" w:rsidRPr="007231C7" w:rsidRDefault="008C3B48" w:rsidP="008C3B4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A6B2" w14:textId="549CEEBC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7231C7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7231C7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6D94CC99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181B623F" w:rsidR="008C3B48" w:rsidRPr="007231C7" w:rsidRDefault="008C3B48" w:rsidP="008C3B4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29DB67" w14:textId="77777777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7231C7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7231C7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0079EEE4" w:rsidR="008C3B48" w:rsidRPr="007231C7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7231C7" w14:paraId="3BCD2607" w14:textId="77777777" w:rsidTr="00F050DC">
        <w:tc>
          <w:tcPr>
            <w:tcW w:w="2235" w:type="dxa"/>
          </w:tcPr>
          <w:p w14:paraId="1C70913E" w14:textId="77777777" w:rsidR="008C3B48" w:rsidRPr="007231C7" w:rsidRDefault="008C3B48" w:rsidP="00F05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Pr="007231C7" w:rsidRDefault="00F050DC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1D0A1B" w14:textId="77777777" w:rsidR="001D0EC3" w:rsidRPr="007231C7" w:rsidRDefault="001D0EC3" w:rsidP="00F050DC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  <w:p w14:paraId="260C2AA8" w14:textId="1DC9A71F" w:rsidR="008C3B48" w:rsidRPr="007231C7" w:rsidRDefault="00322BD8" w:rsidP="00F050D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31C7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(należy podać imiona i nazwiska osób upoważnionych do reprezentowania Wykonawcy)</w:t>
            </w:r>
          </w:p>
        </w:tc>
      </w:tr>
      <w:tr w:rsidR="00837BD6" w:rsidRPr="007231C7" w14:paraId="71A57CB3" w14:textId="77777777" w:rsidTr="00F050DC">
        <w:tc>
          <w:tcPr>
            <w:tcW w:w="2235" w:type="dxa"/>
          </w:tcPr>
          <w:p w14:paraId="47B56A0C" w14:textId="75771CC1" w:rsidR="00837BD6" w:rsidRPr="007231C7" w:rsidRDefault="00837BD6" w:rsidP="00F05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31C7">
              <w:rPr>
                <w:rFonts w:ascii="Arial" w:hAnsi="Arial" w:cs="Arial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7D6043CD" w14:textId="61199056" w:rsidR="0008441A" w:rsidRPr="007231C7" w:rsidRDefault="0008441A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231C7">
              <w:rPr>
                <w:rFonts w:ascii="Arial" w:hAnsi="Arial" w:cs="Arial"/>
                <w:lang w:eastAsia="pl-PL"/>
              </w:rPr>
              <w:t>TAK/NIE *</w:t>
            </w:r>
          </w:p>
          <w:p w14:paraId="15B23B9C" w14:textId="3D048ED6" w:rsidR="0008441A" w:rsidRPr="007231C7" w:rsidRDefault="0008441A" w:rsidP="0008441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231C7"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  <w:r w:rsidRPr="007231C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7231C7" w:rsidRDefault="00FA3FCC" w:rsidP="00FA3FCC">
      <w:pPr>
        <w:pStyle w:val="Default"/>
        <w:rPr>
          <w:rFonts w:ascii="Arial" w:hAnsi="Arial" w:cs="Arial"/>
          <w:sz w:val="22"/>
          <w:szCs w:val="22"/>
        </w:rPr>
      </w:pPr>
      <w:r w:rsidRPr="007231C7">
        <w:rPr>
          <w:rFonts w:ascii="Arial" w:hAnsi="Arial" w:cs="Arial"/>
          <w:sz w:val="22"/>
          <w:szCs w:val="22"/>
        </w:rPr>
        <w:t xml:space="preserve"> </w:t>
      </w:r>
    </w:p>
    <w:p w14:paraId="444A0FCE" w14:textId="55C15B6C" w:rsidR="00B36F1A" w:rsidRPr="007231C7" w:rsidRDefault="00C9540C" w:rsidP="00B36F1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231C7">
        <w:rPr>
          <w:rFonts w:ascii="Arial" w:hAnsi="Arial" w:cs="Arial"/>
          <w:bCs/>
          <w:sz w:val="22"/>
          <w:szCs w:val="22"/>
        </w:rPr>
        <w:t>W nawiązaniu do otrzymanego zaproszenia do składania ofert, w post</w:t>
      </w:r>
      <w:r w:rsidR="00837BD6" w:rsidRPr="007231C7">
        <w:rPr>
          <w:rFonts w:ascii="Arial" w:hAnsi="Arial" w:cs="Arial"/>
          <w:bCs/>
          <w:sz w:val="22"/>
          <w:szCs w:val="22"/>
        </w:rPr>
        <w:t>ę</w:t>
      </w:r>
      <w:r w:rsidRPr="007231C7">
        <w:rPr>
          <w:rFonts w:ascii="Arial" w:hAnsi="Arial" w:cs="Arial"/>
          <w:bCs/>
          <w:sz w:val="22"/>
          <w:szCs w:val="22"/>
        </w:rPr>
        <w:t>powaniu prowadzonym w</w:t>
      </w:r>
      <w:r w:rsidR="00852C59" w:rsidRPr="007231C7">
        <w:rPr>
          <w:rFonts w:ascii="Arial" w:hAnsi="Arial" w:cs="Arial"/>
          <w:bCs/>
          <w:sz w:val="22"/>
          <w:szCs w:val="22"/>
        </w:rPr>
        <w:t> </w:t>
      </w:r>
      <w:r w:rsidRPr="007231C7">
        <w:rPr>
          <w:rFonts w:ascii="Arial" w:hAnsi="Arial" w:cs="Arial"/>
          <w:bCs/>
          <w:sz w:val="22"/>
          <w:szCs w:val="22"/>
        </w:rPr>
        <w:t>trybie zapytania ofertowego na</w:t>
      </w:r>
      <w:r w:rsidR="0039409D" w:rsidRPr="007231C7">
        <w:rPr>
          <w:rFonts w:ascii="Arial" w:hAnsi="Arial" w:cs="Arial"/>
          <w:bCs/>
          <w:sz w:val="22"/>
          <w:szCs w:val="22"/>
        </w:rPr>
        <w:t>:</w:t>
      </w:r>
      <w:r w:rsidRPr="007231C7">
        <w:rPr>
          <w:rFonts w:ascii="Arial" w:hAnsi="Arial" w:cs="Arial"/>
          <w:bCs/>
          <w:sz w:val="22"/>
          <w:szCs w:val="22"/>
        </w:rPr>
        <w:t xml:space="preserve"> </w:t>
      </w:r>
      <w:r w:rsidR="0039409D" w:rsidRPr="007231C7">
        <w:rPr>
          <w:rFonts w:ascii="Arial" w:hAnsi="Arial" w:cs="Arial"/>
          <w:b/>
          <w:sz w:val="22"/>
          <w:szCs w:val="22"/>
        </w:rPr>
        <w:t>„</w:t>
      </w:r>
      <w:r w:rsidR="00C36243" w:rsidRPr="007231C7">
        <w:rPr>
          <w:rFonts w:ascii="Arial" w:hAnsi="Arial" w:cs="Arial"/>
          <w:b/>
          <w:bCs/>
        </w:rPr>
        <w:t>Likwidacja ujęcia wód podziemnych zlokalizowanego na dz. nr 350 obr. Pogorzelice</w:t>
      </w:r>
      <w:r w:rsidR="0039409D" w:rsidRPr="007231C7">
        <w:rPr>
          <w:rFonts w:ascii="Arial" w:hAnsi="Arial" w:cs="Arial"/>
          <w:b/>
          <w:sz w:val="22"/>
          <w:szCs w:val="22"/>
        </w:rPr>
        <w:t>”</w:t>
      </w:r>
      <w:r w:rsidR="0039409D" w:rsidRPr="007231C7">
        <w:rPr>
          <w:rFonts w:ascii="Arial" w:hAnsi="Arial" w:cs="Arial"/>
          <w:bCs/>
          <w:sz w:val="22"/>
          <w:szCs w:val="22"/>
        </w:rPr>
        <w:t xml:space="preserve"> </w:t>
      </w:r>
      <w:r w:rsidR="00C176BD" w:rsidRPr="007231C7">
        <w:rPr>
          <w:rFonts w:ascii="Arial" w:hAnsi="Arial" w:cs="Arial"/>
          <w:bCs/>
          <w:sz w:val="22"/>
          <w:szCs w:val="22"/>
        </w:rPr>
        <w:t xml:space="preserve">wraz z uzyskaniem prawomocnej decyzji pozwolenie na użytkowanie </w:t>
      </w:r>
      <w:r w:rsidR="00B36F1A" w:rsidRPr="007231C7">
        <w:rPr>
          <w:rFonts w:ascii="Arial" w:hAnsi="Arial" w:cs="Arial"/>
          <w:bCs/>
          <w:sz w:val="22"/>
          <w:szCs w:val="22"/>
        </w:rPr>
        <w:t>niniejszym</w:t>
      </w:r>
      <w:r w:rsidR="00837BD6" w:rsidRPr="007231C7">
        <w:rPr>
          <w:rFonts w:ascii="Arial" w:hAnsi="Arial" w:cs="Arial"/>
          <w:bCs/>
          <w:sz w:val="22"/>
          <w:szCs w:val="22"/>
        </w:rPr>
        <w:t xml:space="preserve"> składamy</w:t>
      </w:r>
      <w:r w:rsidR="00B36F1A" w:rsidRPr="007231C7">
        <w:rPr>
          <w:rFonts w:ascii="Arial" w:hAnsi="Arial" w:cs="Arial"/>
          <w:bCs/>
          <w:sz w:val="22"/>
          <w:szCs w:val="22"/>
        </w:rPr>
        <w:t xml:space="preserve"> ofertę: </w:t>
      </w:r>
    </w:p>
    <w:p w14:paraId="45FEE9AD" w14:textId="24C4E478" w:rsidR="009B652B" w:rsidRPr="007231C7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cena (C) za wykonanie całości pr</w:t>
      </w:r>
      <w:r w:rsidR="007A395E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zedmiotu zamówienia wynosi kwota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netto</w:t>
      </w:r>
      <w:r w:rsidR="001D0EC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D0EC3" w:rsidRPr="007231C7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.....................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.....zł (słownie: .......</w:t>
      </w:r>
      <w:r w:rsidR="001D0EC3" w:rsidRPr="007231C7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......... zł), natomiast wraz z należnym podatkiem VAT w wysokości .....</w:t>
      </w:r>
      <w:r w:rsidR="001D0EC3" w:rsidRPr="007231C7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.........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....%, </w:t>
      </w:r>
      <w:r w:rsidR="007A395E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kwota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brutto</w:t>
      </w:r>
      <w:r w:rsidR="00852C59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A395E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wynosi</w:t>
      </w:r>
      <w:r w:rsidR="00852C59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......</w:t>
      </w:r>
      <w:r w:rsidR="001D0EC3" w:rsidRPr="007231C7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..................................</w:t>
      </w:r>
      <w:r w:rsidR="003878FF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 zł (słownie</w:t>
      </w:r>
      <w:r w:rsidR="001D0EC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.......</w:t>
      </w:r>
      <w:r w:rsidR="001D0EC3" w:rsidRPr="007231C7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  <w:r w:rsidR="001D0EC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...........</w:t>
      </w:r>
      <w:r w:rsidR="00A130CF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zł).</w:t>
      </w:r>
    </w:p>
    <w:p w14:paraId="56C79787" w14:textId="77777777" w:rsidR="001D0EC3" w:rsidRPr="007231C7" w:rsidRDefault="001D0EC3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B861B03" w14:textId="2CC32DFA" w:rsidR="00CE524E" w:rsidRPr="007231C7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 w:rsidRPr="007231C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74B24225" w14:textId="77777777" w:rsidR="001D0EC3" w:rsidRPr="007231C7" w:rsidRDefault="001D0EC3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F559EF2" w14:textId="77777777" w:rsidR="00852C59" w:rsidRPr="007231C7" w:rsidRDefault="00852C59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</w:p>
    <w:p w14:paraId="544D25C3" w14:textId="26628F2B" w:rsidR="00012770" w:rsidRPr="007231C7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7231C7" w:rsidRDefault="00A758CF" w:rsidP="00905FBC">
      <w:pPr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7231C7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O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świadczam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(-m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)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, że</w:t>
      </w:r>
      <w:r w:rsidR="003B0674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7231C7" w:rsidRDefault="003B0674" w:rsidP="003B0674">
      <w:pPr>
        <w:pStyle w:val="Akapitzlist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7231C7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apozna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łam/em/(liśmy)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Pr="007231C7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uważam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(-m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)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Pr="007231C7" w:rsidRDefault="0025672C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zapozna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łam/em/(liśmy)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re zostały zawarte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F43A8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w załączniku</w:t>
      </w:r>
      <w:r w:rsidR="00B03A1F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do </w:t>
      </w:r>
      <w:r w:rsidR="00B03A1F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zapytania ofertowego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   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7231C7" w:rsidRDefault="00220E83" w:rsidP="001D0EC3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56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8E55F2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03A1F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zapytaniu ofertowym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wyp</w:t>
      </w:r>
      <w:r w:rsidR="00EA7C85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eł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 w:rsidRPr="007231C7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2"/>
      </w:r>
      <w:r w:rsidR="00097076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 w:rsidRPr="007231C7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3"/>
      </w:r>
      <w:r w:rsidR="00097076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FED0062" w14:textId="77777777" w:rsidR="000D7567" w:rsidRPr="007231C7" w:rsidRDefault="000D7567" w:rsidP="000D7567">
      <w:pPr>
        <w:pStyle w:val="Akapitzlist"/>
        <w:overflowPunct/>
        <w:autoSpaceDE/>
        <w:spacing w:line="360" w:lineRule="auto"/>
        <w:ind w:left="114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337FF8AA" w14:textId="1A160DDF" w:rsidR="00D37735" w:rsidRPr="007231C7" w:rsidRDefault="000D7567" w:rsidP="000D7567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Kierownikiem budowy będzie: …………………</w:t>
      </w:r>
      <w:r w:rsidR="001D0EC3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…………………………………..</w:t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…………………………..</w:t>
      </w:r>
    </w:p>
    <w:p w14:paraId="6339F319" w14:textId="77777777" w:rsidR="000D7567" w:rsidRPr="007231C7" w:rsidRDefault="000D7567" w:rsidP="000D7567">
      <w:pPr>
        <w:overflowPunct/>
        <w:autoSpaceDE/>
        <w:spacing w:line="360" w:lineRule="auto"/>
        <w:ind w:left="142"/>
        <w:jc w:val="both"/>
        <w:textAlignment w:val="auto"/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7231C7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25672C"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7231C7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7231C7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607C79AE" w:rsidR="0025672C" w:rsidRPr="007231C7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7231C7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7231C7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22550438" w:rsidR="0025672C" w:rsidRPr="007231C7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7231C7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7231C7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328FA36C" w:rsidR="0025672C" w:rsidRPr="007231C7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7231C7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7231C7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26FAC7CA" w:rsidR="0025672C" w:rsidRPr="007231C7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D0EC3" w:rsidRPr="007231C7" w14:paraId="7CB3B3C8" w14:textId="77777777" w:rsidTr="00A0757B">
        <w:tc>
          <w:tcPr>
            <w:tcW w:w="762" w:type="dxa"/>
            <w:vAlign w:val="center"/>
          </w:tcPr>
          <w:p w14:paraId="54E5A90F" w14:textId="343C0657" w:rsidR="001D0EC3" w:rsidRPr="007231C7" w:rsidRDefault="001D0EC3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09938DCD" w14:textId="77777777" w:rsidR="001D0EC3" w:rsidRPr="007231C7" w:rsidRDefault="001D0EC3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D0EC3" w:rsidRPr="007231C7" w14:paraId="0C159D31" w14:textId="77777777" w:rsidTr="00A0757B">
        <w:tc>
          <w:tcPr>
            <w:tcW w:w="762" w:type="dxa"/>
            <w:vAlign w:val="center"/>
          </w:tcPr>
          <w:p w14:paraId="03DC547F" w14:textId="7DCC1184" w:rsidR="001D0EC3" w:rsidRPr="007231C7" w:rsidRDefault="001D0EC3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7231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920" w:type="dxa"/>
          </w:tcPr>
          <w:p w14:paraId="36A2514C" w14:textId="77777777" w:rsidR="001D0EC3" w:rsidRPr="007231C7" w:rsidRDefault="001D0EC3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281833AE" w:rsidR="0025672C" w:rsidRPr="007231C7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lastRenderedPageBreak/>
        <w:tab/>
      </w:r>
      <w:r w:rsidRPr="007231C7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ab/>
      </w:r>
      <w:r w:rsidRPr="007231C7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      </w:t>
      </w:r>
      <w:r w:rsidRPr="007231C7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7231C7" w:rsidRDefault="0025672C" w:rsidP="0025672C">
      <w:pPr>
        <w:overflowPunct/>
        <w:autoSpaceDE/>
        <w:ind w:left="5529"/>
        <w:jc w:val="center"/>
        <w:textAlignment w:val="auto"/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9E28E24" w14:textId="0839874D" w:rsidR="009256F2" w:rsidRPr="007231C7" w:rsidRDefault="0025672C" w:rsidP="001D0EC3">
      <w:pPr>
        <w:overflowPunct/>
        <w:autoSpaceDE/>
        <w:ind w:left="5529"/>
        <w:jc w:val="center"/>
        <w:textAlignment w:val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231C7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  <w:r w:rsidR="004D7093" w:rsidRPr="007231C7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                                         </w:t>
      </w:r>
      <w:r w:rsidR="004D7093" w:rsidRPr="007231C7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</w:t>
      </w:r>
      <w:r w:rsidR="00C11C27" w:rsidRPr="007231C7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</w:t>
      </w:r>
    </w:p>
    <w:p w14:paraId="418458E6" w14:textId="77777777" w:rsidR="009256F2" w:rsidRPr="007231C7" w:rsidRDefault="009256F2" w:rsidP="00097076">
      <w:pPr>
        <w:pStyle w:val="Tekstpodstawowy"/>
        <w:rPr>
          <w:rFonts w:ascii="Arial" w:hAnsi="Arial" w:cs="Arial"/>
          <w:b w:val="0"/>
          <w:sz w:val="22"/>
          <w:szCs w:val="22"/>
          <w:u w:val="single"/>
        </w:rPr>
      </w:pPr>
    </w:p>
    <w:sectPr w:rsidR="009256F2" w:rsidRPr="007231C7" w:rsidSect="007F5CD0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CDF0" w14:textId="77777777" w:rsidR="00EA2571" w:rsidRDefault="00EA2571" w:rsidP="002D518C">
      <w:r>
        <w:separator/>
      </w:r>
    </w:p>
  </w:endnote>
  <w:endnote w:type="continuationSeparator" w:id="0">
    <w:p w14:paraId="6DFCB4D5" w14:textId="77777777" w:rsidR="00EA2571" w:rsidRDefault="00EA2571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EC78" w14:textId="77777777" w:rsidR="00EA2571" w:rsidRDefault="00EA2571" w:rsidP="002D518C">
      <w:r>
        <w:separator/>
      </w:r>
    </w:p>
  </w:footnote>
  <w:footnote w:type="continuationSeparator" w:id="0">
    <w:p w14:paraId="045AC7CC" w14:textId="77777777" w:rsidR="00EA2571" w:rsidRDefault="00EA2571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199A1AB3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1D0EC3">
      <w:rPr>
        <w:rFonts w:asciiTheme="majorHAnsi" w:hAnsiTheme="majorHAnsi"/>
        <w:b w:val="0"/>
        <w:bCs/>
      </w:rPr>
      <w:t>2</w:t>
    </w:r>
    <w:r w:rsidR="00C36243">
      <w:rPr>
        <w:rFonts w:asciiTheme="majorHAnsi" w:hAnsiTheme="majorHAnsi"/>
        <w:b w:val="0"/>
        <w:bCs/>
      </w:rPr>
      <w:t>8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1D0EC3">
      <w:rPr>
        <w:rFonts w:asciiTheme="majorHAnsi" w:hAnsiTheme="majorHAnsi"/>
        <w:b w:val="0"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D7567"/>
    <w:rsid w:val="000E1597"/>
    <w:rsid w:val="000E71A1"/>
    <w:rsid w:val="000F187A"/>
    <w:rsid w:val="001156B7"/>
    <w:rsid w:val="0012129A"/>
    <w:rsid w:val="00146766"/>
    <w:rsid w:val="0014676D"/>
    <w:rsid w:val="0017440D"/>
    <w:rsid w:val="001A5619"/>
    <w:rsid w:val="001C29BE"/>
    <w:rsid w:val="001C432B"/>
    <w:rsid w:val="001D0EC3"/>
    <w:rsid w:val="001E71F3"/>
    <w:rsid w:val="00220E83"/>
    <w:rsid w:val="002250C7"/>
    <w:rsid w:val="00234093"/>
    <w:rsid w:val="00255A67"/>
    <w:rsid w:val="0025672C"/>
    <w:rsid w:val="002661F4"/>
    <w:rsid w:val="00267FB1"/>
    <w:rsid w:val="002A6666"/>
    <w:rsid w:val="002B606F"/>
    <w:rsid w:val="002C046C"/>
    <w:rsid w:val="002C54C1"/>
    <w:rsid w:val="002D03F0"/>
    <w:rsid w:val="002D518C"/>
    <w:rsid w:val="002E0B0D"/>
    <w:rsid w:val="002F3656"/>
    <w:rsid w:val="0031239D"/>
    <w:rsid w:val="00313A84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A3FE2"/>
    <w:rsid w:val="004D7093"/>
    <w:rsid w:val="004D7C5D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E0C21"/>
    <w:rsid w:val="006E57B6"/>
    <w:rsid w:val="006E5F2D"/>
    <w:rsid w:val="006F7074"/>
    <w:rsid w:val="00706E9A"/>
    <w:rsid w:val="007231C7"/>
    <w:rsid w:val="00736B7E"/>
    <w:rsid w:val="00741CCF"/>
    <w:rsid w:val="00757F23"/>
    <w:rsid w:val="0078751C"/>
    <w:rsid w:val="007912B3"/>
    <w:rsid w:val="007A395E"/>
    <w:rsid w:val="007D1314"/>
    <w:rsid w:val="007F48A8"/>
    <w:rsid w:val="007F5CD0"/>
    <w:rsid w:val="00800733"/>
    <w:rsid w:val="00837BD6"/>
    <w:rsid w:val="00840792"/>
    <w:rsid w:val="00843FC0"/>
    <w:rsid w:val="008455B4"/>
    <w:rsid w:val="00852C59"/>
    <w:rsid w:val="00893CFB"/>
    <w:rsid w:val="008A2D7A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09D7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6DE0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176BD"/>
    <w:rsid w:val="00C33CDD"/>
    <w:rsid w:val="00C36243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00AD"/>
    <w:rsid w:val="00CC5F3A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57D36"/>
    <w:rsid w:val="00D6576C"/>
    <w:rsid w:val="00D77361"/>
    <w:rsid w:val="00D905EC"/>
    <w:rsid w:val="00D90FB2"/>
    <w:rsid w:val="00DA55A6"/>
    <w:rsid w:val="00DB4F4F"/>
    <w:rsid w:val="00DC622F"/>
    <w:rsid w:val="00DD2640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2571"/>
    <w:rsid w:val="00EA7C85"/>
    <w:rsid w:val="00EC0A12"/>
    <w:rsid w:val="00EC2312"/>
    <w:rsid w:val="00EC4A73"/>
    <w:rsid w:val="00EC6353"/>
    <w:rsid w:val="00EE48ED"/>
    <w:rsid w:val="00EF467E"/>
    <w:rsid w:val="00F050DC"/>
    <w:rsid w:val="00F16703"/>
    <w:rsid w:val="00F175E5"/>
    <w:rsid w:val="00F33E09"/>
    <w:rsid w:val="00F528ED"/>
    <w:rsid w:val="00F72C31"/>
    <w:rsid w:val="00F76A2D"/>
    <w:rsid w:val="00F77419"/>
    <w:rsid w:val="00F80EDE"/>
    <w:rsid w:val="00F83512"/>
    <w:rsid w:val="00F86C67"/>
    <w:rsid w:val="00F9479C"/>
    <w:rsid w:val="00F970B8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Klaudia Walkusz - Nadleśnictwo Lębork</cp:lastModifiedBy>
  <cp:revision>11</cp:revision>
  <cp:lastPrinted>2023-11-20T11:25:00Z</cp:lastPrinted>
  <dcterms:created xsi:type="dcterms:W3CDTF">2023-11-10T11:09:00Z</dcterms:created>
  <dcterms:modified xsi:type="dcterms:W3CDTF">2024-08-13T09:51:00Z</dcterms:modified>
  <dc:language>pl-PL</dc:language>
</cp:coreProperties>
</file>