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8BBD" w14:textId="4F4968BA" w:rsidR="00851E98" w:rsidRDefault="006B5207">
      <w:pPr>
        <w:pStyle w:val="Nagwek10"/>
        <w:keepNext/>
        <w:keepLines/>
        <w:shd w:val="clear" w:color="auto" w:fill="auto"/>
        <w:spacing w:after="176" w:line="220" w:lineRule="exact"/>
        <w:ind w:firstLine="0"/>
      </w:pPr>
      <w:bookmarkStart w:id="0" w:name="bookmark0"/>
      <w:r w:rsidRPr="00B902D4">
        <w:t xml:space="preserve">Załącznik nr </w:t>
      </w:r>
      <w:r w:rsidR="002526C2">
        <w:t>5</w:t>
      </w:r>
      <w:r w:rsidRPr="00B902D4">
        <w:t xml:space="preserve"> do SWZ</w:t>
      </w:r>
      <w:bookmarkEnd w:id="0"/>
    </w:p>
    <w:p w14:paraId="5B73868A" w14:textId="77777777" w:rsidR="005206BD" w:rsidRDefault="005206BD" w:rsidP="005206BD">
      <w:pPr>
        <w:pStyle w:val="Nagwek10"/>
        <w:keepNext/>
        <w:keepLines/>
        <w:shd w:val="clear" w:color="auto" w:fill="auto"/>
        <w:spacing w:after="298" w:line="220" w:lineRule="exact"/>
        <w:ind w:firstLine="0"/>
        <w:jc w:val="center"/>
      </w:pPr>
      <w:bookmarkStart w:id="1" w:name="bookmark1"/>
      <w:r>
        <w:t xml:space="preserve">Umowa na dostawę </w:t>
      </w:r>
      <w:bookmarkEnd w:id="1"/>
      <w:r>
        <w:t>oleju napędowego</w:t>
      </w:r>
    </w:p>
    <w:p w14:paraId="22A3E7BA" w14:textId="035FC022" w:rsidR="00851E98" w:rsidRDefault="006B5207">
      <w:pPr>
        <w:pStyle w:val="Teksttreci20"/>
        <w:shd w:val="clear" w:color="auto" w:fill="auto"/>
        <w:tabs>
          <w:tab w:val="left" w:leader="dot" w:pos="2635"/>
        </w:tabs>
        <w:spacing w:before="0" w:after="229" w:line="220" w:lineRule="exact"/>
        <w:ind w:firstLine="0"/>
      </w:pPr>
      <w:r>
        <w:t>Zawarta w dniu</w:t>
      </w:r>
      <w:r>
        <w:tab/>
        <w:t xml:space="preserve"> 202</w:t>
      </w:r>
      <w:r w:rsidR="00E47587">
        <w:t>3</w:t>
      </w:r>
      <w:r>
        <w:t xml:space="preserve"> r. w </w:t>
      </w:r>
      <w:r w:rsidR="004B7E8E">
        <w:t>Olsztynie</w:t>
      </w:r>
      <w:r>
        <w:t xml:space="preserve"> pomiędzy:</w:t>
      </w:r>
    </w:p>
    <w:p w14:paraId="77A2CEB0" w14:textId="77777777" w:rsidR="00EC7391" w:rsidRDefault="00EC7391">
      <w:pPr>
        <w:pStyle w:val="Teksttreci20"/>
        <w:shd w:val="clear" w:color="auto" w:fill="auto"/>
        <w:spacing w:before="0" w:after="0" w:line="379" w:lineRule="exact"/>
        <w:ind w:firstLine="0"/>
        <w:rPr>
          <w:b/>
          <w:bCs/>
        </w:rPr>
      </w:pPr>
      <w:r w:rsidRPr="00EC7391">
        <w:rPr>
          <w:b/>
          <w:bCs/>
        </w:rPr>
        <w:t>Komendą Miejską Państwowej Straży Pożarnej w Olsztynie</w:t>
      </w:r>
    </w:p>
    <w:p w14:paraId="0FC496E6" w14:textId="6363683D" w:rsidR="00851E98" w:rsidRDefault="006B5207">
      <w:pPr>
        <w:pStyle w:val="Teksttreci20"/>
        <w:shd w:val="clear" w:color="auto" w:fill="auto"/>
        <w:spacing w:before="0" w:after="0" w:line="379" w:lineRule="exact"/>
        <w:ind w:firstLine="0"/>
      </w:pPr>
      <w:r>
        <w:t xml:space="preserve">ul. </w:t>
      </w:r>
      <w:r w:rsidR="004B7E8E">
        <w:t>Niepodległości 16</w:t>
      </w:r>
      <w:r>
        <w:t xml:space="preserve">, </w:t>
      </w:r>
      <w:r w:rsidR="004B7E8E">
        <w:t>10-045</w:t>
      </w:r>
      <w:r>
        <w:t xml:space="preserve"> </w:t>
      </w:r>
      <w:r w:rsidR="004B7E8E">
        <w:t>Olsztyn</w:t>
      </w:r>
      <w:r>
        <w:t>, nr NIP 7</w:t>
      </w:r>
      <w:r w:rsidR="004B7E8E">
        <w:t>39 29 63 279</w:t>
      </w:r>
      <w:r>
        <w:t xml:space="preserve"> reprezentowaną przez:</w:t>
      </w:r>
    </w:p>
    <w:p w14:paraId="3A5CA885" w14:textId="77777777" w:rsidR="004B7E8E" w:rsidRDefault="004B7E8E">
      <w:pPr>
        <w:pStyle w:val="Teksttreci20"/>
        <w:shd w:val="clear" w:color="auto" w:fill="auto"/>
        <w:spacing w:before="0" w:after="0" w:line="379" w:lineRule="exact"/>
        <w:ind w:firstLine="0"/>
      </w:pPr>
    </w:p>
    <w:p w14:paraId="14A1C97D" w14:textId="77777777" w:rsidR="004B7E8E" w:rsidRDefault="004B7E8E">
      <w:pPr>
        <w:pStyle w:val="Teksttreci20"/>
        <w:shd w:val="clear" w:color="auto" w:fill="auto"/>
        <w:spacing w:before="0" w:after="487" w:line="379" w:lineRule="exact"/>
        <w:ind w:right="3920" w:firstLine="0"/>
        <w:jc w:val="left"/>
      </w:pPr>
      <w:r>
        <w:t>…………………………………………..</w:t>
      </w:r>
    </w:p>
    <w:p w14:paraId="03DDBC24" w14:textId="6FE08D83" w:rsidR="00851E98" w:rsidRDefault="006B5207">
      <w:pPr>
        <w:pStyle w:val="Teksttreci20"/>
        <w:shd w:val="clear" w:color="auto" w:fill="auto"/>
        <w:spacing w:before="0" w:after="487" w:line="379" w:lineRule="exact"/>
        <w:ind w:right="3920" w:firstLine="0"/>
        <w:jc w:val="left"/>
      </w:pPr>
      <w:r>
        <w:t xml:space="preserve"> zwaną dalej </w:t>
      </w:r>
      <w:r>
        <w:rPr>
          <w:rStyle w:val="Teksttreci2Pogrubienie"/>
        </w:rPr>
        <w:t xml:space="preserve">Zamawiającym </w:t>
      </w:r>
      <w:r>
        <w:t>a</w:t>
      </w:r>
    </w:p>
    <w:p w14:paraId="6C876899" w14:textId="77777777" w:rsidR="00851E98" w:rsidRDefault="006B5207">
      <w:pPr>
        <w:pStyle w:val="Teksttreci20"/>
        <w:shd w:val="clear" w:color="auto" w:fill="auto"/>
        <w:tabs>
          <w:tab w:val="left" w:leader="dot" w:pos="2635"/>
        </w:tabs>
        <w:spacing w:before="0" w:after="114" w:line="220" w:lineRule="exact"/>
        <w:ind w:firstLine="0"/>
      </w:pPr>
      <w:r>
        <w:t>ul</w:t>
      </w:r>
      <w:r>
        <w:tab/>
        <w:t>, nr NIP</w:t>
      </w:r>
    </w:p>
    <w:p w14:paraId="21C4A647" w14:textId="77777777" w:rsidR="00851E98" w:rsidRDefault="006B5207">
      <w:pPr>
        <w:pStyle w:val="Teksttreci20"/>
        <w:shd w:val="clear" w:color="auto" w:fill="auto"/>
        <w:spacing w:before="0" w:after="351" w:line="220" w:lineRule="exact"/>
        <w:ind w:firstLine="0"/>
      </w:pPr>
      <w:r>
        <w:t>reprezentowane przez:</w:t>
      </w:r>
    </w:p>
    <w:p w14:paraId="102BAC77" w14:textId="77777777" w:rsidR="00851E98" w:rsidRDefault="006B5207">
      <w:pPr>
        <w:pStyle w:val="Teksttreci20"/>
        <w:shd w:val="clear" w:color="auto" w:fill="auto"/>
        <w:spacing w:before="0" w:after="536" w:line="379" w:lineRule="exact"/>
        <w:ind w:right="5980" w:firstLine="0"/>
        <w:jc w:val="left"/>
      </w:pPr>
      <w:r>
        <w:t xml:space="preserve">zwane dalej </w:t>
      </w:r>
      <w:r>
        <w:rPr>
          <w:rStyle w:val="Teksttreci2Pogrubienie"/>
        </w:rPr>
        <w:t xml:space="preserve">Wykonawcą, </w:t>
      </w:r>
      <w:r>
        <w:t xml:space="preserve">łącznie zwanymi dalej </w:t>
      </w:r>
      <w:r>
        <w:rPr>
          <w:rStyle w:val="Teksttreci2Pogrubienie"/>
        </w:rPr>
        <w:t>Stronami</w:t>
      </w:r>
    </w:p>
    <w:p w14:paraId="76840D52" w14:textId="6A025D3F" w:rsidR="00851E98" w:rsidRDefault="006B5207" w:rsidP="004D2487">
      <w:pPr>
        <w:pStyle w:val="Teksttreci20"/>
        <w:spacing w:line="384" w:lineRule="exact"/>
      </w:pPr>
      <w:r>
        <w:t>w wyniku przeprowadzenia, na podstawie ustawy z 11 września 2019 r. Prawo zamówień</w:t>
      </w:r>
      <w:r w:rsidR="00B14223">
        <w:t xml:space="preserve"> </w:t>
      </w:r>
      <w:r>
        <w:t>publicznych (</w:t>
      </w:r>
      <w:r w:rsidR="00B14223" w:rsidRPr="00B14223">
        <w:t>tekst jednolity Dz.U. z 2021 r. poz. 1129 ze zm</w:t>
      </w:r>
      <w:r>
        <w:t>.) postępowania o udzielenie zamówienia publicznego w trybie podstawowym pn.:</w:t>
      </w:r>
      <w:r w:rsidR="004D2487">
        <w:t xml:space="preserve"> „Dostawa jednorazowa paliwa – oleju napędowego (ON) – w ilości </w:t>
      </w:r>
      <w:r w:rsidR="00E47587">
        <w:t>16</w:t>
      </w:r>
      <w:r w:rsidR="004D2487">
        <w:t>000 litrów dla Komendy Miejskiej Państwowej Straży Pożarnej w Olsztynie”</w:t>
      </w:r>
      <w:r w:rsidR="00330E7E">
        <w:t xml:space="preserve"> </w:t>
      </w:r>
      <w:r>
        <w:t xml:space="preserve">- numer postępowania </w:t>
      </w:r>
      <w:r w:rsidR="00E46008">
        <w:t>MT.2370.</w:t>
      </w:r>
      <w:r w:rsidR="00D85558">
        <w:t>5</w:t>
      </w:r>
      <w:r w:rsidR="00E46008">
        <w:t>.202</w:t>
      </w:r>
      <w:r w:rsidR="00B14223">
        <w:t>2</w:t>
      </w:r>
      <w:r>
        <w:t xml:space="preserve">. </w:t>
      </w:r>
    </w:p>
    <w:p w14:paraId="42FFF68E" w14:textId="77777777" w:rsidR="00851E98" w:rsidRDefault="006B5207">
      <w:pPr>
        <w:pStyle w:val="Nagwek10"/>
        <w:keepNext/>
        <w:keepLines/>
        <w:shd w:val="clear" w:color="auto" w:fill="auto"/>
        <w:spacing w:after="184" w:line="384" w:lineRule="exact"/>
        <w:ind w:firstLine="0"/>
        <w:jc w:val="center"/>
      </w:pPr>
      <w:bookmarkStart w:id="2" w:name="bookmark3"/>
      <w:r>
        <w:t>§ 1 Przedmiot umowy</w:t>
      </w:r>
      <w:bookmarkEnd w:id="2"/>
    </w:p>
    <w:p w14:paraId="09E3B7FB" w14:textId="2352EC22" w:rsidR="00EC7391" w:rsidRDefault="006B5207" w:rsidP="00EC739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79" w:lineRule="exact"/>
        <w:ind w:left="760"/>
      </w:pPr>
      <w:r>
        <w:t>Przedmiotem umowy jest sprzedaż i dostawa przez Wykonawcę na rzecz</w:t>
      </w:r>
      <w:r w:rsidR="00EC7391">
        <w:t xml:space="preserve"> </w:t>
      </w:r>
      <w:r>
        <w:t xml:space="preserve">Zamawiającego </w:t>
      </w:r>
      <w:r w:rsidR="00EC7391" w:rsidRPr="00EC7391">
        <w:t xml:space="preserve">paliwa (ON) – w ilości </w:t>
      </w:r>
      <w:r w:rsidR="00E47587">
        <w:t>16</w:t>
      </w:r>
      <w:r w:rsidR="00D85558">
        <w:t>0</w:t>
      </w:r>
      <w:r w:rsidR="00B14223">
        <w:t>00</w:t>
      </w:r>
      <w:r w:rsidR="00EC7391" w:rsidRPr="00EC7391">
        <w:t xml:space="preserve"> litrów</w:t>
      </w:r>
      <w:r w:rsidR="00EC7391">
        <w:t>.</w:t>
      </w:r>
      <w:r w:rsidR="00EC7391">
        <w:tab/>
      </w:r>
    </w:p>
    <w:p w14:paraId="51A822CB" w14:textId="741918AC" w:rsidR="00851E98" w:rsidRDefault="00EC7391" w:rsidP="00EC7391">
      <w:pPr>
        <w:pStyle w:val="Teksttreci20"/>
        <w:shd w:val="clear" w:color="auto" w:fill="auto"/>
        <w:tabs>
          <w:tab w:val="left" w:leader="dot" w:pos="3237"/>
          <w:tab w:val="left" w:leader="dot" w:pos="4778"/>
        </w:tabs>
        <w:spacing w:before="0" w:after="0" w:line="379" w:lineRule="exact"/>
        <w:ind w:left="760" w:firstLine="0"/>
      </w:pPr>
      <w:r>
        <w:t>Przedmiot umowy</w:t>
      </w:r>
      <w:r w:rsidR="006B5207">
        <w:t>, o który</w:t>
      </w:r>
      <w:r w:rsidR="00D93779">
        <w:t>m</w:t>
      </w:r>
      <w:r w:rsidR="006B5207">
        <w:t xml:space="preserve"> mowa w ust. 1, jest zgodn</w:t>
      </w:r>
      <w:r>
        <w:t>y</w:t>
      </w:r>
      <w:r w:rsidR="006B5207">
        <w:t xml:space="preserve"> z parametrami określonymi w ofercie Wykonawcy, stanowiącej załącznik nr 1 do umowy oraz w </w:t>
      </w:r>
      <w:r>
        <w:t>Specyfikacji Warunków Zamówienia</w:t>
      </w:r>
      <w:r w:rsidR="006B5207">
        <w:t>.</w:t>
      </w:r>
    </w:p>
    <w:p w14:paraId="6D23D54B" w14:textId="47402586" w:rsidR="00851E98" w:rsidRDefault="006B5207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379" w:lineRule="exact"/>
        <w:ind w:left="760"/>
      </w:pPr>
      <w:r>
        <w:t>Wykonawca oświadcza, że przedmiot umowy jest wolny od wad fizycznych i prawnych, nie mają do niego prawa osoby trzecie, nie jest przedmiotem jakiegokolwiek postępowania lub zabezpieczenia.</w:t>
      </w:r>
    </w:p>
    <w:p w14:paraId="02EC722E" w14:textId="77777777" w:rsidR="002526C2" w:rsidRDefault="002526C2" w:rsidP="002526C2">
      <w:pPr>
        <w:pStyle w:val="Teksttreci20"/>
        <w:shd w:val="clear" w:color="auto" w:fill="auto"/>
        <w:tabs>
          <w:tab w:val="left" w:pos="760"/>
        </w:tabs>
        <w:spacing w:before="0" w:after="0" w:line="379" w:lineRule="exact"/>
        <w:ind w:left="760" w:firstLine="0"/>
      </w:pPr>
    </w:p>
    <w:p w14:paraId="1B43C033" w14:textId="77777777" w:rsidR="00851E98" w:rsidRDefault="006B5207">
      <w:pPr>
        <w:pStyle w:val="Nagwek10"/>
        <w:keepNext/>
        <w:keepLines/>
        <w:shd w:val="clear" w:color="auto" w:fill="auto"/>
        <w:spacing w:after="351" w:line="220" w:lineRule="exact"/>
        <w:ind w:firstLine="0"/>
        <w:jc w:val="center"/>
      </w:pPr>
      <w:bookmarkStart w:id="3" w:name="bookmark4"/>
      <w:r>
        <w:t>§ 2 Realizacja dostawy</w:t>
      </w:r>
      <w:bookmarkEnd w:id="3"/>
    </w:p>
    <w:p w14:paraId="113132C1" w14:textId="7E48981C" w:rsidR="00851E98" w:rsidRPr="00B902D4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</w:pPr>
      <w:r w:rsidRPr="00B902D4">
        <w:t xml:space="preserve">Przedmiot umowy zostanie dostarczony do siedziby Zamawiającego </w:t>
      </w:r>
      <w:r w:rsidR="004B7E8E" w:rsidRPr="00B902D4">
        <w:t xml:space="preserve">do </w:t>
      </w:r>
      <w:r w:rsidR="004B7E8E" w:rsidRPr="002526C2">
        <w:t xml:space="preserve">dnia </w:t>
      </w:r>
      <w:r w:rsidR="00E47587">
        <w:rPr>
          <w:highlight w:val="yellow"/>
        </w:rPr>
        <w:lastRenderedPageBreak/>
        <w:t>1</w:t>
      </w:r>
      <w:r w:rsidR="001E6039">
        <w:rPr>
          <w:highlight w:val="yellow"/>
        </w:rPr>
        <w:t>7</w:t>
      </w:r>
      <w:r w:rsidR="004B7E8E" w:rsidRPr="00B14223">
        <w:rPr>
          <w:highlight w:val="yellow"/>
        </w:rPr>
        <w:t>.</w:t>
      </w:r>
      <w:r w:rsidR="00B14223" w:rsidRPr="00B14223">
        <w:rPr>
          <w:highlight w:val="yellow"/>
        </w:rPr>
        <w:t>0</w:t>
      </w:r>
      <w:r w:rsidR="00E47587">
        <w:rPr>
          <w:highlight w:val="yellow"/>
        </w:rPr>
        <w:t>3</w:t>
      </w:r>
      <w:r w:rsidR="004B7E8E" w:rsidRPr="00B14223">
        <w:rPr>
          <w:highlight w:val="yellow"/>
        </w:rPr>
        <w:t>.202</w:t>
      </w:r>
      <w:r w:rsidR="00E47587">
        <w:rPr>
          <w:highlight w:val="yellow"/>
        </w:rPr>
        <w:t>3</w:t>
      </w:r>
      <w:r w:rsidR="00B14223" w:rsidRPr="00B14223">
        <w:rPr>
          <w:highlight w:val="yellow"/>
        </w:rPr>
        <w:t xml:space="preserve"> </w:t>
      </w:r>
      <w:r w:rsidR="004B7E8E" w:rsidRPr="00B14223">
        <w:rPr>
          <w:highlight w:val="yellow"/>
        </w:rPr>
        <w:t>r.</w:t>
      </w:r>
    </w:p>
    <w:p w14:paraId="2774E1DE" w14:textId="5CF7A94F" w:rsidR="00851E98" w:rsidRPr="00B902D4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</w:pPr>
      <w:r w:rsidRPr="00B902D4">
        <w:t xml:space="preserve">O dokładnym terminie odbioru Wykonawca powiadomi Zamawiającego co najmniej na </w:t>
      </w:r>
      <w:r w:rsidR="002526C2">
        <w:t>1</w:t>
      </w:r>
      <w:r w:rsidRPr="00B902D4">
        <w:t xml:space="preserve"> d</w:t>
      </w:r>
      <w:r w:rsidR="002526C2">
        <w:t>zień</w:t>
      </w:r>
      <w:r w:rsidRPr="00B902D4">
        <w:t xml:space="preserve"> przed datą dostawy.</w:t>
      </w:r>
    </w:p>
    <w:p w14:paraId="75225401" w14:textId="3A7FCF47" w:rsidR="00851E98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</w:pPr>
      <w:r>
        <w:t xml:space="preserve">Wydanie przedmiotu umowy </w:t>
      </w:r>
      <w:r w:rsidR="004B60F0">
        <w:t xml:space="preserve">odbędzie się </w:t>
      </w:r>
      <w:r>
        <w:t>w obecności przedstawiciela Zamawiającego i Wykonawcy. Odbiór zostanie potwierdzony protokołem odbioru. Potwierdzeniem zrealizowania przedmiotu umowy będzie podpisany bez zastrzeżeń przez Strony protokół zdawczo odbiorczy.</w:t>
      </w:r>
    </w:p>
    <w:p w14:paraId="40FDA53F" w14:textId="3E193100" w:rsidR="00851E98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</w:pPr>
      <w:r>
        <w:t xml:space="preserve">W przypadku stwierdzenia przy odbiorze przez Zamawiającego niezgodności przedmiotu zamówienia z opisem przedmiotu zamówienia / treścią oferty Wykonawcy, i/lub wad dostarczonego </w:t>
      </w:r>
      <w:r w:rsidR="002526C2">
        <w:t>przedmiotu zamówienia</w:t>
      </w:r>
      <w:r>
        <w:t>, Wykonawca zobowiązany jest do jego wymiany na zgodny z opisem przedmiotu zamówienia i ofertą oraz wolny od wad zachowując termin dostawy, o którym mowa w ust. 1.</w:t>
      </w:r>
    </w:p>
    <w:p w14:paraId="5DB93787" w14:textId="3589CD8C" w:rsidR="00851E98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79" w:lineRule="exact"/>
        <w:ind w:left="760"/>
      </w:pPr>
      <w:r>
        <w:t xml:space="preserve">Zamawiający upoważnia do dokonania protokolarnego odbioru </w:t>
      </w:r>
      <w:r w:rsidR="00B14223">
        <w:t>oleju napędowego</w:t>
      </w:r>
    </w:p>
    <w:p w14:paraId="2594277D" w14:textId="77777777" w:rsidR="00851E98" w:rsidRDefault="006B5207">
      <w:pPr>
        <w:pStyle w:val="Teksttreci20"/>
        <w:shd w:val="clear" w:color="auto" w:fill="auto"/>
        <w:tabs>
          <w:tab w:val="left" w:leader="dot" w:pos="4197"/>
        </w:tabs>
        <w:spacing w:before="0" w:after="0" w:line="379" w:lineRule="exact"/>
        <w:ind w:left="760" w:firstLine="0"/>
      </w:pPr>
      <w:r>
        <w:t>pana/panią</w:t>
      </w:r>
      <w:r>
        <w:tab/>
      </w:r>
    </w:p>
    <w:p w14:paraId="3FBB9A09" w14:textId="77777777" w:rsidR="00851E98" w:rsidRDefault="006B5207">
      <w:pPr>
        <w:pStyle w:val="Teksttreci20"/>
        <w:numPr>
          <w:ilvl w:val="0"/>
          <w:numId w:val="3"/>
        </w:numPr>
        <w:shd w:val="clear" w:color="auto" w:fill="auto"/>
        <w:spacing w:before="0" w:after="427" w:line="379" w:lineRule="exact"/>
        <w:ind w:left="760"/>
      </w:pPr>
      <w:r>
        <w:t xml:space="preserve"> Wykonawca ponosi całkowitą odpowiedzialność za dostarczony przedmiot umowy aż do chwili przyjęcia dostawy przez Zamawiającego.</w:t>
      </w:r>
    </w:p>
    <w:p w14:paraId="1B112AE1" w14:textId="77777777" w:rsidR="00851E98" w:rsidRDefault="006B5207">
      <w:pPr>
        <w:pStyle w:val="Nagwek10"/>
        <w:keepNext/>
        <w:keepLines/>
        <w:shd w:val="clear" w:color="auto" w:fill="auto"/>
        <w:spacing w:after="351" w:line="220" w:lineRule="exact"/>
        <w:ind w:left="3280" w:firstLine="0"/>
        <w:jc w:val="left"/>
      </w:pPr>
      <w:bookmarkStart w:id="4" w:name="bookmark5"/>
      <w:r>
        <w:t>§ 3 Wynagrodzenie Wykonawcy</w:t>
      </w:r>
      <w:bookmarkEnd w:id="4"/>
    </w:p>
    <w:p w14:paraId="7CA6CAE2" w14:textId="77777777" w:rsidR="00851E98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0" w:line="379" w:lineRule="exact"/>
        <w:ind w:left="760"/>
      </w:pPr>
      <w:r>
        <w:t>Za wykonany zgodnie z warunkami niniejszej umowy przedmiot umowy Zamawiający</w:t>
      </w:r>
    </w:p>
    <w:p w14:paraId="25C23571" w14:textId="77777777" w:rsidR="00851E98" w:rsidRDefault="006B5207">
      <w:pPr>
        <w:pStyle w:val="Teksttreci20"/>
        <w:shd w:val="clear" w:color="auto" w:fill="auto"/>
        <w:tabs>
          <w:tab w:val="left" w:leader="dot" w:pos="7518"/>
        </w:tabs>
        <w:spacing w:before="0" w:after="0" w:line="379" w:lineRule="exact"/>
        <w:ind w:left="760" w:firstLine="0"/>
      </w:pPr>
      <w:r>
        <w:t xml:space="preserve">zapłaci Wykonawcy wynagrodzenie w wysokości: </w:t>
      </w:r>
      <w:r>
        <w:tab/>
        <w:t xml:space="preserve"> zł bez podatku</w:t>
      </w:r>
    </w:p>
    <w:p w14:paraId="2688F4E9" w14:textId="77777777" w:rsidR="00851E98" w:rsidRDefault="006B5207">
      <w:pPr>
        <w:pStyle w:val="Teksttreci20"/>
        <w:shd w:val="clear" w:color="auto" w:fill="auto"/>
        <w:tabs>
          <w:tab w:val="left" w:leader="dot" w:pos="7518"/>
        </w:tabs>
        <w:spacing w:before="0" w:after="0" w:line="379" w:lineRule="exact"/>
        <w:ind w:left="760" w:firstLine="0"/>
      </w:pPr>
      <w:r>
        <w:t xml:space="preserve">VAT + stawka podatku VAT w wysokości </w:t>
      </w:r>
      <w:r>
        <w:tab/>
        <w:t xml:space="preserve"> co stanowi</w:t>
      </w:r>
    </w:p>
    <w:p w14:paraId="6F2865B5" w14:textId="77777777" w:rsidR="00851E98" w:rsidRDefault="006B5207">
      <w:pPr>
        <w:pStyle w:val="Teksttreci20"/>
        <w:shd w:val="clear" w:color="auto" w:fill="auto"/>
        <w:tabs>
          <w:tab w:val="left" w:leader="dot" w:pos="3112"/>
          <w:tab w:val="left" w:leader="dot" w:pos="8925"/>
        </w:tabs>
        <w:spacing w:before="0" w:after="0" w:line="379" w:lineRule="exact"/>
        <w:ind w:left="760" w:firstLine="0"/>
      </w:pPr>
      <w:r>
        <w:tab/>
        <w:t>zł brutto (słownie:</w:t>
      </w:r>
      <w:r>
        <w:tab/>
        <w:t>).</w:t>
      </w:r>
    </w:p>
    <w:p w14:paraId="07C76E78" w14:textId="2B72114E" w:rsidR="00851E98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0" w:line="379" w:lineRule="exact"/>
        <w:ind w:left="760"/>
      </w:pPr>
      <w:r>
        <w:t>Wynagrodzenie obejmuje wszystkie koszty związane z realizacją przedmiotu umowy</w:t>
      </w:r>
      <w:r w:rsidR="002526C2">
        <w:t>.</w:t>
      </w:r>
    </w:p>
    <w:p w14:paraId="08E5A90B" w14:textId="0EA6331F" w:rsidR="00851E98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0" w:line="379" w:lineRule="exact"/>
        <w:ind w:left="760"/>
      </w:pPr>
      <w:r>
        <w:t xml:space="preserve">Zapłata wynagrodzenia nastąpi przelewem w terminie </w:t>
      </w:r>
      <w:r w:rsidR="002526C2">
        <w:t>21</w:t>
      </w:r>
      <w:r>
        <w:t xml:space="preserve"> dni od daty doręczenia Zamawiającemu prawidłowo wystawionej faktury VAT, po realizacji dostawy potwierdzonej protokołem odbioru p</w:t>
      </w:r>
      <w:r w:rsidR="002526C2">
        <w:t>rzedmiotu zamówienia</w:t>
      </w:r>
      <w:r>
        <w:t>. Zapłata nastąpi na wskazany przez Wykonawcę na fakturze rachunek bankowy.</w:t>
      </w:r>
    </w:p>
    <w:p w14:paraId="6D92CE5B" w14:textId="36444B81" w:rsidR="00851E98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0" w:line="379" w:lineRule="exact"/>
        <w:ind w:left="760"/>
      </w:pPr>
      <w:r>
        <w:t xml:space="preserve"> Dostawca oświadcza, iż numer rachunku, o którym mowa w ust. 3 należy do Dostawcy i jest rachunkiem rozliczeniowym, dla którego zgodnie z Rozdziałem 3a ustawy z dnia 29 sierpnia 1997 r. - Prawo Bankowe (Dz. U. z 202</w:t>
      </w:r>
      <w:r w:rsidR="00826676">
        <w:t>1</w:t>
      </w:r>
      <w:r>
        <w:t xml:space="preserve">r. poz. </w:t>
      </w:r>
      <w:r w:rsidR="00826676">
        <w:t>2439</w:t>
      </w:r>
      <w:r>
        <w:t xml:space="preserve"> ze zm.) prowadzony jest rachunek VAT.</w:t>
      </w:r>
    </w:p>
    <w:p w14:paraId="34035E36" w14:textId="77777777" w:rsidR="00851E98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0" w:line="379" w:lineRule="exact"/>
        <w:ind w:left="760"/>
      </w:pPr>
      <w:r>
        <w:t xml:space="preserve"> Zamawiający oświadcza, że zapłata wynagrodzenia może następować z zastosowaniem mechanizmu podzielonej płatności, o którym mowa w art. 108a ust. 1 ustawy z dnia 11 marca 2004 r. o podatku od towarów i usług (j.t. Dz. U. z 2021 r. poz. 685 ze zm.).</w:t>
      </w:r>
    </w:p>
    <w:p w14:paraId="00421FDA" w14:textId="77777777" w:rsidR="00851E98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0" w:line="379" w:lineRule="exact"/>
        <w:ind w:left="760"/>
      </w:pPr>
      <w:r>
        <w:t xml:space="preserve"> W przypadku braku możliwości zastosowania zapłaty w sposób określony w ust.5, w </w:t>
      </w:r>
      <w:r>
        <w:lastRenderedPageBreak/>
        <w:t>szczególności zwrotu przez bank/SKOK kwoty objętej przelewem z zastosowanym „komunikatem przelewu” Wykonawca nie ma prawa do naliczania odsetek za nieterminową zapłatę do momentu zawiadomienia Zamawiającego o możliwości dokonania zapłaty z zastosowaniem mechanizmu podzielonej płatności. Wykonawca zobowiązany jest zawiadomić Zamawiającego niezwłocznie o wystąpieniu możliwości wskazanej wyżej.</w:t>
      </w:r>
    </w:p>
    <w:p w14:paraId="03CCA6B2" w14:textId="77777777" w:rsidR="00851E98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61"/>
        </w:tabs>
        <w:spacing w:before="0" w:after="0" w:line="379" w:lineRule="exact"/>
        <w:ind w:left="760"/>
      </w:pPr>
      <w:r>
        <w:t>Przelew wierzytelności lub umowa przekazu wymaga zgody Zamawiającego wyrażonej w formie pisemnej, pod rygorem nieważności.</w:t>
      </w:r>
    </w:p>
    <w:p w14:paraId="5D23AC7E" w14:textId="77777777" w:rsidR="00851E98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61"/>
        </w:tabs>
        <w:spacing w:before="0" w:after="0" w:line="379" w:lineRule="exact"/>
        <w:ind w:left="760"/>
      </w:pPr>
      <w:r>
        <w:t>Zamawiający oświadcza, że nie jest zarejestrowany jako czynny podatnik VAT.</w:t>
      </w:r>
    </w:p>
    <w:p w14:paraId="3C9D3DF8" w14:textId="77777777" w:rsidR="00851E98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0" w:line="379" w:lineRule="exact"/>
        <w:ind w:left="760"/>
      </w:pPr>
      <w:r>
        <w:t xml:space="preserve"> Za datę zapłaty uważa się datę obciążenia rachunku Zamawiającego.</w:t>
      </w:r>
    </w:p>
    <w:p w14:paraId="775F1EC5" w14:textId="77777777" w:rsidR="00851E98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427" w:line="379" w:lineRule="exact"/>
        <w:ind w:left="760"/>
      </w:pPr>
      <w:r>
        <w:t xml:space="preserve"> W przypadku zwłoki w zapłacie należności w stosunku do terminu określonego w ust. 3, Zamawiający zapłaci Wykonawcy odsetki ustawowe.</w:t>
      </w:r>
    </w:p>
    <w:p w14:paraId="19BB40A2" w14:textId="152E3F96" w:rsidR="00851E98" w:rsidRDefault="006B5207">
      <w:pPr>
        <w:pStyle w:val="Teksttreci30"/>
        <w:shd w:val="clear" w:color="auto" w:fill="auto"/>
        <w:spacing w:before="0" w:after="356" w:line="220" w:lineRule="exact"/>
        <w:ind w:left="4020"/>
        <w:jc w:val="left"/>
      </w:pPr>
      <w:r>
        <w:t xml:space="preserve">§ </w:t>
      </w:r>
      <w:r w:rsidR="002526C2">
        <w:t>4</w:t>
      </w:r>
      <w:r>
        <w:t xml:space="preserve"> Kary umowne</w:t>
      </w:r>
    </w:p>
    <w:p w14:paraId="3FAB39F4" w14:textId="77777777" w:rsidR="00851E98" w:rsidRDefault="006B5207">
      <w:pPr>
        <w:pStyle w:val="Teksttreci20"/>
        <w:numPr>
          <w:ilvl w:val="0"/>
          <w:numId w:val="7"/>
        </w:numPr>
        <w:shd w:val="clear" w:color="auto" w:fill="auto"/>
        <w:spacing w:before="0" w:after="0" w:line="379" w:lineRule="exact"/>
        <w:ind w:left="760"/>
      </w:pPr>
      <w:r>
        <w:t xml:space="preserve"> Strony umowy postanawiają, że wiążącą je formą odszkodowania będą kary umowne.</w:t>
      </w:r>
    </w:p>
    <w:p w14:paraId="26DB1AD6" w14:textId="77777777" w:rsidR="00851E98" w:rsidRDefault="006B5207">
      <w:pPr>
        <w:pStyle w:val="Teksttreci20"/>
        <w:numPr>
          <w:ilvl w:val="0"/>
          <w:numId w:val="7"/>
        </w:numPr>
        <w:shd w:val="clear" w:color="auto" w:fill="auto"/>
        <w:tabs>
          <w:tab w:val="left" w:pos="761"/>
        </w:tabs>
        <w:spacing w:before="0" w:after="0" w:line="379" w:lineRule="exact"/>
        <w:ind w:left="760"/>
      </w:pPr>
      <w:r>
        <w:t>Wykonawca zapłaci Zamawiającemu kary umowne:</w:t>
      </w:r>
    </w:p>
    <w:p w14:paraId="3EA14B60" w14:textId="77777777" w:rsidR="00851E98" w:rsidRDefault="006B5207">
      <w:pPr>
        <w:pStyle w:val="Teksttreci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79" w:lineRule="exact"/>
        <w:ind w:left="1480"/>
      </w:pPr>
      <w:r>
        <w:t>w wysokości 0,2 % wynagrodzenia z podatkiem VAT określonego w § 3 ust.1 za każdy rozpoczęty dzień zwłoki w dostawie przedmiotu umowy liczony od terminu określonego w § 2 ust.1,</w:t>
      </w:r>
    </w:p>
    <w:p w14:paraId="4CD56E3A" w14:textId="77777777" w:rsidR="00851E98" w:rsidRDefault="006B5207">
      <w:pPr>
        <w:pStyle w:val="Teksttreci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79" w:lineRule="exact"/>
        <w:ind w:left="1480"/>
      </w:pPr>
      <w:r>
        <w:t>w wysokości 5 % wynagrodzenia z podatkiem VAT określonego w § 3 ust.1, w przypadku odstąpienia przez Zamawiającego od umowy z przyczyn, za które ponosi odpowiedzialność Wykonawca,</w:t>
      </w:r>
    </w:p>
    <w:p w14:paraId="32F2846F" w14:textId="77777777" w:rsidR="00851E98" w:rsidRDefault="006B5207">
      <w:pPr>
        <w:pStyle w:val="Teksttreci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79" w:lineRule="exact"/>
        <w:ind w:left="1480"/>
      </w:pPr>
      <w:r>
        <w:t>w wysokości 5 % wynagrodzenia z podatkiem VAT określonego w § 3 ust.1 w przypadku odstąpienia przez Wykonawcę od umowy z przyczyn, za które ponosi odpowiedzialność Wykonawca.</w:t>
      </w:r>
    </w:p>
    <w:p w14:paraId="1CCF563E" w14:textId="20EA3392" w:rsidR="00851E98" w:rsidRDefault="006B5207">
      <w:pPr>
        <w:pStyle w:val="Teksttreci20"/>
        <w:numPr>
          <w:ilvl w:val="0"/>
          <w:numId w:val="7"/>
        </w:numPr>
        <w:shd w:val="clear" w:color="auto" w:fill="auto"/>
        <w:spacing w:before="0" w:after="0" w:line="379" w:lineRule="exact"/>
        <w:ind w:left="760"/>
      </w:pPr>
      <w:r>
        <w:t>Łączny limit kar umownych, jakich Zamawiający może żądać od Wykonawcy ze wszystkich tytułów przewidzianych w ust. 2, wynosi 20 % całkowitego wynagrodzenia brutto określonego w § 3 ust. 1.</w:t>
      </w:r>
    </w:p>
    <w:p w14:paraId="592C39AD" w14:textId="77777777" w:rsidR="00851E98" w:rsidRDefault="006B5207">
      <w:pPr>
        <w:pStyle w:val="Teksttreci20"/>
        <w:numPr>
          <w:ilvl w:val="0"/>
          <w:numId w:val="7"/>
        </w:numPr>
        <w:shd w:val="clear" w:color="auto" w:fill="auto"/>
        <w:spacing w:before="0" w:after="0" w:line="379" w:lineRule="exact"/>
        <w:ind w:left="760"/>
      </w:pPr>
      <w:r>
        <w:t xml:space="preserve"> Zamawiający uprawniony jest do potrącania kar umownych z jakiejkolwiek należności przysługującej Wykonawcy od Zamawiającego, w tym poprzez dokonanie zapłaty w kwocie odpowiednio niższej w stosunku do zobowiązania wynikającego z faktury VAT, na co Wykonawca wyraża zgodę albo poprzez wystawienie stosownej noty obciążeniowej. O naliczeniu kary umownej Wykonawca będzie informowany pisemnie lub e-mailowo - wskazując przyczyny jej naliczenia. W przypadku nie zakwestionowania pisemnie lub e-mailem przez Wykonawcę podstaw faktycznych do naliczenia kary umownej w terminie 5 dni od otrzymania ww. informacji, Zamawiający </w:t>
      </w:r>
      <w:r>
        <w:lastRenderedPageBreak/>
        <w:t>przyjmie, że Wykonawca nie kwestionuje podstaw do naliczenia kary umownej i wyraża zgodę na potrącenie. W przypadku zakwestionowania przez Wykonawcę podstaw faktycznych do naliczenia kary umownej Wykonawca zobowiązany jest wskazać przyczyny powyższego.</w:t>
      </w:r>
    </w:p>
    <w:p w14:paraId="10AD81AF" w14:textId="77777777" w:rsidR="00851E98" w:rsidRDefault="006B5207">
      <w:pPr>
        <w:pStyle w:val="Teksttreci20"/>
        <w:numPr>
          <w:ilvl w:val="0"/>
          <w:numId w:val="7"/>
        </w:numPr>
        <w:shd w:val="clear" w:color="auto" w:fill="auto"/>
        <w:spacing w:before="0" w:after="427" w:line="379" w:lineRule="exact"/>
        <w:ind w:left="760"/>
      </w:pPr>
      <w:r>
        <w:t xml:space="preserve"> Jeżeli szkoda poniesiona przez Zamawiającego przewyższy kwotę kar umownych będzie on uprawniony do dochodzenia od Wykonawcy - na zasadach ogólnych Kodeksu cywilnego - odszkodowania uzupełniającego do wysokości rzeczywistej szkody.</w:t>
      </w:r>
    </w:p>
    <w:p w14:paraId="6B54D643" w14:textId="7956CAC9" w:rsidR="00851E98" w:rsidRDefault="006B5207">
      <w:pPr>
        <w:pStyle w:val="Teksttreci30"/>
        <w:shd w:val="clear" w:color="auto" w:fill="auto"/>
        <w:spacing w:before="0" w:after="351" w:line="220" w:lineRule="exact"/>
        <w:ind w:left="3540"/>
        <w:jc w:val="left"/>
      </w:pPr>
      <w:r>
        <w:t xml:space="preserve">§ </w:t>
      </w:r>
      <w:r w:rsidR="002526C2">
        <w:t>5</w:t>
      </w:r>
      <w:r>
        <w:t xml:space="preserve"> Odstąpienie od umowy</w:t>
      </w:r>
    </w:p>
    <w:p w14:paraId="30ACB151" w14:textId="77777777" w:rsidR="00851E98" w:rsidRDefault="006B5207">
      <w:pPr>
        <w:pStyle w:val="Teksttreci20"/>
        <w:numPr>
          <w:ilvl w:val="0"/>
          <w:numId w:val="9"/>
        </w:numPr>
        <w:shd w:val="clear" w:color="auto" w:fill="auto"/>
        <w:tabs>
          <w:tab w:val="left" w:pos="741"/>
        </w:tabs>
        <w:spacing w:before="0" w:after="0" w:line="379" w:lineRule="exact"/>
        <w:ind w:left="760"/>
      </w:pPr>
      <w:r>
        <w:t>Zamawiający jest uprawniony do odstąpienia od umowy, w terminie 30 dni od dnia uzyskania przez niego wiedzy o okoliczności uzasadniającej odstąpienie, w przypadku, gdy:</w:t>
      </w:r>
    </w:p>
    <w:p w14:paraId="6C1B3655" w14:textId="77777777" w:rsidR="00851E98" w:rsidRDefault="006B5207">
      <w:pPr>
        <w:pStyle w:val="Teksttreci20"/>
        <w:numPr>
          <w:ilvl w:val="0"/>
          <w:numId w:val="10"/>
        </w:numPr>
        <w:shd w:val="clear" w:color="auto" w:fill="auto"/>
        <w:tabs>
          <w:tab w:val="left" w:pos="1466"/>
        </w:tabs>
        <w:spacing w:before="0" w:after="0" w:line="379" w:lineRule="exact"/>
        <w:ind w:left="1480"/>
      </w:pPr>
      <w:r>
        <w:t>zaistnieje istotna zmiana okoliczności powodująca, że wykonanie umowy nie leży w interesie publicznym albo powodująca brak możliwości wykonania umowy, czego nie można było przewidzieć w chwili zawarcia umowy,</w:t>
      </w:r>
    </w:p>
    <w:p w14:paraId="6B0046C6" w14:textId="77777777" w:rsidR="00851E98" w:rsidRDefault="006B5207">
      <w:pPr>
        <w:pStyle w:val="Teksttreci20"/>
        <w:numPr>
          <w:ilvl w:val="0"/>
          <w:numId w:val="10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t>jeżeli Wykonawca został postawiony w stan likwidacji lub zgłoszona zostanie upadłość Wykonawcy lub złożono wniosek o ogłoszenie upadłości Wykonawcy,</w:t>
      </w:r>
    </w:p>
    <w:p w14:paraId="04A8095A" w14:textId="77777777" w:rsidR="00851E98" w:rsidRDefault="006B5207">
      <w:pPr>
        <w:pStyle w:val="Teksttreci20"/>
        <w:numPr>
          <w:ilvl w:val="0"/>
          <w:numId w:val="10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t>stwierdzone w trakcie odbioru wady/nieprawidłowości nie kwalifikują się do ich usunięcia,</w:t>
      </w:r>
    </w:p>
    <w:p w14:paraId="3D7B7911" w14:textId="64F2D925" w:rsidR="00851E98" w:rsidRDefault="006B5207">
      <w:pPr>
        <w:pStyle w:val="Teksttreci20"/>
        <w:numPr>
          <w:ilvl w:val="0"/>
          <w:numId w:val="9"/>
        </w:numPr>
        <w:shd w:val="clear" w:color="auto" w:fill="auto"/>
        <w:spacing w:before="0" w:after="0" w:line="379" w:lineRule="exact"/>
        <w:ind w:left="760"/>
      </w:pPr>
      <w:r>
        <w:t xml:space="preserve"> Zamawiający może odstąpić od umowy w całości lub części także w sytuacji gdy zwłoka w dostawie przekroczy 20 dni. W takim przypadku Zamawiający zachowuje prawo do naliczenia kary umownej określonej w § 5 ust.2 pkt 2 w wysokości 5 % wartości niedostarczonego </w:t>
      </w:r>
      <w:r w:rsidR="00A97759">
        <w:t>oleju napędowego</w:t>
      </w:r>
      <w:r>
        <w:t>.</w:t>
      </w:r>
    </w:p>
    <w:p w14:paraId="44E063EE" w14:textId="77777777" w:rsidR="00851E98" w:rsidRDefault="006B5207">
      <w:pPr>
        <w:pStyle w:val="Teksttreci20"/>
        <w:numPr>
          <w:ilvl w:val="0"/>
          <w:numId w:val="9"/>
        </w:numPr>
        <w:shd w:val="clear" w:color="auto" w:fill="auto"/>
        <w:spacing w:before="0" w:after="427" w:line="379" w:lineRule="exact"/>
        <w:ind w:left="760"/>
      </w:pPr>
      <w:r>
        <w:t xml:space="preserve"> Odstąpienie od umowy z przyczyn zależnych od Wykonawcy następuje z chwilą pisemnego zawiadomienia Wykonawcy o przyczynie odstąpienia od umowy.</w:t>
      </w:r>
    </w:p>
    <w:p w14:paraId="6F668ABC" w14:textId="6C4D3426" w:rsidR="00851E98" w:rsidRDefault="006B5207">
      <w:pPr>
        <w:pStyle w:val="Teksttreci30"/>
        <w:shd w:val="clear" w:color="auto" w:fill="auto"/>
        <w:spacing w:before="0" w:after="356" w:line="220" w:lineRule="exact"/>
        <w:ind w:left="3940"/>
        <w:jc w:val="left"/>
      </w:pPr>
      <w:r>
        <w:t xml:space="preserve">§ </w:t>
      </w:r>
      <w:r w:rsidR="002526C2">
        <w:t>6</w:t>
      </w:r>
      <w:r>
        <w:t xml:space="preserve"> Zmiany umowy</w:t>
      </w:r>
    </w:p>
    <w:p w14:paraId="4BE53001" w14:textId="77777777" w:rsidR="00851E98" w:rsidRPr="004D2487" w:rsidRDefault="006B5207">
      <w:pPr>
        <w:pStyle w:val="Teksttreci20"/>
        <w:numPr>
          <w:ilvl w:val="0"/>
          <w:numId w:val="11"/>
        </w:numPr>
        <w:shd w:val="clear" w:color="auto" w:fill="auto"/>
        <w:tabs>
          <w:tab w:val="left" w:pos="741"/>
        </w:tabs>
        <w:spacing w:before="0" w:after="0" w:line="379" w:lineRule="exact"/>
        <w:ind w:left="760"/>
      </w:pPr>
      <w:r w:rsidRPr="004D2487">
        <w:t>Zmiany postanowień niniejszej umowy mogą nastąpić w okolicznościach, o których mowa w art. 455 ustawy PZP. Zamawiający przewiduje możliwość zmiany postanowień zawartej umowy w stosunku do treści oferty, na podstawie której dokonano wyboru Wykonawcy w przypadku konieczności:</w:t>
      </w:r>
    </w:p>
    <w:p w14:paraId="326F6ACF" w14:textId="77777777" w:rsidR="00851E98" w:rsidRPr="004D2487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 w:rsidRPr="004D2487">
        <w:t>zmiany stawki podatku od towarów i usług (nie spowoduje to jednak zmiany wartości netto umowy) w przypadku zmian powszechnie obowiązującego prawa w tym zakresie,</w:t>
      </w:r>
    </w:p>
    <w:p w14:paraId="776155DF" w14:textId="77777777" w:rsidR="00851E98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lastRenderedPageBreak/>
        <w:t>konieczności zmiany terminu wykonania umowy lub odbioru dostawy spowodowanej podjęciem przez Zamawiającego decyzji o przeprowadzeniu przez osobę trzecią kontroli jakości i sposobu realizacji umowy,</w:t>
      </w:r>
    </w:p>
    <w:p w14:paraId="6C284192" w14:textId="77777777" w:rsidR="00851E98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t>zmiany terminu wykonania umowy z powodu okoliczności, za które Strony nie ponoszą odpowiedzialności (np. siła wyższa) lub na skutek działania osób trzecich/podmiotów trzecich uniemożliwiających wykonanie przedmiotu umowy, które to działania nie są konsekwencją winy którejkolwiek ze stron, o ile działania te mają wpływ na uzgodniony termin realizacji umowy,</w:t>
      </w:r>
    </w:p>
    <w:p w14:paraId="5F687E17" w14:textId="77777777" w:rsidR="00851E98" w:rsidRDefault="006B5207">
      <w:pPr>
        <w:pStyle w:val="Teksttreci20"/>
        <w:numPr>
          <w:ilvl w:val="0"/>
          <w:numId w:val="12"/>
        </w:numPr>
        <w:shd w:val="clear" w:color="auto" w:fill="auto"/>
        <w:spacing w:before="0" w:after="0" w:line="379" w:lineRule="exact"/>
        <w:ind w:left="1480"/>
      </w:pPr>
      <w:r>
        <w:t xml:space="preserve"> przesunięcia terminów umownych, jeśli owa konieczność powstała na skutek okoliczności, których przy dołożeniu należytej staranności nie można było przewidzieć w chwili zawarcia umowy,</w:t>
      </w:r>
    </w:p>
    <w:p w14:paraId="46BA2287" w14:textId="77777777" w:rsidR="00851E98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t>zmiany producenta, dystrybutora lub gwaranta w przypadku jego upadłości lub likwidacji,</w:t>
      </w:r>
    </w:p>
    <w:p w14:paraId="6DCB7DA4" w14:textId="77777777" w:rsidR="00851E98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t>zmiany nazwy lub formy prawnej Stron - w zakresie dostosowania umowy do tych zmian,</w:t>
      </w:r>
    </w:p>
    <w:p w14:paraId="329FEC4C" w14:textId="77777777" w:rsidR="00851E98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88"/>
        </w:tabs>
        <w:spacing w:before="0" w:after="0" w:line="379" w:lineRule="exact"/>
        <w:ind w:left="1480"/>
      </w:pPr>
      <w:r>
        <w:t>zmiany terminu wykonania umowy i/ lub sposobu jej wykonania, z uwagi na wystąpienie siły wyższej, o której mowa w § 12 uniemożliwiającej wykonanie przedmiotu umowy zgodnie z jej postanowieniami - w zakresie dostosowania umowy do zmian nią spowodowanych,</w:t>
      </w:r>
    </w:p>
    <w:p w14:paraId="3C38F2DB" w14:textId="77777777" w:rsidR="00851E98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93"/>
        </w:tabs>
        <w:spacing w:before="0" w:after="0" w:line="379" w:lineRule="exact"/>
        <w:ind w:left="1480"/>
      </w:pPr>
      <w:r>
        <w:t>zmian w powszechnie obowiązujących przepisach prawa w zakresie mającym wpływ na realizację przedmiotu umowy,</w:t>
      </w:r>
    </w:p>
    <w:p w14:paraId="6FC98DD4" w14:textId="77777777" w:rsidR="00851E98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93"/>
        </w:tabs>
        <w:spacing w:before="0" w:after="427" w:line="379" w:lineRule="exact"/>
        <w:ind w:left="1480"/>
      </w:pPr>
      <w:r>
        <w:t>zmiany lub rezygnacji z podwykonawcy/podwykonawców.</w:t>
      </w:r>
    </w:p>
    <w:p w14:paraId="2252E8CA" w14:textId="06D06FE5" w:rsidR="00851E98" w:rsidRDefault="006B5207">
      <w:pPr>
        <w:pStyle w:val="Nagwek10"/>
        <w:keepNext/>
        <w:keepLines/>
        <w:shd w:val="clear" w:color="auto" w:fill="auto"/>
        <w:spacing w:after="356" w:line="220" w:lineRule="exact"/>
        <w:ind w:left="3800" w:firstLine="0"/>
        <w:jc w:val="left"/>
      </w:pPr>
      <w:bookmarkStart w:id="5" w:name="bookmark6"/>
      <w:r>
        <w:t xml:space="preserve">§ </w:t>
      </w:r>
      <w:r w:rsidR="002526C2">
        <w:t>7</w:t>
      </w:r>
      <w:r>
        <w:t xml:space="preserve"> Dane do kontaktu</w:t>
      </w:r>
      <w:bookmarkEnd w:id="5"/>
    </w:p>
    <w:p w14:paraId="61B96113" w14:textId="77777777" w:rsidR="00851E98" w:rsidRDefault="006B5207">
      <w:pPr>
        <w:pStyle w:val="Teksttreci20"/>
        <w:numPr>
          <w:ilvl w:val="0"/>
          <w:numId w:val="13"/>
        </w:numPr>
        <w:shd w:val="clear" w:color="auto" w:fill="auto"/>
        <w:tabs>
          <w:tab w:val="left" w:pos="756"/>
        </w:tabs>
        <w:spacing w:before="0" w:after="0" w:line="379" w:lineRule="exact"/>
        <w:ind w:left="400" w:firstLine="0"/>
      </w:pPr>
      <w:r>
        <w:t>Strony wskazują następujące adresy do doręczeń:</w:t>
      </w:r>
    </w:p>
    <w:p w14:paraId="6372AD4F" w14:textId="77777777" w:rsidR="006803EE" w:rsidRDefault="006B5207" w:rsidP="00915D6E">
      <w:pPr>
        <w:pStyle w:val="Teksttreci20"/>
        <w:numPr>
          <w:ilvl w:val="0"/>
          <w:numId w:val="14"/>
        </w:numPr>
        <w:shd w:val="clear" w:color="auto" w:fill="auto"/>
        <w:tabs>
          <w:tab w:val="left" w:pos="1560"/>
        </w:tabs>
        <w:spacing w:before="0" w:after="0" w:line="379" w:lineRule="exact"/>
        <w:ind w:left="1480" w:right="2880"/>
        <w:jc w:val="left"/>
      </w:pPr>
      <w:r>
        <w:t xml:space="preserve">Zamawiający: ul. </w:t>
      </w:r>
      <w:r w:rsidR="006803EE">
        <w:t>Niepodległości 16</w:t>
      </w:r>
      <w:r>
        <w:t xml:space="preserve">, </w:t>
      </w:r>
    </w:p>
    <w:p w14:paraId="1FCE11FC" w14:textId="13B5B17D" w:rsidR="00851E98" w:rsidRDefault="006803EE" w:rsidP="00915D6E">
      <w:pPr>
        <w:pStyle w:val="Teksttreci20"/>
        <w:shd w:val="clear" w:color="auto" w:fill="auto"/>
        <w:tabs>
          <w:tab w:val="left" w:pos="1560"/>
        </w:tabs>
        <w:spacing w:before="0" w:after="0" w:line="379" w:lineRule="exact"/>
        <w:ind w:left="1480" w:right="2880" w:firstLine="0"/>
        <w:jc w:val="left"/>
      </w:pPr>
      <w:r>
        <w:t>10-045</w:t>
      </w:r>
      <w:r w:rsidR="006B5207">
        <w:t xml:space="preserve"> </w:t>
      </w:r>
      <w:r>
        <w:t>Olsztyn</w:t>
      </w:r>
      <w:r w:rsidR="006B5207">
        <w:t xml:space="preserve"> </w:t>
      </w:r>
      <w:r w:rsidR="00915D6E">
        <w:t>m</w:t>
      </w:r>
      <w:r w:rsidR="006B5207">
        <w:t>ail:</w:t>
      </w:r>
      <w:hyperlink r:id="rId7" w:history="1">
        <w:r w:rsidR="00915D6E" w:rsidRPr="00C3454A">
          <w:rPr>
            <w:rStyle w:val="Hipercze"/>
          </w:rPr>
          <w:t>przetargikm@straz.olsztyn.pl</w:t>
        </w:r>
      </w:hyperlink>
    </w:p>
    <w:p w14:paraId="3F94C298" w14:textId="36FD75F1" w:rsidR="00851E98" w:rsidRDefault="006B5207" w:rsidP="00915D6E">
      <w:pPr>
        <w:pStyle w:val="Teksttreci20"/>
        <w:shd w:val="clear" w:color="auto" w:fill="auto"/>
        <w:tabs>
          <w:tab w:val="left" w:pos="1560"/>
        </w:tabs>
        <w:spacing w:before="0" w:after="0" w:line="379" w:lineRule="exact"/>
        <w:ind w:left="1480" w:firstLine="0"/>
      </w:pPr>
      <w:r>
        <w:t xml:space="preserve">tel. </w:t>
      </w:r>
      <w:r w:rsidR="006803EE">
        <w:t>89 522 92 00</w:t>
      </w:r>
    </w:p>
    <w:p w14:paraId="48FA1716" w14:textId="77777777" w:rsidR="00851E98" w:rsidRDefault="006B5207">
      <w:pPr>
        <w:pStyle w:val="Teksttreci20"/>
        <w:numPr>
          <w:ilvl w:val="0"/>
          <w:numId w:val="14"/>
        </w:numPr>
        <w:shd w:val="clear" w:color="auto" w:fill="auto"/>
        <w:tabs>
          <w:tab w:val="left" w:pos="1493"/>
          <w:tab w:val="left" w:leader="dot" w:pos="6786"/>
        </w:tabs>
        <w:spacing w:before="0" w:after="0" w:line="379" w:lineRule="exact"/>
        <w:ind w:left="1480"/>
      </w:pPr>
      <w:r>
        <w:t>Wykonawca:</w:t>
      </w:r>
      <w:r>
        <w:tab/>
      </w:r>
    </w:p>
    <w:p w14:paraId="3D5486FA" w14:textId="77777777" w:rsidR="00851E98" w:rsidRDefault="006B5207">
      <w:pPr>
        <w:pStyle w:val="Teksttreci20"/>
        <w:shd w:val="clear" w:color="auto" w:fill="auto"/>
        <w:spacing w:before="0" w:after="0" w:line="379" w:lineRule="exact"/>
        <w:ind w:left="1480" w:firstLine="0"/>
      </w:pPr>
      <w:r>
        <w:t>Wykonawca wyraża zgodę na doręczanie pism w formie dokumentu</w:t>
      </w:r>
    </w:p>
    <w:p w14:paraId="6ECAF272" w14:textId="77777777" w:rsidR="00851E98" w:rsidRDefault="006B5207">
      <w:pPr>
        <w:pStyle w:val="Teksttreci20"/>
        <w:shd w:val="clear" w:color="auto" w:fill="auto"/>
        <w:tabs>
          <w:tab w:val="left" w:leader="dot" w:pos="6786"/>
        </w:tabs>
        <w:spacing w:before="0" w:after="0" w:line="379" w:lineRule="exact"/>
        <w:ind w:left="1480" w:firstLine="0"/>
      </w:pPr>
      <w:r>
        <w:t>elektronicznego na adres e-mail:</w:t>
      </w:r>
      <w:r>
        <w:rPr>
          <w:rStyle w:val="Teksttreci21"/>
          <w:lang w:val="pl-PL" w:eastAsia="pl-PL" w:bidi="pl-PL"/>
        </w:rPr>
        <w:tab/>
      </w:r>
    </w:p>
    <w:p w14:paraId="7AC3E025" w14:textId="77777777" w:rsidR="00851E98" w:rsidRDefault="006B5207">
      <w:pPr>
        <w:pStyle w:val="Teksttreci20"/>
        <w:shd w:val="clear" w:color="auto" w:fill="auto"/>
        <w:tabs>
          <w:tab w:val="left" w:leader="dot" w:pos="3986"/>
        </w:tabs>
        <w:spacing w:before="0" w:after="0" w:line="379" w:lineRule="exact"/>
        <w:ind w:left="1480" w:firstLine="0"/>
      </w:pPr>
      <w:proofErr w:type="spellStart"/>
      <w:r>
        <w:t>tel</w:t>
      </w:r>
      <w:proofErr w:type="spellEnd"/>
      <w:r>
        <w:tab/>
      </w:r>
    </w:p>
    <w:p w14:paraId="477AD876" w14:textId="77777777" w:rsidR="00851E98" w:rsidRDefault="006B5207">
      <w:pPr>
        <w:pStyle w:val="Teksttreci20"/>
        <w:numPr>
          <w:ilvl w:val="0"/>
          <w:numId w:val="13"/>
        </w:numPr>
        <w:shd w:val="clear" w:color="auto" w:fill="auto"/>
        <w:tabs>
          <w:tab w:val="left" w:pos="758"/>
        </w:tabs>
        <w:spacing w:before="0" w:after="0" w:line="379" w:lineRule="exact"/>
        <w:ind w:left="400" w:firstLine="0"/>
      </w:pPr>
      <w:r>
        <w:t>Osoby wyznaczone do koordynacji wykonania umowy:</w:t>
      </w:r>
    </w:p>
    <w:p w14:paraId="4ECF0BCC" w14:textId="77777777" w:rsidR="00851E98" w:rsidRDefault="006B5207">
      <w:pPr>
        <w:pStyle w:val="Teksttreci20"/>
        <w:numPr>
          <w:ilvl w:val="0"/>
          <w:numId w:val="15"/>
        </w:numPr>
        <w:shd w:val="clear" w:color="auto" w:fill="auto"/>
        <w:tabs>
          <w:tab w:val="left" w:pos="1478"/>
        </w:tabs>
        <w:spacing w:before="0" w:after="0" w:line="379" w:lineRule="exact"/>
        <w:ind w:left="1480"/>
      </w:pPr>
      <w:r>
        <w:t>Ze strony Zamawiającego:</w:t>
      </w:r>
    </w:p>
    <w:p w14:paraId="78045E48" w14:textId="77777777" w:rsidR="00851E98" w:rsidRDefault="006B5207">
      <w:pPr>
        <w:pStyle w:val="Teksttreci20"/>
        <w:shd w:val="clear" w:color="auto" w:fill="auto"/>
        <w:tabs>
          <w:tab w:val="left" w:leader="dot" w:pos="4715"/>
          <w:tab w:val="left" w:leader="dot" w:pos="6069"/>
          <w:tab w:val="left" w:leader="dot" w:pos="8536"/>
        </w:tabs>
        <w:spacing w:before="0" w:after="0" w:line="379" w:lineRule="exact"/>
        <w:ind w:left="1480" w:firstLine="0"/>
      </w:pPr>
      <w:r>
        <w:tab/>
      </w:r>
      <w:proofErr w:type="spellStart"/>
      <w:r>
        <w:t>tel</w:t>
      </w:r>
      <w:proofErr w:type="spellEnd"/>
      <w:r>
        <w:tab/>
        <w:t>e-mail:</w:t>
      </w:r>
      <w:r>
        <w:tab/>
      </w:r>
    </w:p>
    <w:p w14:paraId="5AA1F3CE" w14:textId="77777777" w:rsidR="00851E98" w:rsidRDefault="006B5207">
      <w:pPr>
        <w:pStyle w:val="Teksttreci20"/>
        <w:numPr>
          <w:ilvl w:val="0"/>
          <w:numId w:val="15"/>
        </w:numPr>
        <w:shd w:val="clear" w:color="auto" w:fill="auto"/>
        <w:tabs>
          <w:tab w:val="left" w:pos="1498"/>
        </w:tabs>
        <w:spacing w:before="0" w:after="0" w:line="379" w:lineRule="exact"/>
        <w:ind w:left="1480"/>
      </w:pPr>
      <w:r>
        <w:lastRenderedPageBreak/>
        <w:t>Ze strony Wykonawcy:</w:t>
      </w:r>
    </w:p>
    <w:p w14:paraId="12130539" w14:textId="77777777" w:rsidR="00851E98" w:rsidRDefault="006B5207">
      <w:pPr>
        <w:pStyle w:val="Teksttreci20"/>
        <w:shd w:val="clear" w:color="auto" w:fill="auto"/>
        <w:tabs>
          <w:tab w:val="left" w:leader="dot" w:pos="4715"/>
          <w:tab w:val="left" w:leader="dot" w:pos="6069"/>
          <w:tab w:val="left" w:leader="dot" w:pos="8536"/>
        </w:tabs>
        <w:spacing w:before="0" w:after="0" w:line="379" w:lineRule="exact"/>
        <w:ind w:left="1480" w:firstLine="0"/>
      </w:pPr>
      <w:r>
        <w:tab/>
      </w:r>
      <w:proofErr w:type="spellStart"/>
      <w:r>
        <w:t>tel</w:t>
      </w:r>
      <w:proofErr w:type="spellEnd"/>
      <w:r>
        <w:tab/>
        <w:t>e-mail:</w:t>
      </w:r>
      <w:r>
        <w:tab/>
      </w:r>
    </w:p>
    <w:p w14:paraId="7EBC17F2" w14:textId="77777777" w:rsidR="00851E98" w:rsidRDefault="006B5207">
      <w:pPr>
        <w:pStyle w:val="Teksttreci20"/>
        <w:numPr>
          <w:ilvl w:val="0"/>
          <w:numId w:val="13"/>
        </w:numPr>
        <w:shd w:val="clear" w:color="auto" w:fill="auto"/>
        <w:spacing w:before="0" w:after="427" w:line="379" w:lineRule="exact"/>
        <w:ind w:left="760"/>
        <w:jc w:val="left"/>
      </w:pPr>
      <w:r>
        <w:t xml:space="preserve"> W przypadku zmiany adresu lub osób koordynujących przez którąkolwiek ze stron, powiadomi ona niezwłocznie o tym fakcie drugą stronę na piśmie.</w:t>
      </w:r>
    </w:p>
    <w:p w14:paraId="10EFA09E" w14:textId="026A2CED" w:rsidR="00851E98" w:rsidRDefault="006B5207">
      <w:pPr>
        <w:pStyle w:val="Nagwek10"/>
        <w:keepNext/>
        <w:keepLines/>
        <w:shd w:val="clear" w:color="auto" w:fill="auto"/>
        <w:spacing w:after="351" w:line="220" w:lineRule="exact"/>
        <w:ind w:left="3800" w:firstLine="0"/>
        <w:jc w:val="left"/>
      </w:pPr>
      <w:bookmarkStart w:id="6" w:name="bookmark7"/>
      <w:r>
        <w:t xml:space="preserve">§ </w:t>
      </w:r>
      <w:r w:rsidR="002526C2">
        <w:t>8</w:t>
      </w:r>
      <w:r>
        <w:t xml:space="preserve"> Podwykonawstwo</w:t>
      </w:r>
      <w:bookmarkEnd w:id="6"/>
    </w:p>
    <w:p w14:paraId="53F1910F" w14:textId="77777777" w:rsidR="00851E98" w:rsidRDefault="006B5207">
      <w:pPr>
        <w:pStyle w:val="Teksttreci20"/>
        <w:numPr>
          <w:ilvl w:val="0"/>
          <w:numId w:val="16"/>
        </w:numPr>
        <w:shd w:val="clear" w:color="auto" w:fill="auto"/>
        <w:tabs>
          <w:tab w:val="left" w:pos="756"/>
        </w:tabs>
        <w:spacing w:before="0" w:after="0" w:line="379" w:lineRule="exact"/>
        <w:ind w:left="760"/>
        <w:jc w:val="left"/>
      </w:pPr>
      <w:r>
        <w:t>Przy wykonaniu przedmiotu umowy Wykonawca będzie/nie będzie posługiwał się podwykonawcami.</w:t>
      </w:r>
    </w:p>
    <w:p w14:paraId="7556C71C" w14:textId="77777777" w:rsidR="00851E98" w:rsidRDefault="006B5207">
      <w:pPr>
        <w:pStyle w:val="Teksttreci20"/>
        <w:numPr>
          <w:ilvl w:val="0"/>
          <w:numId w:val="16"/>
        </w:numPr>
        <w:shd w:val="clear" w:color="auto" w:fill="auto"/>
        <w:tabs>
          <w:tab w:val="left" w:pos="758"/>
        </w:tabs>
        <w:spacing w:before="0" w:after="427" w:line="379" w:lineRule="exact"/>
        <w:ind w:left="760"/>
        <w:jc w:val="left"/>
      </w:pPr>
      <w:r>
        <w:t>Za działania i zaniechania podwykonawców Wykonawca odpowiada jak za własne działania i zaniechania.</w:t>
      </w:r>
    </w:p>
    <w:p w14:paraId="1D217522" w14:textId="7B51EDEF" w:rsidR="00851E98" w:rsidRDefault="006B5207">
      <w:pPr>
        <w:pStyle w:val="Nagwek10"/>
        <w:keepNext/>
        <w:keepLines/>
        <w:shd w:val="clear" w:color="auto" w:fill="auto"/>
        <w:spacing w:after="0" w:line="220" w:lineRule="exact"/>
        <w:ind w:left="3800" w:firstLine="0"/>
        <w:jc w:val="left"/>
      </w:pPr>
      <w:bookmarkStart w:id="7" w:name="bookmark8"/>
      <w:r>
        <w:t xml:space="preserve">§ </w:t>
      </w:r>
      <w:r w:rsidR="002526C2">
        <w:t>9</w:t>
      </w:r>
      <w:r>
        <w:t xml:space="preserve"> Poufność umowy</w:t>
      </w:r>
      <w:bookmarkEnd w:id="7"/>
    </w:p>
    <w:p w14:paraId="27976BD9" w14:textId="77777777" w:rsidR="00851E98" w:rsidRDefault="006B5207">
      <w:pPr>
        <w:pStyle w:val="Teksttreci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0" w:line="379" w:lineRule="exact"/>
        <w:ind w:left="760"/>
      </w:pPr>
      <w:r>
        <w:t>Wykonawca zobowiązuje się, w zakresie realizacji niniejszej umowy, do przestrzegania przepisów o ochronie danych osobowych, a także przestrzegania zaleceń Zamawiającego o ochronie udostępnianych informacji.</w:t>
      </w:r>
    </w:p>
    <w:p w14:paraId="77113D25" w14:textId="77777777" w:rsidR="00851E98" w:rsidRDefault="006B5207">
      <w:pPr>
        <w:pStyle w:val="Teksttreci20"/>
        <w:numPr>
          <w:ilvl w:val="0"/>
          <w:numId w:val="17"/>
        </w:numPr>
        <w:shd w:val="clear" w:color="auto" w:fill="auto"/>
        <w:spacing w:before="0" w:after="0" w:line="379" w:lineRule="exact"/>
        <w:ind w:left="760"/>
      </w:pPr>
      <w:r>
        <w:t xml:space="preserve"> Wykonawca w związku z realizacją niniejszej umowy zobowiązuje się do zachowania w tajemnicy wszelkich informacji o Zamawiającym uzyskanych w związku z realizacją niniejszej umowy pochodzących od Zamawiającego oraz od instytucji i osób z nim związanych jakimkolwiek stosunkiem faktycznym lub prawnym.</w:t>
      </w:r>
    </w:p>
    <w:p w14:paraId="6B63A20F" w14:textId="77777777" w:rsidR="00851E98" w:rsidRDefault="006B5207">
      <w:pPr>
        <w:pStyle w:val="Teksttreci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0" w:line="379" w:lineRule="exact"/>
        <w:ind w:left="760"/>
      </w:pPr>
      <w:r>
        <w:t>Obowiązek zachowania tajemnicy jest nieograniczony w czasie. Jego uchylenie może być dokonane wyłącznie przez Zamawiającego w formie pisemnej.</w:t>
      </w:r>
    </w:p>
    <w:p w14:paraId="684D0FC2" w14:textId="77777777" w:rsidR="00851E98" w:rsidRDefault="006B5207">
      <w:pPr>
        <w:pStyle w:val="Teksttreci20"/>
        <w:numPr>
          <w:ilvl w:val="0"/>
          <w:numId w:val="17"/>
        </w:numPr>
        <w:shd w:val="clear" w:color="auto" w:fill="auto"/>
        <w:spacing w:before="0" w:after="0" w:line="379" w:lineRule="exact"/>
        <w:ind w:left="760"/>
      </w:pPr>
      <w:r>
        <w:t xml:space="preserve"> Wykonawca odpowiada za szkody, jakie powstaną wobec Zamawiającego lub osób trzecich w wyniku niezgodnego z prawem i niniejszą umową przekazania powierzonych danych.</w:t>
      </w:r>
    </w:p>
    <w:p w14:paraId="6F627E7C" w14:textId="538150FC" w:rsidR="00851E98" w:rsidRDefault="006B5207">
      <w:pPr>
        <w:pStyle w:val="Teksttreci20"/>
        <w:numPr>
          <w:ilvl w:val="0"/>
          <w:numId w:val="17"/>
        </w:numPr>
        <w:shd w:val="clear" w:color="auto" w:fill="auto"/>
        <w:spacing w:before="0" w:after="0" w:line="379" w:lineRule="exact"/>
        <w:ind w:left="760"/>
      </w:pPr>
      <w:r>
        <w:t>Wykonawca oświadcza, że przed zawarciem niniejszej umowy wypełnił obowiązki informacyjne przewidziane w art. 13 lub art. 14 ogólnego rozporządzenia o ochronie danych (RODO) oraz w zakresie określonym w pkt XVI11 SWZ PZ-POR-A.213.9.2021 wobec każdej osoby fizycznej, od której dane osobowe bezpośrednio lub pośrednio Wykonawca pozyskał w celu wpisania jej do treści umowy, jako dane osoby reprezentującej Wykonawcę lub działającej w jego imieniu przy realizowaniu umowy. Wykonawca zobowiązuje się, w przypadku wyznaczenia lub wskazania do działania przy wykonywaniu umowy osób innych niż wymienione w jej treści, najpóźniej wraz z przekazaniem Zamawiającemu danych osobowych tych osób, zrealizować obowiązki informacyjne w trybie art. 13 lub art. 14 RODO oraz określone w dokumentacji zamówienia.</w:t>
      </w:r>
    </w:p>
    <w:p w14:paraId="309B424D" w14:textId="1E533A40" w:rsidR="00851E98" w:rsidRDefault="006B5207">
      <w:pPr>
        <w:pStyle w:val="Teksttreci20"/>
        <w:numPr>
          <w:ilvl w:val="0"/>
          <w:numId w:val="17"/>
        </w:numPr>
        <w:shd w:val="clear" w:color="auto" w:fill="auto"/>
        <w:spacing w:before="0" w:after="427" w:line="379" w:lineRule="exact"/>
        <w:ind w:left="760"/>
      </w:pPr>
      <w:r>
        <w:t xml:space="preserve">Każda ze Stron obowiązana jest dołożyć należytej staranności w celu przestrzegania </w:t>
      </w:r>
      <w:r>
        <w:lastRenderedPageBreak/>
        <w:t>postanowień niniejszego paragrafu przez swoich pracowników oraz osoby działające na jej zlecenie lub w jej interesie, bez względu na podstawę prawną związku tych osób ze Stroną.</w:t>
      </w:r>
    </w:p>
    <w:p w14:paraId="4F4B4323" w14:textId="5CC2C439" w:rsidR="00851E98" w:rsidRDefault="006B5207">
      <w:pPr>
        <w:pStyle w:val="Nagwek10"/>
        <w:keepNext/>
        <w:keepLines/>
        <w:shd w:val="clear" w:color="auto" w:fill="auto"/>
        <w:spacing w:after="351" w:line="220" w:lineRule="exact"/>
        <w:ind w:left="3400" w:firstLine="0"/>
        <w:jc w:val="left"/>
      </w:pPr>
      <w:bookmarkStart w:id="8" w:name="bookmark9"/>
      <w:r>
        <w:t>§ 1</w:t>
      </w:r>
      <w:r w:rsidR="002526C2">
        <w:t>0</w:t>
      </w:r>
      <w:r>
        <w:t xml:space="preserve"> Wzajemne informowanie</w:t>
      </w:r>
      <w:bookmarkEnd w:id="8"/>
    </w:p>
    <w:p w14:paraId="155B7447" w14:textId="77777777" w:rsidR="00851E98" w:rsidRDefault="006B5207">
      <w:pPr>
        <w:pStyle w:val="Teksttreci20"/>
        <w:shd w:val="clear" w:color="auto" w:fill="auto"/>
        <w:spacing w:before="0" w:after="0" w:line="379" w:lineRule="exact"/>
        <w:ind w:left="760"/>
      </w:pPr>
      <w:r>
        <w:t>1. Do niniejszej umowy, na podstawie art. 15r ust. 11 ustawy z dnia 2 marca 2020 r. o szczególnych rozwiązaniach związanych z zapobieganiem, przeciwdziałaniem i zwalczaniem COVID-19, innych chorób zakaźnych oraz wywołanych nimi sytuacji kryzysowych (Dz.U. z 2020 r. poz. 1842 ze zm.) mają zastosowania rozwiązania w niej przyjęte.</w:t>
      </w:r>
    </w:p>
    <w:p w14:paraId="7088841C" w14:textId="77777777" w:rsidR="00851E98" w:rsidRDefault="006B5207">
      <w:pPr>
        <w:pStyle w:val="Teksttreci20"/>
        <w:numPr>
          <w:ilvl w:val="0"/>
          <w:numId w:val="11"/>
        </w:numPr>
        <w:shd w:val="clear" w:color="auto" w:fill="auto"/>
        <w:spacing w:before="0" w:after="0" w:line="379" w:lineRule="exact"/>
        <w:ind w:left="760"/>
      </w:pPr>
      <w:r>
        <w:t xml:space="preserve"> Strony umowy zobowiązują się do niezwłocznego wzajemnego informowania się o wpływie okoliczności związanych z COVID-19 na proces realizacji zamówienia, w tym na należyte wykonanie umowy, o ile taki wpływ wystąpił lub może wystąpić.</w:t>
      </w:r>
    </w:p>
    <w:p w14:paraId="4041087A" w14:textId="77777777" w:rsidR="00851E98" w:rsidRDefault="006B5207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spacing w:before="0" w:after="0" w:line="379" w:lineRule="exact"/>
        <w:ind w:left="760"/>
      </w:pPr>
      <w:r>
        <w:t>Strony umowy potwierdzają ten wpływ dołączając do informacji, o której mowa w ust. 2 oświadczenia lub dokumenty, które mogą dotyczyć w szczególności:</w:t>
      </w:r>
    </w:p>
    <w:p w14:paraId="19EF1627" w14:textId="77777777" w:rsidR="00851E98" w:rsidRDefault="006B5207">
      <w:pPr>
        <w:pStyle w:val="Teksttreci20"/>
        <w:numPr>
          <w:ilvl w:val="0"/>
          <w:numId w:val="18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t>nieobecności pracowników lub osób świadczących pracę za wynagrodzeniem na innej podstawie niż stosunek pracy, które uczestniczą lub mogłyby uczestniczyć w realizacji zamówienia;</w:t>
      </w:r>
    </w:p>
    <w:p w14:paraId="043183E1" w14:textId="77777777" w:rsidR="00851E98" w:rsidRDefault="006B5207">
      <w:pPr>
        <w:pStyle w:val="Teksttreci20"/>
        <w:numPr>
          <w:ilvl w:val="0"/>
          <w:numId w:val="18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7A9CFA91" w14:textId="77777777" w:rsidR="00851E98" w:rsidRDefault="006B5207">
      <w:pPr>
        <w:pStyle w:val="Teksttreci20"/>
        <w:numPr>
          <w:ilvl w:val="0"/>
          <w:numId w:val="18"/>
        </w:numPr>
        <w:shd w:val="clear" w:color="auto" w:fill="auto"/>
        <w:tabs>
          <w:tab w:val="left" w:pos="1475"/>
        </w:tabs>
        <w:spacing w:before="0" w:after="0" w:line="379" w:lineRule="exact"/>
        <w:ind w:left="1480"/>
      </w:pPr>
      <w:r>
        <w:t>wstrzymania dostaw produktów, komponentów produktu lub materiałów, trudności w dostępie do sprzętu lub trudności w realizacji usług transportowych;</w:t>
      </w:r>
    </w:p>
    <w:p w14:paraId="734596D7" w14:textId="77777777" w:rsidR="00851E98" w:rsidRDefault="006B5207">
      <w:pPr>
        <w:pStyle w:val="Teksttreci20"/>
        <w:numPr>
          <w:ilvl w:val="0"/>
          <w:numId w:val="18"/>
        </w:numPr>
        <w:shd w:val="clear" w:color="auto" w:fill="auto"/>
        <w:spacing w:before="0" w:after="0" w:line="379" w:lineRule="exact"/>
        <w:ind w:left="1480"/>
      </w:pPr>
      <w:r>
        <w:t xml:space="preserve"> innych okoliczności, które uniemożliwiają bądź w istotnym stopniu ograniczają możliwość wykonania umowy;</w:t>
      </w:r>
    </w:p>
    <w:p w14:paraId="4FB8B436" w14:textId="77777777" w:rsidR="00851E98" w:rsidRDefault="006B5207">
      <w:pPr>
        <w:pStyle w:val="Teksttreci20"/>
        <w:numPr>
          <w:ilvl w:val="0"/>
          <w:numId w:val="18"/>
        </w:numPr>
        <w:shd w:val="clear" w:color="auto" w:fill="auto"/>
        <w:spacing w:before="0" w:after="0" w:line="379" w:lineRule="exact"/>
        <w:ind w:left="1480"/>
      </w:pPr>
      <w:r>
        <w:t xml:space="preserve"> okoliczności, o których mowa w pkt 1-5, w zakresie w jakim dotyczą one podwykonawcy lub dalszego podwykonawcy.</w:t>
      </w:r>
    </w:p>
    <w:p w14:paraId="7BE64A10" w14:textId="230CA6A5" w:rsidR="00851E98" w:rsidRDefault="006B5207">
      <w:pPr>
        <w:pStyle w:val="Teksttreci20"/>
        <w:numPr>
          <w:ilvl w:val="0"/>
          <w:numId w:val="11"/>
        </w:numPr>
        <w:shd w:val="clear" w:color="auto" w:fill="auto"/>
        <w:spacing w:before="0" w:after="0" w:line="379" w:lineRule="exact"/>
        <w:ind w:left="760"/>
      </w:pPr>
      <w:r>
        <w:t>Każda ze stron umowy, może żądać przedstawienia dodatkowych oświadczeń lub dokumentów potwierdzających wpływ okoliczności związanych z wystąpieniem COVID-19 na należyte wykonanie tej umowy.</w:t>
      </w:r>
    </w:p>
    <w:p w14:paraId="4CB44ED5" w14:textId="77777777" w:rsidR="00851E98" w:rsidRDefault="006B5207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spacing w:before="0" w:after="427" w:line="379" w:lineRule="exact"/>
        <w:ind w:left="760"/>
      </w:pPr>
      <w:r>
        <w:t>Strona umowy, na podstawie otrzymanych oświadczeń lub dokumentów, o których mowa w ust. 2-4, w terminie 14 dni od dnia ich otrzymania, przekazuje drugiej stronie swoje stanowisko, wraz z uzasadnieniem, odnośnie do wpływu okoliczności, o których mowa w ust. 2, na należyte jej wykonanie. Jeżeli strona umowy otrzymała kolejne oświadczenia lub dokumenty, termin liczony jest od dnia ich otrzymania.</w:t>
      </w:r>
    </w:p>
    <w:p w14:paraId="3C412782" w14:textId="232922AE" w:rsidR="00851E98" w:rsidRDefault="006B5207">
      <w:pPr>
        <w:pStyle w:val="Teksttreci30"/>
        <w:shd w:val="clear" w:color="auto" w:fill="auto"/>
        <w:spacing w:before="0" w:after="356" w:line="220" w:lineRule="exact"/>
        <w:ind w:left="4080"/>
        <w:jc w:val="left"/>
      </w:pPr>
      <w:r>
        <w:lastRenderedPageBreak/>
        <w:t>§ 1</w:t>
      </w:r>
      <w:r w:rsidR="00037990">
        <w:t>1</w:t>
      </w:r>
      <w:r>
        <w:t xml:space="preserve"> Siła wyższa</w:t>
      </w:r>
    </w:p>
    <w:p w14:paraId="2A956FCF" w14:textId="1F818D87" w:rsidR="00851E98" w:rsidRDefault="006B5207" w:rsidP="00037990">
      <w:pPr>
        <w:pStyle w:val="Teksttreci20"/>
        <w:numPr>
          <w:ilvl w:val="0"/>
          <w:numId w:val="20"/>
        </w:numPr>
        <w:shd w:val="clear" w:color="auto" w:fill="auto"/>
        <w:spacing w:before="0" w:after="0" w:line="379" w:lineRule="exact"/>
      </w:pPr>
      <w:r>
        <w:t>Strony zgodnie postanawiają, że nie są odpowiedzialne za skutki wynikające z działania siły wyższej rozumianej jako zdarzenie lub połączenie zdarzeń obiektywnie niezależnych od stron, (w szczególności takie jak: wojna, klęska żywiołowa, epidemia, pandemia, stan nadzwyczajny, blokada komunikacyjna, zamieszki społeczne, katastrofa budowlana) które zasadniczo i istotnie utrudniają wykonanie części lub całości zobowiązań wynikających z umowy, których strony nie mogły przewidzieć i którym nie mogły zapobiec ani ich przezwyciężyć.</w:t>
      </w:r>
    </w:p>
    <w:p w14:paraId="592C9CA0" w14:textId="77777777" w:rsidR="00037990" w:rsidRDefault="00037990" w:rsidP="00037990">
      <w:pPr>
        <w:pStyle w:val="Teksttreci20"/>
        <w:shd w:val="clear" w:color="auto" w:fill="auto"/>
        <w:spacing w:before="0" w:after="0" w:line="379" w:lineRule="exact"/>
        <w:ind w:left="760" w:firstLine="0"/>
      </w:pPr>
    </w:p>
    <w:p w14:paraId="41EF19E9" w14:textId="7711EDF7" w:rsidR="00851E98" w:rsidRDefault="006B5207">
      <w:pPr>
        <w:pStyle w:val="Nagwek10"/>
        <w:keepNext/>
        <w:keepLines/>
        <w:shd w:val="clear" w:color="auto" w:fill="auto"/>
        <w:spacing w:after="356" w:line="220" w:lineRule="exact"/>
        <w:ind w:left="3400" w:firstLine="0"/>
        <w:jc w:val="left"/>
      </w:pPr>
      <w:bookmarkStart w:id="9" w:name="bookmark10"/>
      <w:r>
        <w:t>§ 1</w:t>
      </w:r>
      <w:r w:rsidR="00037990">
        <w:t>2</w:t>
      </w:r>
      <w:r>
        <w:t xml:space="preserve"> Postanowienia końcowe</w:t>
      </w:r>
      <w:bookmarkEnd w:id="9"/>
    </w:p>
    <w:p w14:paraId="0CC1E4F3" w14:textId="4A1FE974" w:rsidR="00851E98" w:rsidRDefault="006B5207">
      <w:pPr>
        <w:pStyle w:val="Teksttreci20"/>
        <w:numPr>
          <w:ilvl w:val="0"/>
          <w:numId w:val="19"/>
        </w:numPr>
        <w:shd w:val="clear" w:color="auto" w:fill="auto"/>
        <w:spacing w:before="0" w:after="0" w:line="379" w:lineRule="exact"/>
        <w:ind w:left="760"/>
      </w:pPr>
      <w:r>
        <w:t>Załączniki do umowy stanowią jej integralną część.</w:t>
      </w:r>
    </w:p>
    <w:p w14:paraId="057907F0" w14:textId="0E332A21" w:rsidR="00851E98" w:rsidRDefault="006B5207">
      <w:pPr>
        <w:pStyle w:val="Teksttreci20"/>
        <w:numPr>
          <w:ilvl w:val="0"/>
          <w:numId w:val="19"/>
        </w:numPr>
        <w:shd w:val="clear" w:color="auto" w:fill="auto"/>
        <w:spacing w:before="0" w:after="0" w:line="379" w:lineRule="exact"/>
        <w:ind w:left="760"/>
      </w:pPr>
      <w:r>
        <w:t>Ilekroć w umowie jest mowa o ”dniach roboczych”, należy przez to rozumieć dni od poniedziałku do</w:t>
      </w:r>
      <w:r w:rsidR="00E46008">
        <w:t xml:space="preserve"> </w:t>
      </w:r>
      <w:r w:rsidR="00915D6E">
        <w:t>piątku</w:t>
      </w:r>
      <w:r>
        <w:t xml:space="preserve"> z wyjątkiem dni ustawowo wolnych wskazanych w ustawie z dnia 18 stycznia 1951 r. o dniach wolnych od pracy (</w:t>
      </w:r>
      <w:proofErr w:type="spellStart"/>
      <w:r>
        <w:t>t.j</w:t>
      </w:r>
      <w:proofErr w:type="spellEnd"/>
      <w:r>
        <w:t>. Dz. U. 2020, poz. 1920).</w:t>
      </w:r>
    </w:p>
    <w:p w14:paraId="0F322482" w14:textId="5B02741F" w:rsidR="00851E98" w:rsidRDefault="006B5207">
      <w:pPr>
        <w:pStyle w:val="Teksttreci20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 w:line="379" w:lineRule="exact"/>
        <w:ind w:left="760"/>
      </w:pPr>
      <w:r>
        <w:t>W sprawach nieuregulowanych niniejszą umową mają zastosowanie powszechnie obowiązujące przepisy prawa, w szczególności przepisy ustawy z 11 września 2019 r. Prawo zamówień publicznych (</w:t>
      </w:r>
      <w:r w:rsidR="00037990" w:rsidRPr="00037990">
        <w:t>tekst jednolity Dz.U. 2021 poz. 1129</w:t>
      </w:r>
      <w:r>
        <w:t>) oraz przepisy kodeksu cywilnego.</w:t>
      </w:r>
    </w:p>
    <w:p w14:paraId="11AF4A0C" w14:textId="5BE3F9E5" w:rsidR="00851E98" w:rsidRDefault="006B5207">
      <w:pPr>
        <w:pStyle w:val="Teksttreci20"/>
        <w:numPr>
          <w:ilvl w:val="0"/>
          <w:numId w:val="19"/>
        </w:numPr>
        <w:shd w:val="clear" w:color="auto" w:fill="auto"/>
        <w:spacing w:before="0" w:after="0" w:line="379" w:lineRule="exact"/>
        <w:ind w:left="760"/>
      </w:pPr>
      <w:r>
        <w:t>Umowę sporządzono w trzech jednobrzmiących egzemplarzach, dwa dla Zamawiającego, jeden dla Wykonawcy.</w:t>
      </w:r>
    </w:p>
    <w:p w14:paraId="0CB87864" w14:textId="77777777" w:rsidR="00851E98" w:rsidRDefault="006B5207">
      <w:pPr>
        <w:pStyle w:val="Teksttreci20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 w:line="379" w:lineRule="exact"/>
        <w:ind w:left="760"/>
      </w:pPr>
      <w:r>
        <w:t>Wszelkie zmiany postanowień niniejszej umowy wymagają formy pisemnej pod rygorem nieważności.</w:t>
      </w:r>
    </w:p>
    <w:p w14:paraId="1BEF597D" w14:textId="1DAD58B0" w:rsidR="00851E98" w:rsidRDefault="006B5207" w:rsidP="00037990">
      <w:pPr>
        <w:pStyle w:val="Teksttreci20"/>
        <w:numPr>
          <w:ilvl w:val="0"/>
          <w:numId w:val="19"/>
        </w:numPr>
        <w:shd w:val="clear" w:color="auto" w:fill="auto"/>
        <w:spacing w:before="0" w:after="0" w:line="379" w:lineRule="exact"/>
        <w:ind w:left="760"/>
      </w:pPr>
      <w:r>
        <w:t xml:space="preserve"> Ewentualne spory wynikające z niniejszej umowy rozpatrywane będą przez Sąd powszechny miejscowo właściwy dla siedziby Zamawiającego.</w:t>
      </w:r>
    </w:p>
    <w:p w14:paraId="1E300BB7" w14:textId="77777777" w:rsidR="00037990" w:rsidRDefault="00037990" w:rsidP="00037990">
      <w:pPr>
        <w:pStyle w:val="Teksttreci20"/>
        <w:shd w:val="clear" w:color="auto" w:fill="auto"/>
        <w:spacing w:before="0" w:after="0" w:line="379" w:lineRule="exact"/>
        <w:ind w:left="760" w:firstLine="0"/>
      </w:pPr>
    </w:p>
    <w:p w14:paraId="4848DCFD" w14:textId="6362E8C7" w:rsidR="00851E98" w:rsidRDefault="006803EE">
      <w:pPr>
        <w:pStyle w:val="Nagwek10"/>
        <w:keepNext/>
        <w:keepLines/>
        <w:shd w:val="clear" w:color="auto" w:fill="auto"/>
        <w:spacing w:after="707" w:line="220" w:lineRule="exact"/>
        <w:ind w:left="76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3316827A" wp14:editId="1C116BD7">
                <wp:simplePos x="0" y="0"/>
                <wp:positionH relativeFrom="margin">
                  <wp:posOffset>4395470</wp:posOffset>
                </wp:positionH>
                <wp:positionV relativeFrom="paragraph">
                  <wp:posOffset>-8255</wp:posOffset>
                </wp:positionV>
                <wp:extent cx="1002665" cy="139700"/>
                <wp:effectExtent l="1905" t="4445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B9C97" w14:textId="77777777" w:rsidR="00851E98" w:rsidRDefault="006B5207">
                            <w:pPr>
                              <w:pStyle w:val="Teksttreci3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8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1pt;margin-top:-.65pt;width:78.9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" filled="f" stroked="f">
                <v:textbox style="mso-fit-shape-to-text:t" inset="0,0,0,0">
                  <w:txbxContent>
                    <w:p w14:paraId="736B9C97" w14:textId="77777777" w:rsidR="00851E98" w:rsidRDefault="006B5207">
                      <w:pPr>
                        <w:pStyle w:val="Teksttreci3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0" w:name="bookmark11"/>
      <w:r w:rsidR="006B5207">
        <w:t>ZAMAWIAJĄCY</w:t>
      </w:r>
      <w:bookmarkEnd w:id="10"/>
    </w:p>
    <w:p w14:paraId="0CD2B729" w14:textId="77777777" w:rsidR="00915D6E" w:rsidRDefault="00915D6E">
      <w:pPr>
        <w:pStyle w:val="Teksttreci20"/>
        <w:shd w:val="clear" w:color="auto" w:fill="auto"/>
        <w:spacing w:before="0" w:after="0" w:line="384" w:lineRule="exact"/>
        <w:ind w:right="4720" w:firstLine="0"/>
        <w:jc w:val="left"/>
      </w:pPr>
    </w:p>
    <w:p w14:paraId="6825D9F7" w14:textId="77777777" w:rsidR="00915D6E" w:rsidRDefault="00915D6E">
      <w:pPr>
        <w:pStyle w:val="Teksttreci20"/>
        <w:shd w:val="clear" w:color="auto" w:fill="auto"/>
        <w:spacing w:before="0" w:after="0" w:line="384" w:lineRule="exact"/>
        <w:ind w:right="4720" w:firstLine="0"/>
        <w:jc w:val="left"/>
      </w:pPr>
    </w:p>
    <w:p w14:paraId="06837CF5" w14:textId="77777777" w:rsidR="00915D6E" w:rsidRDefault="00915D6E">
      <w:pPr>
        <w:pStyle w:val="Teksttreci20"/>
        <w:shd w:val="clear" w:color="auto" w:fill="auto"/>
        <w:spacing w:before="0" w:after="0" w:line="384" w:lineRule="exact"/>
        <w:ind w:right="4720" w:firstLine="0"/>
        <w:jc w:val="left"/>
      </w:pPr>
    </w:p>
    <w:p w14:paraId="05C23C6B" w14:textId="77777777" w:rsidR="00915D6E" w:rsidRDefault="00915D6E">
      <w:pPr>
        <w:pStyle w:val="Teksttreci20"/>
        <w:shd w:val="clear" w:color="auto" w:fill="auto"/>
        <w:spacing w:before="0" w:after="0" w:line="384" w:lineRule="exact"/>
        <w:ind w:right="4720" w:firstLine="0"/>
        <w:jc w:val="left"/>
      </w:pPr>
    </w:p>
    <w:p w14:paraId="13C934AE" w14:textId="77777777" w:rsidR="00915D6E" w:rsidRDefault="00915D6E">
      <w:pPr>
        <w:pStyle w:val="Teksttreci20"/>
        <w:shd w:val="clear" w:color="auto" w:fill="auto"/>
        <w:spacing w:before="0" w:after="0" w:line="384" w:lineRule="exact"/>
        <w:ind w:right="4720" w:firstLine="0"/>
        <w:jc w:val="left"/>
      </w:pPr>
    </w:p>
    <w:p w14:paraId="3A1AE569" w14:textId="7AE08E8A" w:rsidR="00915D6E" w:rsidRDefault="006B5207">
      <w:pPr>
        <w:pStyle w:val="Teksttreci20"/>
        <w:shd w:val="clear" w:color="auto" w:fill="auto"/>
        <w:spacing w:before="0" w:after="0" w:line="384" w:lineRule="exact"/>
        <w:ind w:right="4720" w:firstLine="0"/>
        <w:jc w:val="left"/>
      </w:pPr>
      <w:r>
        <w:t xml:space="preserve">Załącznik nr 1 - formularz ofertowy </w:t>
      </w:r>
    </w:p>
    <w:p w14:paraId="2E52A1D0" w14:textId="1B8DBCD3" w:rsidR="00851E98" w:rsidRDefault="006B5207">
      <w:pPr>
        <w:pStyle w:val="Teksttreci20"/>
        <w:shd w:val="clear" w:color="auto" w:fill="auto"/>
        <w:spacing w:before="0" w:after="0" w:line="384" w:lineRule="exact"/>
        <w:ind w:right="4720" w:firstLine="0"/>
        <w:jc w:val="left"/>
      </w:pPr>
      <w:r>
        <w:t xml:space="preserve">Załącznik nr </w:t>
      </w:r>
      <w:r w:rsidR="001F4021">
        <w:t>2</w:t>
      </w:r>
      <w:r>
        <w:t xml:space="preserve"> - opis przedmiotu zamówienia</w:t>
      </w:r>
    </w:p>
    <w:sectPr w:rsidR="00851E98">
      <w:pgSz w:w="11900" w:h="16840"/>
      <w:pgMar w:top="1421" w:right="1380" w:bottom="1475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6949" w14:textId="77777777" w:rsidR="009F5299" w:rsidRDefault="009F5299">
      <w:r>
        <w:separator/>
      </w:r>
    </w:p>
  </w:endnote>
  <w:endnote w:type="continuationSeparator" w:id="0">
    <w:p w14:paraId="09E3E75F" w14:textId="77777777" w:rsidR="009F5299" w:rsidRDefault="009F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D25D" w14:textId="77777777" w:rsidR="009F5299" w:rsidRDefault="009F5299"/>
  </w:footnote>
  <w:footnote w:type="continuationSeparator" w:id="0">
    <w:p w14:paraId="7259ECE7" w14:textId="77777777" w:rsidR="009F5299" w:rsidRDefault="009F52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F2D"/>
    <w:multiLevelType w:val="multilevel"/>
    <w:tmpl w:val="52C026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00DD2"/>
    <w:multiLevelType w:val="multilevel"/>
    <w:tmpl w:val="E8F82F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86D72"/>
    <w:multiLevelType w:val="multilevel"/>
    <w:tmpl w:val="D7544F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740C4"/>
    <w:multiLevelType w:val="multilevel"/>
    <w:tmpl w:val="9CBAF1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B58AB"/>
    <w:multiLevelType w:val="multilevel"/>
    <w:tmpl w:val="9F889B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C495A"/>
    <w:multiLevelType w:val="multilevel"/>
    <w:tmpl w:val="8966B3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D765B5"/>
    <w:multiLevelType w:val="multilevel"/>
    <w:tmpl w:val="496050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45708"/>
    <w:multiLevelType w:val="multilevel"/>
    <w:tmpl w:val="0750C9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2031E"/>
    <w:multiLevelType w:val="multilevel"/>
    <w:tmpl w:val="A906CA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42EAF"/>
    <w:multiLevelType w:val="multilevel"/>
    <w:tmpl w:val="79C861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1E720C"/>
    <w:multiLevelType w:val="hybridMultilevel"/>
    <w:tmpl w:val="0F4C2170"/>
    <w:lvl w:ilvl="0" w:tplc="06D475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4FB40581"/>
    <w:multiLevelType w:val="multilevel"/>
    <w:tmpl w:val="D1AADC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545BFA"/>
    <w:multiLevelType w:val="multilevel"/>
    <w:tmpl w:val="8AD23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862BD7"/>
    <w:multiLevelType w:val="multilevel"/>
    <w:tmpl w:val="464A11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E7270D"/>
    <w:multiLevelType w:val="multilevel"/>
    <w:tmpl w:val="95321A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730323"/>
    <w:multiLevelType w:val="multilevel"/>
    <w:tmpl w:val="F63CDE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B74EA"/>
    <w:multiLevelType w:val="multilevel"/>
    <w:tmpl w:val="17DA51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A71397"/>
    <w:multiLevelType w:val="multilevel"/>
    <w:tmpl w:val="6D3029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0300CF"/>
    <w:multiLevelType w:val="multilevel"/>
    <w:tmpl w:val="642692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7E4E34"/>
    <w:multiLevelType w:val="multilevel"/>
    <w:tmpl w:val="EFA2B0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9102547">
    <w:abstractNumId w:val="13"/>
  </w:num>
  <w:num w:numId="2" w16cid:durableId="41179605">
    <w:abstractNumId w:val="6"/>
  </w:num>
  <w:num w:numId="3" w16cid:durableId="1232734711">
    <w:abstractNumId w:val="16"/>
  </w:num>
  <w:num w:numId="4" w16cid:durableId="1947225854">
    <w:abstractNumId w:val="7"/>
  </w:num>
  <w:num w:numId="5" w16cid:durableId="856888951">
    <w:abstractNumId w:val="8"/>
  </w:num>
  <w:num w:numId="6" w16cid:durableId="256133898">
    <w:abstractNumId w:val="11"/>
  </w:num>
  <w:num w:numId="7" w16cid:durableId="570772011">
    <w:abstractNumId w:val="15"/>
  </w:num>
  <w:num w:numId="8" w16cid:durableId="1555582569">
    <w:abstractNumId w:val="0"/>
  </w:num>
  <w:num w:numId="9" w16cid:durableId="2090226233">
    <w:abstractNumId w:val="2"/>
  </w:num>
  <w:num w:numId="10" w16cid:durableId="649989428">
    <w:abstractNumId w:val="19"/>
  </w:num>
  <w:num w:numId="11" w16cid:durableId="1545602733">
    <w:abstractNumId w:val="14"/>
  </w:num>
  <w:num w:numId="12" w16cid:durableId="1320231426">
    <w:abstractNumId w:val="5"/>
  </w:num>
  <w:num w:numId="13" w16cid:durableId="1758481702">
    <w:abstractNumId w:val="1"/>
  </w:num>
  <w:num w:numId="14" w16cid:durableId="1982878296">
    <w:abstractNumId w:val="4"/>
  </w:num>
  <w:num w:numId="15" w16cid:durableId="927882562">
    <w:abstractNumId w:val="18"/>
  </w:num>
  <w:num w:numId="16" w16cid:durableId="960460363">
    <w:abstractNumId w:val="3"/>
  </w:num>
  <w:num w:numId="17" w16cid:durableId="797993753">
    <w:abstractNumId w:val="17"/>
  </w:num>
  <w:num w:numId="18" w16cid:durableId="534579629">
    <w:abstractNumId w:val="9"/>
  </w:num>
  <w:num w:numId="19" w16cid:durableId="1770612600">
    <w:abstractNumId w:val="12"/>
  </w:num>
  <w:num w:numId="20" w16cid:durableId="2007051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8"/>
    <w:rsid w:val="00037990"/>
    <w:rsid w:val="001E6039"/>
    <w:rsid w:val="001F4021"/>
    <w:rsid w:val="002526C2"/>
    <w:rsid w:val="002906D5"/>
    <w:rsid w:val="002E7C1A"/>
    <w:rsid w:val="00330E7E"/>
    <w:rsid w:val="00414E83"/>
    <w:rsid w:val="00420ABF"/>
    <w:rsid w:val="0043309C"/>
    <w:rsid w:val="004B60F0"/>
    <w:rsid w:val="004B7E8E"/>
    <w:rsid w:val="004D2487"/>
    <w:rsid w:val="005206BD"/>
    <w:rsid w:val="005B3553"/>
    <w:rsid w:val="006803EE"/>
    <w:rsid w:val="006954F1"/>
    <w:rsid w:val="006B5207"/>
    <w:rsid w:val="007955C2"/>
    <w:rsid w:val="00825E7D"/>
    <w:rsid w:val="00826676"/>
    <w:rsid w:val="00841C8C"/>
    <w:rsid w:val="00851E98"/>
    <w:rsid w:val="00915D6E"/>
    <w:rsid w:val="009E10CA"/>
    <w:rsid w:val="009F5299"/>
    <w:rsid w:val="00A97759"/>
    <w:rsid w:val="00B14223"/>
    <w:rsid w:val="00B33364"/>
    <w:rsid w:val="00B902D4"/>
    <w:rsid w:val="00D85558"/>
    <w:rsid w:val="00D93779"/>
    <w:rsid w:val="00E3020C"/>
    <w:rsid w:val="00E46008"/>
    <w:rsid w:val="00E47587"/>
    <w:rsid w:val="00EC7391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3687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180" w:line="37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ind w:hanging="360"/>
      <w:jc w:val="righ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79" w:lineRule="exact"/>
      <w:jc w:val="both"/>
    </w:pPr>
    <w:rPr>
      <w:rFonts w:ascii="Arial" w:eastAsia="Arial" w:hAnsi="Arial" w:cs="Arial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km@straz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2221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 2021</vt:lpstr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R. Krupa (KM Olsztyn)</cp:lastModifiedBy>
  <cp:revision>3</cp:revision>
  <cp:lastPrinted>2021-11-22T13:12:00Z</cp:lastPrinted>
  <dcterms:created xsi:type="dcterms:W3CDTF">2023-02-07T10:32:00Z</dcterms:created>
  <dcterms:modified xsi:type="dcterms:W3CDTF">2023-02-08T11:01:00Z</dcterms:modified>
</cp:coreProperties>
</file>