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EA0" w:rsidRDefault="00FF6EA0" w:rsidP="00FF6EA0">
      <w:pPr>
        <w:spacing w:before="240"/>
        <w:rPr>
          <w:rFonts w:ascii="Arial" w:hAnsi="Arial" w:cs="Arial"/>
          <w:b/>
        </w:rPr>
      </w:pPr>
    </w:p>
    <w:p w:rsidR="00FF6EA0" w:rsidRDefault="00FF6EA0" w:rsidP="00FF6EA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>Załącznik nr 6 do SWZ</w:t>
      </w:r>
    </w:p>
    <w:p w:rsidR="00FF6EA0" w:rsidRDefault="00FF6EA0" w:rsidP="00FF6EA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</w:t>
      </w:r>
      <w:r w:rsidR="00DE6AEF">
        <w:rPr>
          <w:rFonts w:ascii="Arial" w:hAnsi="Arial" w:cs="Arial"/>
          <w:bCs/>
          <w:sz w:val="22"/>
          <w:szCs w:val="22"/>
        </w:rPr>
        <w:t>mer postępowania: SA.270.26</w:t>
      </w:r>
      <w:r w:rsidR="003140AC">
        <w:rPr>
          <w:rFonts w:ascii="Arial" w:hAnsi="Arial" w:cs="Arial"/>
          <w:bCs/>
          <w:sz w:val="22"/>
          <w:szCs w:val="22"/>
        </w:rPr>
        <w:t>.2023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FF6EA0" w:rsidRDefault="00FF6EA0" w:rsidP="00FF6EA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FF6EA0" w:rsidRDefault="00FF6EA0" w:rsidP="00FF6EA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FF6EA0" w:rsidRDefault="00FF6EA0" w:rsidP="00FF6EA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FF6EA0" w:rsidRDefault="00FF6EA0" w:rsidP="00FF6EA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FF6EA0" w:rsidRDefault="00FF6EA0" w:rsidP="00FF6EA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FF6EA0" w:rsidRDefault="00FF6EA0" w:rsidP="00FF6EA0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FF6EA0" w:rsidRDefault="00FF6EA0" w:rsidP="00FF6EA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FF6EA0" w:rsidRDefault="00FF6EA0" w:rsidP="00FF6EA0">
      <w:pPr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:rsidR="00FF6EA0" w:rsidRDefault="00FF6EA0" w:rsidP="00FF6EA0">
      <w:pPr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przez Zamawiającego w trybie podstawowym bez negocjacji o którym mowa w art.275 pkt 1 ustawy z dnia 11 września 2019 Prawo zamówień publicznych  (tj. Dz. U. z 2022 r. poz. 1710 z późn. zm., dalej PZP na zadanie</w:t>
      </w:r>
      <w:r>
        <w:rPr>
          <w:rFonts w:ascii="Arial" w:hAnsi="Arial" w:cs="Arial"/>
          <w:b/>
          <w:bCs/>
        </w:rPr>
        <w:t xml:space="preserve"> „</w:t>
      </w:r>
      <w:r w:rsidR="006555E6">
        <w:rPr>
          <w:rFonts w:ascii="Arial" w:hAnsi="Arial" w:cs="Arial"/>
          <w:b/>
          <w:bCs/>
          <w:sz w:val="22"/>
          <w:szCs w:val="22"/>
        </w:rPr>
        <w:t>Przebudowa</w:t>
      </w:r>
      <w:r w:rsidR="00DE6AEF">
        <w:rPr>
          <w:rFonts w:ascii="Arial" w:hAnsi="Arial" w:cs="Arial"/>
          <w:b/>
          <w:bCs/>
          <w:sz w:val="22"/>
          <w:szCs w:val="22"/>
        </w:rPr>
        <w:t xml:space="preserve">  drogi leśnej nr 22 w Leśnictwie Brzoza</w:t>
      </w:r>
      <w:r w:rsidR="00E815AE">
        <w:rPr>
          <w:rFonts w:ascii="Arial" w:hAnsi="Arial" w:cs="Arial"/>
          <w:b/>
          <w:bCs/>
          <w:sz w:val="22"/>
          <w:szCs w:val="22"/>
        </w:rPr>
        <w:t xml:space="preserve"> – etap </w:t>
      </w:r>
      <w:r w:rsidR="00DE6AEF">
        <w:rPr>
          <w:rFonts w:ascii="Arial" w:hAnsi="Arial" w:cs="Arial"/>
          <w:b/>
          <w:bCs/>
          <w:sz w:val="22"/>
          <w:szCs w:val="22"/>
        </w:rPr>
        <w:t>II</w:t>
      </w:r>
      <w:bookmarkStart w:id="0" w:name="_GoBack"/>
      <w:bookmarkEnd w:id="0"/>
      <w:r w:rsidR="00E815A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”.</w:t>
      </w:r>
    </w:p>
    <w:p w:rsidR="00FF6EA0" w:rsidRDefault="00FF6EA0" w:rsidP="00FF6EA0">
      <w:pPr>
        <w:tabs>
          <w:tab w:val="left" w:leader="do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:rsidR="00FF6EA0" w:rsidRDefault="00FF6EA0" w:rsidP="00FF6EA0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6EA0" w:rsidRDefault="00FF6EA0" w:rsidP="00FF6EA0">
      <w:pPr>
        <w:tabs>
          <w:tab w:val="left" w:leader="do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 w imieniu i na rzecz</w:t>
      </w:r>
    </w:p>
    <w:p w:rsidR="00FF6EA0" w:rsidRDefault="00FF6EA0" w:rsidP="00FF6EA0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FF6EA0" w:rsidRDefault="00FF6EA0" w:rsidP="00FF6EA0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DE6AEF">
        <w:rPr>
          <w:rFonts w:ascii="Arial" w:hAnsi="Arial" w:cs="Arial"/>
          <w:sz w:val="22"/>
          <w:szCs w:val="22"/>
        </w:rPr>
      </w:r>
      <w:r w:rsidR="00DE6AEF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oświadczam, że Wykonawca, którego reprezentuję nie przynależy do grupy kapitałowej w rozumieniu ustawy z dnia 16 lutego 2007 r. o ochronie konkurencji i konsumentów (</w:t>
      </w:r>
      <w:hyperlink r:id="rId4" w:history="1">
        <w:r>
          <w:rPr>
            <w:rStyle w:val="Hipercze"/>
            <w:rFonts w:ascii="Arial" w:hAnsi="Arial" w:cs="Arial"/>
            <w:sz w:val="22"/>
            <w:szCs w:val="22"/>
          </w:rPr>
          <w:t>Dz.U. z 2021 r.,  poz. 275</w:t>
        </w:r>
      </w:hyperlink>
      <w:r>
        <w:rPr>
          <w:rFonts w:ascii="Arial" w:hAnsi="Arial" w:cs="Arial"/>
          <w:sz w:val="22"/>
          <w:szCs w:val="22"/>
        </w:rPr>
        <w:t xml:space="preserve"> ze zm.) z innym wykonawcą, który złożył ofertę w przedmiotowym postępowaniu*</w:t>
      </w:r>
    </w:p>
    <w:p w:rsidR="00FF6EA0" w:rsidRDefault="00FF6EA0" w:rsidP="00FF6EA0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DE6AEF">
        <w:rPr>
          <w:rFonts w:ascii="Arial" w:hAnsi="Arial" w:cs="Arial"/>
          <w:sz w:val="22"/>
          <w:szCs w:val="22"/>
        </w:rPr>
      </w:r>
      <w:r w:rsidR="00DE6AEF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</w:t>
      </w:r>
      <w:hyperlink r:id="rId5" w:history="1">
        <w:r>
          <w:rPr>
            <w:rStyle w:val="Hipercze"/>
            <w:rFonts w:ascii="Arial" w:hAnsi="Arial" w:cs="Arial"/>
            <w:sz w:val="22"/>
            <w:szCs w:val="22"/>
          </w:rPr>
          <w:t>Dz.U. z 2021 r.,  poz. 275</w:t>
        </w:r>
      </w:hyperlink>
      <w:r>
        <w:rPr>
          <w:rFonts w:ascii="Arial" w:hAnsi="Arial" w:cs="Arial"/>
          <w:sz w:val="22"/>
          <w:szCs w:val="22"/>
        </w:rPr>
        <w:t xml:space="preserve"> ze zm. ) wraz z wykonawcą, który złożył ofertę w przedmiotowym postępowaniu  tj. (podać nazwę i adres)*:</w:t>
      </w:r>
    </w:p>
    <w:p w:rsidR="00FF6EA0" w:rsidRDefault="00FF6EA0" w:rsidP="00FF6EA0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__________________________________________________________________________________________________________________________________________________ ** </w:t>
      </w:r>
    </w:p>
    <w:p w:rsidR="00FF6EA0" w:rsidRDefault="00FF6EA0" w:rsidP="00FF6EA0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</w:rPr>
        <w:t>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:rsidR="00FF6EA0" w:rsidRDefault="00FF6EA0" w:rsidP="00FF6EA0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:rsidR="00FF6EA0" w:rsidRDefault="00FF6EA0" w:rsidP="00FF6EA0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:rsidR="00FF6EA0" w:rsidRDefault="00FF6EA0" w:rsidP="00FF6EA0">
      <w:pPr>
        <w:jc w:val="both"/>
        <w:rPr>
          <w:rFonts w:ascii="Arial" w:hAnsi="Arial" w:cs="Arial"/>
          <w:bCs/>
          <w:i/>
          <w:sz w:val="22"/>
          <w:szCs w:val="22"/>
          <w:lang w:eastAsia="ar-SA"/>
        </w:rPr>
      </w:pPr>
    </w:p>
    <w:p w:rsidR="00FF6EA0" w:rsidRDefault="00FF6EA0" w:rsidP="00FF6EA0">
      <w:pPr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</w:t>
      </w:r>
      <w:r>
        <w:rPr>
          <w:rFonts w:ascii="Arial" w:hAnsi="Arial" w:cs="Arial"/>
          <w:bCs/>
          <w:i/>
          <w:sz w:val="22"/>
          <w:szCs w:val="22"/>
        </w:rPr>
        <w:lastRenderedPageBreak/>
        <w:t xml:space="preserve">wykonawcę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>
        <w:rPr>
          <w:rFonts w:ascii="Arial" w:hAnsi="Arial" w:cs="Arial"/>
          <w:bCs/>
          <w:i/>
          <w:sz w:val="22"/>
          <w:szCs w:val="22"/>
        </w:rPr>
        <w:tab/>
        <w:t>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FF6EA0" w:rsidRDefault="00FF6EA0" w:rsidP="00FF6EA0">
      <w:pPr>
        <w:rPr>
          <w:rFonts w:ascii="Arial" w:hAnsi="Arial" w:cs="Arial"/>
          <w:sz w:val="22"/>
          <w:szCs w:val="22"/>
          <w:lang w:eastAsia="ar-SA"/>
        </w:rPr>
      </w:pPr>
    </w:p>
    <w:p w:rsidR="00FF6EA0" w:rsidRDefault="00FF6EA0" w:rsidP="00FF6EA0">
      <w:pPr>
        <w:spacing w:before="240"/>
        <w:ind w:left="5387"/>
        <w:rPr>
          <w:rFonts w:ascii="Arial" w:hAnsi="Arial" w:cs="Arial"/>
          <w:b/>
        </w:rPr>
      </w:pPr>
    </w:p>
    <w:p w:rsidR="00FF6EA0" w:rsidRDefault="00FF6EA0" w:rsidP="00FF6EA0">
      <w:pPr>
        <w:spacing w:before="240"/>
        <w:ind w:left="5387"/>
        <w:rPr>
          <w:rFonts w:ascii="Arial" w:hAnsi="Arial" w:cs="Arial"/>
          <w:b/>
        </w:rPr>
      </w:pPr>
    </w:p>
    <w:p w:rsidR="00FF6EA0" w:rsidRDefault="00FF6EA0" w:rsidP="00FF6EA0">
      <w:pPr>
        <w:spacing w:before="240"/>
        <w:ind w:left="5387"/>
        <w:rPr>
          <w:rFonts w:ascii="Arial" w:hAnsi="Arial" w:cs="Arial"/>
          <w:b/>
        </w:rPr>
      </w:pPr>
    </w:p>
    <w:p w:rsidR="00FF6EA0" w:rsidRDefault="00FF6EA0" w:rsidP="00FF6EA0">
      <w:pPr>
        <w:spacing w:before="240"/>
        <w:ind w:left="5387"/>
        <w:rPr>
          <w:rFonts w:ascii="Arial" w:hAnsi="Arial" w:cs="Arial"/>
          <w:b/>
        </w:rPr>
      </w:pPr>
    </w:p>
    <w:p w:rsidR="00246931" w:rsidRDefault="00246931"/>
    <w:sectPr w:rsidR="00246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A0"/>
    <w:rsid w:val="00246931"/>
    <w:rsid w:val="003140AC"/>
    <w:rsid w:val="003F3D2C"/>
    <w:rsid w:val="006555E6"/>
    <w:rsid w:val="00C41883"/>
    <w:rsid w:val="00DE6AEF"/>
    <w:rsid w:val="00E33521"/>
    <w:rsid w:val="00E815AE"/>
    <w:rsid w:val="00F30D49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13409-A665-4041-AFC9-7B7579D7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F6E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8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sap.sejm.gov.pl/isap.nsf/DocDetails.xsp?id=WDU20210000275" TargetMode="External"/><Relationship Id="rId4" Type="http://schemas.openxmlformats.org/officeDocument/2006/relationships/hyperlink" Target="http://isap.sejm.gov.pl/isap.nsf/DocDetails.xsp?id=WDU2021000027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4</cp:revision>
  <dcterms:created xsi:type="dcterms:W3CDTF">2023-09-11T08:23:00Z</dcterms:created>
  <dcterms:modified xsi:type="dcterms:W3CDTF">2023-09-12T11:38:00Z</dcterms:modified>
</cp:coreProperties>
</file>