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F9" w:rsidRDefault="008F13E2" w:rsidP="008F13E2">
      <w:pPr>
        <w:tabs>
          <w:tab w:val="right" w:pos="8789"/>
        </w:tabs>
        <w:spacing w:before="600"/>
        <w:rPr>
          <w:rFonts w:cs="Arial"/>
        </w:rPr>
      </w:pPr>
      <w:bookmarkStart w:id="0" w:name="OLE_LINK4"/>
      <w:bookmarkStart w:id="1" w:name="OLE_LINK3"/>
      <w:bookmarkStart w:id="2" w:name="_GoBack"/>
      <w:bookmarkEnd w:id="2"/>
      <w:r>
        <w:rPr>
          <w:rStyle w:val="Tytuksiki"/>
          <w:b w:val="0"/>
          <w:i w:val="0"/>
        </w:rPr>
        <w:tab/>
      </w:r>
      <w:r w:rsidR="007365F9">
        <w:rPr>
          <w:rFonts w:cs="Arial"/>
        </w:rPr>
        <w:t xml:space="preserve">Poznań, </w:t>
      </w:r>
      <w:r w:rsidR="007365F9">
        <w:fldChar w:fldCharType="begin"/>
      </w:r>
      <w:r w:rsidR="007365F9">
        <w:rPr>
          <w:rFonts w:cs="Arial"/>
        </w:rPr>
        <w:instrText xml:space="preserve"> DOCPROPERTY  DataNaPismie  \* MERGEFORMAT </w:instrText>
      </w:r>
      <w:r w:rsidR="007365F9">
        <w:fldChar w:fldCharType="separate"/>
      </w:r>
      <w:r w:rsidR="007365F9">
        <w:rPr>
          <w:rFonts w:cs="Arial"/>
        </w:rPr>
        <w:t>2022-08-26</w:t>
      </w:r>
      <w:r w:rsidR="007365F9">
        <w:fldChar w:fldCharType="end"/>
      </w:r>
    </w:p>
    <w:p w:rsidR="007365F9" w:rsidRDefault="007365F9" w:rsidP="007365F9">
      <w:pPr>
        <w:pStyle w:val="Normalny-ZnakPisma"/>
      </w:pPr>
      <w:r>
        <w:fldChar w:fldCharType="begin"/>
      </w:r>
      <w:r>
        <w:instrText xml:space="preserve"> DOCPROPERTY  KodKreskowy  \* MERGEFORMAT </w:instrText>
      </w:r>
      <w:r>
        <w:fldChar w:fldCharType="end"/>
      </w:r>
      <w:r w:rsidR="001E09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30pt">
            <v:imagedata r:id="rId9" o:title="code"/>
          </v:shape>
        </w:pict>
      </w:r>
    </w:p>
    <w:p w:rsidR="007365F9" w:rsidRDefault="007365F9" w:rsidP="007365F9">
      <w:pPr>
        <w:pStyle w:val="Normalny-ZnakPisma"/>
      </w:pPr>
      <w:r>
        <w:t xml:space="preserve">UNP: </w:t>
      </w:r>
      <w:r w:rsidR="00C96703">
        <w:fldChar w:fldCharType="begin"/>
      </w:r>
      <w:r w:rsidR="00C96703">
        <w:instrText xml:space="preserve"> DOCPROPERTY  UNPPisma  \* MERGEFORMAT </w:instrText>
      </w:r>
      <w:r w:rsidR="00C96703">
        <w:fldChar w:fldCharType="separate"/>
      </w:r>
      <w:r>
        <w:t>PZ-22-60019</w:t>
      </w:r>
      <w:r w:rsidR="00C96703">
        <w:fldChar w:fldCharType="end"/>
      </w:r>
    </w:p>
    <w:p w:rsidR="007365F9" w:rsidRDefault="00C96703" w:rsidP="007365F9">
      <w:pPr>
        <w:pStyle w:val="Normalny-ZnakPisma"/>
      </w:pPr>
      <w:r>
        <w:fldChar w:fldCharType="begin"/>
      </w:r>
      <w:r>
        <w:instrText xml:space="preserve"> DOCPROPERTY  ZnakPisma  \* MERGEFORMAT </w:instrText>
      </w:r>
      <w:r>
        <w:fldChar w:fldCharType="separate"/>
      </w:r>
      <w:r w:rsidR="007365F9">
        <w:t>PZ-POR-A.213.14.2022.5</w:t>
      </w:r>
      <w:r>
        <w:fldChar w:fldCharType="end"/>
      </w:r>
    </w:p>
    <w:p w:rsidR="007365F9" w:rsidRDefault="007365F9" w:rsidP="007365F9">
      <w:pPr>
        <w:rPr>
          <w:rFonts w:cs="Arial"/>
        </w:rPr>
      </w:pPr>
    </w:p>
    <w:bookmarkEnd w:id="0"/>
    <w:bookmarkEnd w:id="1"/>
    <w:p w:rsidR="008F13E2" w:rsidRDefault="008F13E2" w:rsidP="008F13E2">
      <w:pPr>
        <w:jc w:val="center"/>
        <w:rPr>
          <w:b/>
          <w:sz w:val="24"/>
          <w:szCs w:val="24"/>
        </w:rPr>
      </w:pPr>
    </w:p>
    <w:p w:rsidR="008F13E2" w:rsidRDefault="008F13E2" w:rsidP="008F13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</w:t>
      </w:r>
      <w:r w:rsidRPr="0029701D">
        <w:rPr>
          <w:b/>
          <w:sz w:val="24"/>
          <w:szCs w:val="24"/>
        </w:rPr>
        <w:t xml:space="preserve"> OTWARCIA OFERT</w:t>
      </w:r>
    </w:p>
    <w:p w:rsidR="008F13E2" w:rsidRPr="0029701D" w:rsidRDefault="008F13E2" w:rsidP="008F13E2">
      <w:pPr>
        <w:jc w:val="center"/>
        <w:rPr>
          <w:b/>
          <w:sz w:val="24"/>
          <w:szCs w:val="24"/>
        </w:rPr>
      </w:pPr>
    </w:p>
    <w:p w:rsidR="008F13E2" w:rsidRPr="00DC7AA0" w:rsidRDefault="008F13E2" w:rsidP="008F13E2">
      <w:pPr>
        <w:spacing w:line="276" w:lineRule="auto"/>
        <w:jc w:val="both"/>
        <w:rPr>
          <w:rFonts w:eastAsia="Times New Roman"/>
          <w:b/>
        </w:rPr>
      </w:pPr>
      <w:r w:rsidRPr="00024E97">
        <w:rPr>
          <w:rFonts w:eastAsia="Times New Roman" w:cs="Arial"/>
          <w:b/>
          <w:lang w:eastAsia="pl-PL"/>
        </w:rPr>
        <w:t xml:space="preserve">Dotyczy: </w:t>
      </w:r>
      <w:r w:rsidRPr="00DC7AA0">
        <w:rPr>
          <w:rFonts w:eastAsia="Times New Roman" w:cs="Arial"/>
          <w:b/>
          <w:lang w:eastAsia="pl-PL"/>
        </w:rPr>
        <w:t>p</w:t>
      </w:r>
      <w:r w:rsidRPr="00DC7AA0">
        <w:rPr>
          <w:rFonts w:cs="Calibri"/>
          <w:b/>
        </w:rPr>
        <w:t xml:space="preserve">ostępowania o udzielenie zamówienia publicznego, którego przedmiotem jest: </w:t>
      </w:r>
      <w:r w:rsidRPr="00EA56E8">
        <w:rPr>
          <w:rFonts w:eastAsia="Times New Roman"/>
          <w:b/>
        </w:rPr>
        <w:t>„Sprzątanie pomieszczeń Państwowej Inspekcji Pracy Okręgowego Inspektoratu Pracy w Poznaniu – Oddział w Koninie przez okres 12 miesięcy”.</w:t>
      </w:r>
    </w:p>
    <w:p w:rsidR="008F13E2" w:rsidRDefault="008F13E2" w:rsidP="008F13E2">
      <w:pPr>
        <w:spacing w:line="276" w:lineRule="auto"/>
        <w:ind w:firstLine="708"/>
        <w:jc w:val="both"/>
        <w:rPr>
          <w:rFonts w:eastAsia="Times New Roman" w:cs="Arial"/>
          <w:lang w:eastAsia="pl-PL"/>
        </w:rPr>
      </w:pPr>
    </w:p>
    <w:p w:rsidR="008F13E2" w:rsidRDefault="008F13E2" w:rsidP="008F13E2">
      <w:pPr>
        <w:spacing w:line="276" w:lineRule="auto"/>
        <w:ind w:firstLine="708"/>
        <w:jc w:val="both"/>
        <w:rPr>
          <w:rFonts w:eastAsia="Times New Roman" w:cs="Arial"/>
          <w:lang w:eastAsia="pl-PL"/>
        </w:rPr>
      </w:pPr>
    </w:p>
    <w:p w:rsidR="008F13E2" w:rsidRPr="00430D77" w:rsidRDefault="008F13E2" w:rsidP="008F13E2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 w:cs="Arial"/>
          <w:lang w:eastAsia="pl-PL"/>
        </w:rPr>
        <w:t xml:space="preserve">W dniu 26.08.2022 r. o godz. 11.15 dokonano otwarcia ofert, które wpłynęły w związku z prowadzonym przez Państwową Inspekcję Pracy Okręgowy Inspektorat Pracy w Poznaniu zapytaniem ofertowym w postępowaniu o udzielenie zamówienia publicznego pn. </w:t>
      </w:r>
      <w:r w:rsidRPr="000D1F96">
        <w:rPr>
          <w:rFonts w:eastAsia="Times New Roman" w:cs="Arial"/>
          <w:lang w:eastAsia="pl-PL"/>
        </w:rPr>
        <w:t>„</w:t>
      </w:r>
      <w:r w:rsidRPr="008F13E2">
        <w:rPr>
          <w:rFonts w:eastAsia="Times New Roman"/>
        </w:rPr>
        <w:t>Sprzątanie pomieszczeń Państwowej Inspekcji Pracy Okręgowego Inspektoratu Pracy w Poznaniu – Oddział w Koninie przez okres 12 miesięcy</w:t>
      </w:r>
      <w:r w:rsidRPr="008F13E2">
        <w:rPr>
          <w:rFonts w:eastAsia="Times New Roman" w:cs="Arial"/>
          <w:lang w:eastAsia="pl-PL"/>
        </w:rPr>
        <w:t>”.</w:t>
      </w:r>
    </w:p>
    <w:p w:rsidR="008F13E2" w:rsidRDefault="008F13E2" w:rsidP="008F13E2">
      <w:pPr>
        <w:spacing w:line="276" w:lineRule="auto"/>
        <w:ind w:firstLine="708"/>
        <w:jc w:val="both"/>
      </w:pPr>
      <w:r w:rsidRPr="00723A61">
        <w:t xml:space="preserve">Kwota brutto, jaką Zamawiający zamierza przeznaczyć na realizację przedmiotowego zamówienia </w:t>
      </w:r>
      <w:r w:rsidRPr="00AA118B">
        <w:t xml:space="preserve">wynosi </w:t>
      </w:r>
      <w:r>
        <w:t>32 142,24</w:t>
      </w:r>
      <w:r w:rsidRPr="00AA118B">
        <w:t xml:space="preserve"> zł.</w:t>
      </w:r>
    </w:p>
    <w:p w:rsidR="008F13E2" w:rsidRPr="001A5D05" w:rsidRDefault="008F13E2" w:rsidP="008F13E2">
      <w:pPr>
        <w:spacing w:line="276" w:lineRule="auto"/>
        <w:ind w:firstLine="708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 wyznaczonym przez Zamawiającego terminie tj. do dnia 26.08.2022 r. do godz. 11.00 wpłynęły następujące oferty:</w:t>
      </w:r>
    </w:p>
    <w:p w:rsidR="008F13E2" w:rsidRDefault="008F13E2" w:rsidP="008F13E2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972"/>
        <w:gridCol w:w="2552"/>
        <w:gridCol w:w="2942"/>
      </w:tblGrid>
      <w:tr w:rsidR="008F13E2" w:rsidTr="00CF6A5F">
        <w:tc>
          <w:tcPr>
            <w:tcW w:w="538" w:type="dxa"/>
            <w:shd w:val="clear" w:color="auto" w:fill="auto"/>
          </w:tcPr>
          <w:p w:rsidR="008F13E2" w:rsidRDefault="008F13E2" w:rsidP="00CF6A5F">
            <w:r>
              <w:t>Lp.</w:t>
            </w:r>
          </w:p>
        </w:tc>
        <w:tc>
          <w:tcPr>
            <w:tcW w:w="2972" w:type="dxa"/>
            <w:shd w:val="clear" w:color="auto" w:fill="auto"/>
          </w:tcPr>
          <w:p w:rsidR="008F13E2" w:rsidRDefault="008F13E2" w:rsidP="00CF6A5F">
            <w:r>
              <w:t xml:space="preserve">Nazwa </w:t>
            </w:r>
          </w:p>
        </w:tc>
        <w:tc>
          <w:tcPr>
            <w:tcW w:w="2552" w:type="dxa"/>
            <w:shd w:val="clear" w:color="auto" w:fill="auto"/>
          </w:tcPr>
          <w:p w:rsidR="008F13E2" w:rsidRDefault="008F13E2" w:rsidP="00CF6A5F">
            <w:r>
              <w:t>Adres oferenta</w:t>
            </w:r>
          </w:p>
        </w:tc>
        <w:tc>
          <w:tcPr>
            <w:tcW w:w="2942" w:type="dxa"/>
            <w:shd w:val="clear" w:color="auto" w:fill="auto"/>
          </w:tcPr>
          <w:p w:rsidR="008F13E2" w:rsidRDefault="008F13E2" w:rsidP="00CF6A5F">
            <w:r>
              <w:t>kwota brutto</w:t>
            </w:r>
          </w:p>
        </w:tc>
      </w:tr>
      <w:tr w:rsidR="008F13E2" w:rsidTr="00CF6A5F">
        <w:trPr>
          <w:trHeight w:val="957"/>
        </w:trPr>
        <w:tc>
          <w:tcPr>
            <w:tcW w:w="538" w:type="dxa"/>
            <w:shd w:val="clear" w:color="auto" w:fill="auto"/>
          </w:tcPr>
          <w:p w:rsidR="008F13E2" w:rsidRDefault="008F13E2" w:rsidP="00CF6A5F">
            <w:r>
              <w:t>1.</w:t>
            </w:r>
          </w:p>
        </w:tc>
        <w:tc>
          <w:tcPr>
            <w:tcW w:w="2972" w:type="dxa"/>
            <w:shd w:val="clear" w:color="auto" w:fill="auto"/>
          </w:tcPr>
          <w:p w:rsidR="008F13E2" w:rsidRPr="000D1F96" w:rsidRDefault="00B45BA6" w:rsidP="00B45B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JAK-BUD Jakub Budziński</w:t>
            </w:r>
          </w:p>
        </w:tc>
        <w:tc>
          <w:tcPr>
            <w:tcW w:w="2552" w:type="dxa"/>
            <w:shd w:val="clear" w:color="auto" w:fill="auto"/>
          </w:tcPr>
          <w:p w:rsidR="00B45BA6" w:rsidRDefault="00B45BA6" w:rsidP="00CF6A5F">
            <w:pPr>
              <w:spacing w:line="276" w:lineRule="auto"/>
            </w:pPr>
            <w:r>
              <w:t xml:space="preserve">Wola </w:t>
            </w:r>
            <w:proofErr w:type="spellStart"/>
            <w:r>
              <w:t>Podłężna</w:t>
            </w:r>
            <w:proofErr w:type="spellEnd"/>
            <w:r>
              <w:t xml:space="preserve"> </w:t>
            </w:r>
          </w:p>
          <w:p w:rsidR="00B45BA6" w:rsidRDefault="00B45BA6" w:rsidP="00CF6A5F">
            <w:pPr>
              <w:spacing w:line="276" w:lineRule="auto"/>
            </w:pPr>
            <w:r>
              <w:t xml:space="preserve">ul. </w:t>
            </w:r>
            <w:proofErr w:type="spellStart"/>
            <w:r>
              <w:t>Rudzicka</w:t>
            </w:r>
            <w:proofErr w:type="spellEnd"/>
            <w:r>
              <w:t xml:space="preserve"> 40I, </w:t>
            </w:r>
          </w:p>
          <w:p w:rsidR="008F13E2" w:rsidRDefault="00B45BA6" w:rsidP="00CF6A5F">
            <w:pPr>
              <w:spacing w:line="276" w:lineRule="auto"/>
            </w:pPr>
            <w:r>
              <w:t>62-510 Konin</w:t>
            </w:r>
          </w:p>
        </w:tc>
        <w:tc>
          <w:tcPr>
            <w:tcW w:w="2942" w:type="dxa"/>
            <w:shd w:val="clear" w:color="auto" w:fill="auto"/>
          </w:tcPr>
          <w:p w:rsidR="008F13E2" w:rsidRDefault="00B45BA6" w:rsidP="00CF6A5F">
            <w:r>
              <w:t>29 630,76 zł</w:t>
            </w:r>
          </w:p>
        </w:tc>
      </w:tr>
      <w:tr w:rsidR="008F13E2" w:rsidTr="00CF6A5F">
        <w:trPr>
          <w:trHeight w:val="702"/>
        </w:trPr>
        <w:tc>
          <w:tcPr>
            <w:tcW w:w="538" w:type="dxa"/>
            <w:shd w:val="clear" w:color="auto" w:fill="auto"/>
          </w:tcPr>
          <w:p w:rsidR="008F13E2" w:rsidRDefault="008F13E2" w:rsidP="00CF6A5F">
            <w:r>
              <w:t>2.</w:t>
            </w:r>
          </w:p>
        </w:tc>
        <w:tc>
          <w:tcPr>
            <w:tcW w:w="2972" w:type="dxa"/>
            <w:shd w:val="clear" w:color="auto" w:fill="auto"/>
          </w:tcPr>
          <w:p w:rsidR="00B45BA6" w:rsidRDefault="00B45BA6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PERFEKT – BŁYSK </w:t>
            </w:r>
          </w:p>
          <w:p w:rsidR="00B45BA6" w:rsidRDefault="00B45BA6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Sprzątająca </w:t>
            </w:r>
          </w:p>
          <w:p w:rsidR="008F13E2" w:rsidRDefault="00B45BA6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Grochowski</w:t>
            </w:r>
          </w:p>
        </w:tc>
        <w:tc>
          <w:tcPr>
            <w:tcW w:w="2552" w:type="dxa"/>
            <w:shd w:val="clear" w:color="auto" w:fill="auto"/>
          </w:tcPr>
          <w:p w:rsidR="008F13E2" w:rsidRDefault="00B45BA6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Ruszków Drugi</w:t>
            </w:r>
          </w:p>
          <w:p w:rsidR="00B45BA6" w:rsidRDefault="00B45BA6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Laurowa 4,</w:t>
            </w:r>
          </w:p>
          <w:p w:rsidR="00B45BA6" w:rsidRPr="000D1F96" w:rsidRDefault="00B45BA6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62-604 Kościelec</w:t>
            </w:r>
          </w:p>
        </w:tc>
        <w:tc>
          <w:tcPr>
            <w:tcW w:w="2942" w:type="dxa"/>
            <w:shd w:val="clear" w:color="auto" w:fill="auto"/>
          </w:tcPr>
          <w:p w:rsidR="008F13E2" w:rsidRDefault="00B45BA6" w:rsidP="00CF6A5F">
            <w:r>
              <w:t>30 258,00 zł</w:t>
            </w:r>
          </w:p>
        </w:tc>
      </w:tr>
      <w:tr w:rsidR="008F13E2" w:rsidTr="00CF6A5F">
        <w:trPr>
          <w:trHeight w:val="697"/>
        </w:trPr>
        <w:tc>
          <w:tcPr>
            <w:tcW w:w="538" w:type="dxa"/>
            <w:shd w:val="clear" w:color="auto" w:fill="auto"/>
          </w:tcPr>
          <w:p w:rsidR="008F13E2" w:rsidRDefault="008F13E2" w:rsidP="00CF6A5F">
            <w:r>
              <w:t>3.</w:t>
            </w:r>
          </w:p>
        </w:tc>
        <w:tc>
          <w:tcPr>
            <w:tcW w:w="2972" w:type="dxa"/>
            <w:shd w:val="clear" w:color="auto" w:fill="auto"/>
          </w:tcPr>
          <w:p w:rsidR="008F13E2" w:rsidRDefault="00B45BA6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SPRZĄTAJ</w:t>
            </w:r>
            <w:r w:rsidR="009D2885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CE</w:t>
            </w:r>
          </w:p>
          <w:p w:rsidR="00B45BA6" w:rsidRDefault="00B45BA6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Sylwia Urbaniak</w:t>
            </w:r>
          </w:p>
        </w:tc>
        <w:tc>
          <w:tcPr>
            <w:tcW w:w="2552" w:type="dxa"/>
            <w:shd w:val="clear" w:color="auto" w:fill="auto"/>
          </w:tcPr>
          <w:p w:rsidR="008F13E2" w:rsidRDefault="00B45BA6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Wiechowicza</w:t>
            </w:r>
            <w:proofErr w:type="spellEnd"/>
            <w:r>
              <w:rPr>
                <w:sz w:val="20"/>
                <w:szCs w:val="20"/>
              </w:rPr>
              <w:t xml:space="preserve"> ¼,</w:t>
            </w:r>
          </w:p>
          <w:p w:rsidR="00B45BA6" w:rsidRDefault="00B45BA6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62-510 Konin</w:t>
            </w:r>
          </w:p>
        </w:tc>
        <w:tc>
          <w:tcPr>
            <w:tcW w:w="2942" w:type="dxa"/>
            <w:shd w:val="clear" w:color="auto" w:fill="auto"/>
          </w:tcPr>
          <w:p w:rsidR="008F13E2" w:rsidRDefault="00B45BA6" w:rsidP="00CF6A5F">
            <w:r>
              <w:t xml:space="preserve">29 400,00 zł </w:t>
            </w:r>
          </w:p>
        </w:tc>
      </w:tr>
      <w:tr w:rsidR="008F13E2" w:rsidTr="00CF6A5F">
        <w:trPr>
          <w:trHeight w:val="707"/>
        </w:trPr>
        <w:tc>
          <w:tcPr>
            <w:tcW w:w="538" w:type="dxa"/>
            <w:shd w:val="clear" w:color="auto" w:fill="auto"/>
          </w:tcPr>
          <w:p w:rsidR="008F13E2" w:rsidRDefault="008F13E2" w:rsidP="00CF6A5F">
            <w:r>
              <w:t>4.</w:t>
            </w:r>
          </w:p>
        </w:tc>
        <w:tc>
          <w:tcPr>
            <w:tcW w:w="2972" w:type="dxa"/>
            <w:shd w:val="clear" w:color="auto" w:fill="auto"/>
          </w:tcPr>
          <w:p w:rsidR="008F13E2" w:rsidRDefault="00B45BA6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KOR-BUD Albert Budziński</w:t>
            </w:r>
          </w:p>
        </w:tc>
        <w:tc>
          <w:tcPr>
            <w:tcW w:w="2552" w:type="dxa"/>
            <w:shd w:val="clear" w:color="auto" w:fill="auto"/>
          </w:tcPr>
          <w:p w:rsidR="00B45BA6" w:rsidRDefault="00B45BA6" w:rsidP="00B45BA6">
            <w:pPr>
              <w:spacing w:line="276" w:lineRule="auto"/>
            </w:pPr>
            <w:r>
              <w:t xml:space="preserve">Wola </w:t>
            </w:r>
            <w:proofErr w:type="spellStart"/>
            <w:r>
              <w:t>Podłężna</w:t>
            </w:r>
            <w:proofErr w:type="spellEnd"/>
            <w:r>
              <w:t xml:space="preserve"> </w:t>
            </w:r>
          </w:p>
          <w:p w:rsidR="00B45BA6" w:rsidRDefault="00B45BA6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Rudzicka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  <w:p w:rsidR="00B45BA6" w:rsidRDefault="00B45BA6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62-510 Konin</w:t>
            </w:r>
          </w:p>
        </w:tc>
        <w:tc>
          <w:tcPr>
            <w:tcW w:w="2942" w:type="dxa"/>
            <w:shd w:val="clear" w:color="auto" w:fill="auto"/>
          </w:tcPr>
          <w:p w:rsidR="008F13E2" w:rsidRDefault="00B45BA6" w:rsidP="00CF6A5F">
            <w:r>
              <w:t>25 200,00 zł</w:t>
            </w:r>
          </w:p>
        </w:tc>
      </w:tr>
      <w:tr w:rsidR="008F13E2" w:rsidTr="00CF6A5F">
        <w:trPr>
          <w:trHeight w:val="606"/>
        </w:trPr>
        <w:tc>
          <w:tcPr>
            <w:tcW w:w="538" w:type="dxa"/>
            <w:shd w:val="clear" w:color="auto" w:fill="auto"/>
          </w:tcPr>
          <w:p w:rsidR="008F13E2" w:rsidRDefault="008F13E2" w:rsidP="00CF6A5F">
            <w:r>
              <w:t>5.</w:t>
            </w:r>
          </w:p>
        </w:tc>
        <w:tc>
          <w:tcPr>
            <w:tcW w:w="2972" w:type="dxa"/>
            <w:shd w:val="clear" w:color="auto" w:fill="auto"/>
          </w:tcPr>
          <w:p w:rsidR="008F13E2" w:rsidRDefault="00E67F1F" w:rsidP="00CF6A5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Prosna</w:t>
            </w:r>
            <w:proofErr w:type="spellEnd"/>
            <w:r>
              <w:rPr>
                <w:sz w:val="20"/>
                <w:szCs w:val="20"/>
              </w:rPr>
              <w:t xml:space="preserve"> Kalisz Sp. z o.o.</w:t>
            </w:r>
          </w:p>
        </w:tc>
        <w:tc>
          <w:tcPr>
            <w:tcW w:w="2552" w:type="dxa"/>
            <w:shd w:val="clear" w:color="auto" w:fill="auto"/>
          </w:tcPr>
          <w:p w:rsidR="008F13E2" w:rsidRDefault="00E67F1F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Widok 2A,</w:t>
            </w:r>
          </w:p>
          <w:p w:rsidR="00E67F1F" w:rsidRDefault="00E67F1F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62-800 Kalisz</w:t>
            </w:r>
          </w:p>
        </w:tc>
        <w:tc>
          <w:tcPr>
            <w:tcW w:w="2942" w:type="dxa"/>
            <w:shd w:val="clear" w:color="auto" w:fill="auto"/>
          </w:tcPr>
          <w:p w:rsidR="008F13E2" w:rsidRDefault="00E67F1F" w:rsidP="00CF6A5F">
            <w:r>
              <w:t>39 999,60 zł</w:t>
            </w:r>
          </w:p>
        </w:tc>
      </w:tr>
      <w:tr w:rsidR="00E67F1F" w:rsidTr="00CF6A5F">
        <w:trPr>
          <w:trHeight w:val="606"/>
        </w:trPr>
        <w:tc>
          <w:tcPr>
            <w:tcW w:w="538" w:type="dxa"/>
            <w:shd w:val="clear" w:color="auto" w:fill="auto"/>
          </w:tcPr>
          <w:p w:rsidR="00E67F1F" w:rsidRDefault="00E67F1F" w:rsidP="00CF6A5F">
            <w:r>
              <w:t>6.</w:t>
            </w:r>
          </w:p>
        </w:tc>
        <w:tc>
          <w:tcPr>
            <w:tcW w:w="2972" w:type="dxa"/>
            <w:shd w:val="clear" w:color="auto" w:fill="auto"/>
          </w:tcPr>
          <w:p w:rsidR="00E67F1F" w:rsidRDefault="00E67F1F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AMSTI Sp. z o.o.</w:t>
            </w:r>
          </w:p>
        </w:tc>
        <w:tc>
          <w:tcPr>
            <w:tcW w:w="2552" w:type="dxa"/>
            <w:shd w:val="clear" w:color="auto" w:fill="auto"/>
          </w:tcPr>
          <w:p w:rsidR="00E67F1F" w:rsidRDefault="00E67F1F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Matemblewska</w:t>
            </w:r>
            <w:proofErr w:type="spellEnd"/>
            <w:r>
              <w:rPr>
                <w:sz w:val="20"/>
                <w:szCs w:val="20"/>
              </w:rPr>
              <w:t xml:space="preserve"> 27,</w:t>
            </w:r>
          </w:p>
          <w:p w:rsidR="00E67F1F" w:rsidRDefault="00E67F1F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80-283 Gdańsk</w:t>
            </w:r>
          </w:p>
        </w:tc>
        <w:tc>
          <w:tcPr>
            <w:tcW w:w="2942" w:type="dxa"/>
            <w:shd w:val="clear" w:color="auto" w:fill="auto"/>
          </w:tcPr>
          <w:p w:rsidR="00E67F1F" w:rsidRDefault="00E67F1F" w:rsidP="00CF6A5F">
            <w:r>
              <w:t>41 918,40 zł</w:t>
            </w:r>
          </w:p>
        </w:tc>
      </w:tr>
      <w:tr w:rsidR="00E67F1F" w:rsidTr="00CF6A5F">
        <w:trPr>
          <w:trHeight w:val="606"/>
        </w:trPr>
        <w:tc>
          <w:tcPr>
            <w:tcW w:w="538" w:type="dxa"/>
            <w:shd w:val="clear" w:color="auto" w:fill="auto"/>
          </w:tcPr>
          <w:p w:rsidR="00E67F1F" w:rsidRDefault="00E67F1F" w:rsidP="00CF6A5F">
            <w:r>
              <w:lastRenderedPageBreak/>
              <w:t>7.</w:t>
            </w:r>
          </w:p>
        </w:tc>
        <w:tc>
          <w:tcPr>
            <w:tcW w:w="2972" w:type="dxa"/>
            <w:shd w:val="clear" w:color="auto" w:fill="auto"/>
          </w:tcPr>
          <w:p w:rsidR="00E67F1F" w:rsidRDefault="00E67F1F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PUH „CLEANEX” </w:t>
            </w:r>
          </w:p>
          <w:p w:rsidR="00E67F1F" w:rsidRDefault="00E67F1F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Waldemar </w:t>
            </w:r>
            <w:proofErr w:type="spellStart"/>
            <w:r>
              <w:rPr>
                <w:sz w:val="20"/>
                <w:szCs w:val="20"/>
              </w:rPr>
              <w:t>Rogodz</w:t>
            </w:r>
            <w:r w:rsidR="001534E0">
              <w:rPr>
                <w:sz w:val="20"/>
                <w:szCs w:val="20"/>
              </w:rPr>
              <w:t>iński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67F1F" w:rsidRDefault="001534E0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Poznańska 74 lok. 106, 62-510 Konin</w:t>
            </w:r>
          </w:p>
        </w:tc>
        <w:tc>
          <w:tcPr>
            <w:tcW w:w="2942" w:type="dxa"/>
            <w:shd w:val="clear" w:color="auto" w:fill="auto"/>
          </w:tcPr>
          <w:p w:rsidR="00E67F1F" w:rsidRDefault="001534E0" w:rsidP="00CF6A5F">
            <w:r>
              <w:t>36 900,00 zł</w:t>
            </w:r>
          </w:p>
        </w:tc>
      </w:tr>
      <w:tr w:rsidR="001534E0" w:rsidTr="00CF6A5F">
        <w:trPr>
          <w:trHeight w:val="606"/>
        </w:trPr>
        <w:tc>
          <w:tcPr>
            <w:tcW w:w="538" w:type="dxa"/>
            <w:shd w:val="clear" w:color="auto" w:fill="auto"/>
          </w:tcPr>
          <w:p w:rsidR="001534E0" w:rsidRDefault="001534E0" w:rsidP="00CF6A5F">
            <w:r>
              <w:t>8.</w:t>
            </w:r>
          </w:p>
        </w:tc>
        <w:tc>
          <w:tcPr>
            <w:tcW w:w="2972" w:type="dxa"/>
            <w:shd w:val="clear" w:color="auto" w:fill="auto"/>
          </w:tcPr>
          <w:p w:rsidR="001534E0" w:rsidRDefault="001534E0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PRAXIMA KRAKPOL </w:t>
            </w:r>
          </w:p>
          <w:p w:rsidR="001534E0" w:rsidRDefault="001534E0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</w:t>
            </w:r>
          </w:p>
        </w:tc>
        <w:tc>
          <w:tcPr>
            <w:tcW w:w="2552" w:type="dxa"/>
            <w:shd w:val="clear" w:color="auto" w:fill="auto"/>
          </w:tcPr>
          <w:p w:rsidR="001534E0" w:rsidRDefault="00917FC6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534E0">
              <w:rPr>
                <w:sz w:val="20"/>
                <w:szCs w:val="20"/>
              </w:rPr>
              <w:t>l. Dworcowa 2,</w:t>
            </w:r>
          </w:p>
          <w:p w:rsidR="001534E0" w:rsidRDefault="001534E0" w:rsidP="00CF6A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32-540 Trzebinia</w:t>
            </w:r>
          </w:p>
        </w:tc>
        <w:tc>
          <w:tcPr>
            <w:tcW w:w="2942" w:type="dxa"/>
            <w:shd w:val="clear" w:color="auto" w:fill="auto"/>
          </w:tcPr>
          <w:p w:rsidR="001534E0" w:rsidRDefault="001534E0" w:rsidP="00CF6A5F">
            <w:r>
              <w:t>36 685,80 zł</w:t>
            </w:r>
          </w:p>
        </w:tc>
      </w:tr>
    </w:tbl>
    <w:p w:rsidR="008F13E2" w:rsidRPr="00C40991" w:rsidRDefault="008F13E2" w:rsidP="008F13E2">
      <w:pPr>
        <w:rPr>
          <w:rStyle w:val="Tytuksiki"/>
          <w:b w:val="0"/>
          <w:i w:val="0"/>
        </w:rPr>
      </w:pPr>
    </w:p>
    <w:p w:rsidR="0070503D" w:rsidRPr="00C40991" w:rsidRDefault="0070503D" w:rsidP="008F13E2">
      <w:pPr>
        <w:pStyle w:val="Normalny-Adresat"/>
        <w:rPr>
          <w:rStyle w:val="Tytuksiki"/>
          <w:b w:val="0"/>
          <w:i w:val="0"/>
        </w:rPr>
      </w:pPr>
    </w:p>
    <w:sectPr w:rsidR="0070503D" w:rsidRPr="00C40991" w:rsidSect="00C86200">
      <w:headerReference w:type="first" r:id="rId10"/>
      <w:pgSz w:w="11906" w:h="16838"/>
      <w:pgMar w:top="1417" w:right="1133" w:bottom="1417" w:left="1985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03" w:rsidRDefault="00C96703" w:rsidP="00F455A1">
      <w:pPr>
        <w:spacing w:line="240" w:lineRule="auto"/>
      </w:pPr>
      <w:r>
        <w:separator/>
      </w:r>
    </w:p>
  </w:endnote>
  <w:endnote w:type="continuationSeparator" w:id="0">
    <w:p w:rsidR="00C96703" w:rsidRDefault="00C96703" w:rsidP="00F45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03" w:rsidRDefault="00C96703" w:rsidP="00F455A1">
      <w:pPr>
        <w:spacing w:line="240" w:lineRule="auto"/>
      </w:pPr>
      <w:r>
        <w:separator/>
      </w:r>
    </w:p>
  </w:footnote>
  <w:footnote w:type="continuationSeparator" w:id="0">
    <w:p w:rsidR="00C96703" w:rsidRDefault="00C96703" w:rsidP="00F455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00" w:rsidRDefault="00C9670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-33.3pt;width:444.45pt;height:777.15pt;z-index:-1;mso-position-horizontal-relative:text;mso-position-vertical-relative:text">
          <v:imagedata r:id="rId1" o:title="2020oip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5A1"/>
    <w:rsid w:val="00102683"/>
    <w:rsid w:val="001401EC"/>
    <w:rsid w:val="001534E0"/>
    <w:rsid w:val="00165F76"/>
    <w:rsid w:val="00191686"/>
    <w:rsid w:val="001E0909"/>
    <w:rsid w:val="003C081D"/>
    <w:rsid w:val="004E235E"/>
    <w:rsid w:val="00673994"/>
    <w:rsid w:val="0070503D"/>
    <w:rsid w:val="007365F9"/>
    <w:rsid w:val="008F13E2"/>
    <w:rsid w:val="00917FC6"/>
    <w:rsid w:val="009B7E15"/>
    <w:rsid w:val="009C717D"/>
    <w:rsid w:val="009D2885"/>
    <w:rsid w:val="00A74652"/>
    <w:rsid w:val="00B207B3"/>
    <w:rsid w:val="00B45BA6"/>
    <w:rsid w:val="00BB1976"/>
    <w:rsid w:val="00C165DA"/>
    <w:rsid w:val="00C40991"/>
    <w:rsid w:val="00C86200"/>
    <w:rsid w:val="00C96703"/>
    <w:rsid w:val="00D076F8"/>
    <w:rsid w:val="00D47DFC"/>
    <w:rsid w:val="00D60A17"/>
    <w:rsid w:val="00DB410A"/>
    <w:rsid w:val="00DE5D5C"/>
    <w:rsid w:val="00E30EFB"/>
    <w:rsid w:val="00E44B03"/>
    <w:rsid w:val="00E67F1F"/>
    <w:rsid w:val="00EA56E8"/>
    <w:rsid w:val="00EB4778"/>
    <w:rsid w:val="00F4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0D28BB3-4495-4B45-B727-3A216883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5A1"/>
    <w:pPr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7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76F8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76F8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7E1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455A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55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455A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C717D"/>
    <w:rPr>
      <w:rFonts w:ascii="Arial" w:hAnsi="Arial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C717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717D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76F8"/>
    <w:pPr>
      <w:spacing w:after="60"/>
      <w:jc w:val="center"/>
      <w:outlineLvl w:val="1"/>
    </w:pPr>
    <w:rPr>
      <w:rFonts w:eastAsia="Times New Roman" w:cs="Arial"/>
      <w:sz w:val="24"/>
      <w:szCs w:val="24"/>
    </w:rPr>
  </w:style>
  <w:style w:type="character" w:customStyle="1" w:styleId="PodtytuZnak">
    <w:name w:val="Podtytuł Znak"/>
    <w:link w:val="Podtytu"/>
    <w:uiPriority w:val="11"/>
    <w:rsid w:val="00D076F8"/>
    <w:rPr>
      <w:rFonts w:ascii="Arial" w:eastAsia="Times New Roman" w:hAnsi="Arial" w:cs="Arial"/>
      <w:sz w:val="24"/>
      <w:szCs w:val="24"/>
      <w:lang w:eastAsia="en-US"/>
    </w:rPr>
  </w:style>
  <w:style w:type="character" w:styleId="Wyrnieniedelikatne">
    <w:name w:val="Subtle Emphasis"/>
    <w:uiPriority w:val="19"/>
    <w:qFormat/>
    <w:rsid w:val="00D076F8"/>
    <w:rPr>
      <w:i/>
      <w:iCs/>
      <w:color w:val="404040"/>
    </w:rPr>
  </w:style>
  <w:style w:type="character" w:customStyle="1" w:styleId="Nagwek1Znak">
    <w:name w:val="Nagłówek 1 Znak"/>
    <w:link w:val="Nagwek1"/>
    <w:uiPriority w:val="9"/>
    <w:rsid w:val="009C717D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076F8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076F8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B7E1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Uwydatnienie">
    <w:name w:val="Emphasis"/>
    <w:uiPriority w:val="20"/>
    <w:qFormat/>
    <w:rsid w:val="00D076F8"/>
    <w:rPr>
      <w:i/>
      <w:iCs/>
    </w:rPr>
  </w:style>
  <w:style w:type="character" w:styleId="Odwoaniedelikatne">
    <w:name w:val="Subtle Reference"/>
    <w:uiPriority w:val="31"/>
    <w:qFormat/>
    <w:rsid w:val="00D076F8"/>
    <w:rPr>
      <w:smallCaps/>
      <w:color w:val="5A5A5A"/>
    </w:rPr>
  </w:style>
  <w:style w:type="character" w:styleId="Odwoanieintensywne">
    <w:name w:val="Intense Reference"/>
    <w:uiPriority w:val="32"/>
    <w:qFormat/>
    <w:rsid w:val="00D076F8"/>
    <w:rPr>
      <w:b/>
      <w:bCs/>
      <w:smallCaps/>
      <w:color w:val="5B9BD5"/>
      <w:spacing w:val="5"/>
    </w:rPr>
  </w:style>
  <w:style w:type="character" w:styleId="Tytuksiki">
    <w:name w:val="Book Title"/>
    <w:uiPriority w:val="33"/>
    <w:qFormat/>
    <w:rsid w:val="00D076F8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D076F8"/>
    <w:pPr>
      <w:ind w:left="708"/>
    </w:pPr>
  </w:style>
  <w:style w:type="paragraph" w:customStyle="1" w:styleId="Normalny-Adresat">
    <w:name w:val="Normalny-Adresat"/>
    <w:basedOn w:val="Normalny"/>
    <w:link w:val="Normalny-AdresatZnak"/>
    <w:qFormat/>
    <w:rsid w:val="00E30EFB"/>
    <w:pPr>
      <w:spacing w:line="240" w:lineRule="auto"/>
      <w:ind w:left="4536"/>
    </w:pPr>
    <w:rPr>
      <w:rFonts w:cs="Arial"/>
    </w:rPr>
  </w:style>
  <w:style w:type="paragraph" w:customStyle="1" w:styleId="Normalny-ZnakPisma">
    <w:name w:val="Normalny-ZnakPisma"/>
    <w:basedOn w:val="Normalny"/>
    <w:link w:val="Normalny-ZnakPismaZnak"/>
    <w:qFormat/>
    <w:rsid w:val="00E30EFB"/>
    <w:pPr>
      <w:tabs>
        <w:tab w:val="right" w:pos="8789"/>
      </w:tabs>
      <w:spacing w:line="240" w:lineRule="auto"/>
    </w:pPr>
    <w:rPr>
      <w:rFonts w:cs="Arial"/>
    </w:rPr>
  </w:style>
  <w:style w:type="character" w:customStyle="1" w:styleId="Normalny-AdresatZnak">
    <w:name w:val="Normalny-Adresat Znak"/>
    <w:link w:val="Normalny-Adresat"/>
    <w:rsid w:val="00E30EFB"/>
    <w:rPr>
      <w:rFonts w:ascii="Arial" w:hAnsi="Arial" w:cs="Arial"/>
      <w:sz w:val="22"/>
      <w:szCs w:val="22"/>
      <w:lang w:eastAsia="en-US"/>
    </w:rPr>
  </w:style>
  <w:style w:type="character" w:customStyle="1" w:styleId="Normalny-ZnakPismaZnak">
    <w:name w:val="Normalny-ZnakPisma Znak"/>
    <w:link w:val="Normalny-ZnakPisma"/>
    <w:rsid w:val="00E30EFB"/>
    <w:rPr>
      <w:rFonts w:ascii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8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D28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PZ-*</Komorki>
    <Opis xmlns="24013cd9-d7a6-4e0b-bde9-b4174ed491f6" xsi:nil="true"/>
    <TypSzablonu xmlns="5092F08F-8307-42F4-B594-D3D94BB5AA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4B11C-3307-4389-BD8D-D1878EFEC3A0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479B919A-FC8D-4E61-A117-4F9437759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C6079-CE4C-4D63-8623-0AB8DB063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01. Listownik Poznań</vt:lpstr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 Listownik Poznań</dc:title>
  <dc:subject/>
  <dc:creator>Marek Karlik</dc:creator>
  <cp:keywords/>
  <dc:description/>
  <cp:lastModifiedBy>Elżbieta Woźniak</cp:lastModifiedBy>
  <cp:revision>2</cp:revision>
  <cp:lastPrinted>2022-08-26T09:48:00Z</cp:lastPrinted>
  <dcterms:created xsi:type="dcterms:W3CDTF">2022-08-29T07:15:00Z</dcterms:created>
  <dcterms:modified xsi:type="dcterms:W3CDTF">2022-08-29T07:15:00Z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0x0101003900F30AF4F6BB4E80176D87F742B963</vt:lpwstr>
  </property>
  <property fmtid="{D5CDD505-2E9C-101B-9397-08002B2CF9AE}" pid="3" name="ZnakPisma">
    <vt:lpwstr>PZ-POR-A.213.14.2022.5</vt:lpwstr>
  </property>
  <property fmtid="{D5CDD505-2E9C-101B-9397-08002B2CF9AE}" pid="4" name="UNPPisma">
    <vt:lpwstr>PZ-22-60019</vt:lpwstr>
  </property>
  <property fmtid="{D5CDD505-2E9C-101B-9397-08002B2CF9AE}" pid="5" name="ZnakSprawy">
    <vt:lpwstr>PZ-POR-A.213.14.2022</vt:lpwstr>
  </property>
  <property fmtid="{D5CDD505-2E9C-101B-9397-08002B2CF9AE}" pid="6" name="ZnakSprawy2">
    <vt:lpwstr>Znak sprawy: PZ-POR-A.213.14.2022</vt:lpwstr>
  </property>
  <property fmtid="{D5CDD505-2E9C-101B-9397-08002B2CF9AE}" pid="7" name="AktualnaDataSlownie">
    <vt:lpwstr>26 sierpnia 2022</vt:lpwstr>
  </property>
  <property fmtid="{D5CDD505-2E9C-101B-9397-08002B2CF9AE}" pid="8" name="ZnakSprawyPrzedPrzeniesieniem">
    <vt:lpwstr/>
  </property>
  <property fmtid="{D5CDD505-2E9C-101B-9397-08002B2CF9AE}" pid="9" name="Autor">
    <vt:lpwstr>Nowak-Stankowska Magdalena</vt:lpwstr>
  </property>
  <property fmtid="{D5CDD505-2E9C-101B-9397-08002B2CF9AE}" pid="10" name="AutorNumer">
    <vt:lpwstr>120393</vt:lpwstr>
  </property>
  <property fmtid="{D5CDD505-2E9C-101B-9397-08002B2CF9AE}" pid="11" name="AutorKomorkaNadrzedna">
    <vt:lpwstr>Zastępca OIP ds. Prawno-Organizacyjnych(P)</vt:lpwstr>
  </property>
  <property fmtid="{D5CDD505-2E9C-101B-9397-08002B2CF9AE}" pid="12" name="AutorInicjaly">
    <vt:lpwstr>M.N.S</vt:lpwstr>
  </property>
  <property fmtid="{D5CDD505-2E9C-101B-9397-08002B2CF9AE}" pid="13" name="AutorNrTelefonu">
    <vt:lpwstr/>
  </property>
  <property fmtid="{D5CDD505-2E9C-101B-9397-08002B2CF9AE}" pid="14" name="Stanowisko">
    <vt:lpwstr>Młodszy specjalista</vt:lpwstr>
  </property>
  <property fmtid="{D5CDD505-2E9C-101B-9397-08002B2CF9AE}" pid="15" name="OpisPisma">
    <vt:lpwstr>informacja z otwarcia ofert</vt:lpwstr>
  </property>
  <property fmtid="{D5CDD505-2E9C-101B-9397-08002B2CF9AE}" pid="16" name="Komorka">
    <vt:lpwstr>Okręgowy Inspektor Pracy</vt:lpwstr>
  </property>
  <property fmtid="{D5CDD505-2E9C-101B-9397-08002B2CF9AE}" pid="17" name="KodKomorki">
    <vt:lpwstr>O</vt:lpwstr>
  </property>
  <property fmtid="{D5CDD505-2E9C-101B-9397-08002B2CF9AE}" pid="18" name="AktualnaData">
    <vt:lpwstr>2022-08-26</vt:lpwstr>
  </property>
  <property fmtid="{D5CDD505-2E9C-101B-9397-08002B2CF9AE}" pid="19" name="Wydzial">
    <vt:lpwstr>Sekcja Organizacji</vt:lpwstr>
  </property>
  <property fmtid="{D5CDD505-2E9C-101B-9397-08002B2CF9AE}" pid="20" name="KodWydzialu">
    <vt:lpwstr>POR-A</vt:lpwstr>
  </property>
  <property fmtid="{D5CDD505-2E9C-101B-9397-08002B2CF9AE}" pid="21" name="ZaakceptowanePrzez">
    <vt:lpwstr>n/d</vt:lpwstr>
  </property>
  <property fmtid="{D5CDD505-2E9C-101B-9397-08002B2CF9AE}" pid="22" name="PrzekazanieDo">
    <vt:lpwstr>Magdalena Nowak-Stankowska</vt:lpwstr>
  </property>
  <property fmtid="{D5CDD505-2E9C-101B-9397-08002B2CF9AE}" pid="23" name="PrzekazanieDoStanowisko">
    <vt:lpwstr>Młodszy specjalista</vt:lpwstr>
  </property>
  <property fmtid="{D5CDD505-2E9C-101B-9397-08002B2CF9AE}" pid="24" name="PrzekazanieDoKomorkaPracownika">
    <vt:lpwstr>Sekcja Organizacji(POR-A) </vt:lpwstr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/>
  </property>
  <property fmtid="{D5CDD505-2E9C-101B-9397-08002B2CF9AE}" pid="29" name="adresOddzial">
    <vt:lpwstr/>
  </property>
  <property fmtid="{D5CDD505-2E9C-101B-9397-08002B2CF9AE}" pid="30" name="adresTypUlicy">
    <vt:lpwstr/>
  </property>
  <property fmtid="{D5CDD505-2E9C-101B-9397-08002B2CF9AE}" pid="31" name="adresUlica">
    <vt:lpwstr/>
  </property>
  <property fmtid="{D5CDD505-2E9C-101B-9397-08002B2CF9AE}" pid="32" name="adresNrDomu">
    <vt:lpwstr/>
  </property>
  <property fmtid="{D5CDD505-2E9C-101B-9397-08002B2CF9AE}" pid="33" name="adresNrLokalu">
    <vt:lpwstr/>
  </property>
  <property fmtid="{D5CDD505-2E9C-101B-9397-08002B2CF9AE}" pid="34" name="adresKodPocztowy">
    <vt:lpwstr/>
  </property>
  <property fmtid="{D5CDD505-2E9C-101B-9397-08002B2CF9AE}" pid="35" name="adresMiejscowosc">
    <vt:lpwstr/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>2022-08-26</vt:lpwstr>
  </property>
  <property fmtid="{D5CDD505-2E9C-101B-9397-08002B2CF9AE}" pid="39" name="adresaciDW">
    <vt:lpwstr/>
  </property>
  <property fmtid="{D5CDD505-2E9C-101B-9397-08002B2CF9AE}" pid="40" name="adresaciDW2">
    <vt:lpwstr/>
  </property>
  <property fmtid="{D5CDD505-2E9C-101B-9397-08002B2CF9AE}" pid="41" name="DataCzasWprowadzenia">
    <vt:lpwstr>2022-08-26 10:41:37</vt:lpwstr>
  </property>
  <property fmtid="{D5CDD505-2E9C-101B-9397-08002B2CF9AE}" pid="42" name="TematSprawy">
    <vt:lpwstr>Sprzątanie pomieszczeń Państwowej Inspekcji Pracy Okręgowego Inspektoratu Pracy w Poznaniu – Oddział w Koninie przez okres 12 miesięcy</vt:lpwstr>
  </property>
  <property fmtid="{D5CDD505-2E9C-101B-9397-08002B2CF9AE}" pid="43" name="ProwadzacySprawe">
    <vt:lpwstr>Nowak-Stankowska Magdalena</vt:lpwstr>
  </property>
  <property fmtid="{D5CDD505-2E9C-101B-9397-08002B2CF9AE}" pid="44" name="DaneJednostki1">
    <vt:lpwstr>Państwowa Inspekcja Pracy Okręgowy Inspektorat Pracy</vt:lpwstr>
  </property>
  <property fmtid="{D5CDD505-2E9C-101B-9397-08002B2CF9AE}" pid="45" name="PolaDodatkowe1">
    <vt:lpwstr>Państwowa Inspekcja Pracy Okręgowy Inspektorat Pracy</vt:lpwstr>
  </property>
  <property fmtid="{D5CDD505-2E9C-101B-9397-08002B2CF9AE}" pid="46" name="DaneJednostki2">
    <vt:lpwstr>Poznań</vt:lpwstr>
  </property>
  <property fmtid="{D5CDD505-2E9C-101B-9397-08002B2CF9AE}" pid="47" name="PolaDodatkowe2">
    <vt:lpwstr>Poznań</vt:lpwstr>
  </property>
  <property fmtid="{D5CDD505-2E9C-101B-9397-08002B2CF9AE}" pid="48" name="DaneJednostki3">
    <vt:lpwstr>60-324</vt:lpwstr>
  </property>
  <property fmtid="{D5CDD505-2E9C-101B-9397-08002B2CF9AE}" pid="49" name="PolaDodatkowe3">
    <vt:lpwstr>60-324</vt:lpwstr>
  </property>
  <property fmtid="{D5CDD505-2E9C-101B-9397-08002B2CF9AE}" pid="50" name="DaneJednostki4">
    <vt:lpwstr>Marcelińska</vt:lpwstr>
  </property>
  <property fmtid="{D5CDD505-2E9C-101B-9397-08002B2CF9AE}" pid="51" name="PolaDodatkowe4">
    <vt:lpwstr>Marcelińska</vt:lpwstr>
  </property>
  <property fmtid="{D5CDD505-2E9C-101B-9397-08002B2CF9AE}" pid="52" name="DaneJednostki5">
    <vt:lpwstr>90</vt:lpwstr>
  </property>
  <property fmtid="{D5CDD505-2E9C-101B-9397-08002B2CF9AE}" pid="53" name="PolaDodatkowe5">
    <vt:lpwstr>90</vt:lpwstr>
  </property>
  <property fmtid="{D5CDD505-2E9C-101B-9397-08002B2CF9AE}" pid="54" name="DaneJednostki6">
    <vt:lpwstr>061-62-84-000 </vt:lpwstr>
  </property>
  <property fmtid="{D5CDD505-2E9C-101B-9397-08002B2CF9AE}" pid="55" name="PolaDodatkowe6">
    <vt:lpwstr>061-62-84-000 </vt:lpwstr>
  </property>
  <property fmtid="{D5CDD505-2E9C-101B-9397-08002B2CF9AE}" pid="56" name="DaneJednostki7">
    <vt:lpwstr>061-62-84-003</vt:lpwstr>
  </property>
  <property fmtid="{D5CDD505-2E9C-101B-9397-08002B2CF9AE}" pid="57" name="PolaDodatkowe7">
    <vt:lpwstr>061-62-84-003</vt:lpwstr>
  </property>
  <property fmtid="{D5CDD505-2E9C-101B-9397-08002B2CF9AE}" pid="58" name="DaneJednostki8">
    <vt:lpwstr>kancelaria@poznan.pip.gov.pl</vt:lpwstr>
  </property>
  <property fmtid="{D5CDD505-2E9C-101B-9397-08002B2CF9AE}" pid="59" name="PolaDodatkowe8">
    <vt:lpwstr>kancelaria@poznan.pip.gov.pl</vt:lpwstr>
  </property>
  <property fmtid="{D5CDD505-2E9C-101B-9397-08002B2CF9AE}" pid="60" name="DaneJednostki9">
    <vt:lpwstr>www.poznan.pip.gov.pl</vt:lpwstr>
  </property>
  <property fmtid="{D5CDD505-2E9C-101B-9397-08002B2CF9AE}" pid="61" name="PolaDodatkowe9">
    <vt:lpwstr>www.poznan.pip.gov.pl</vt:lpwstr>
  </property>
  <property fmtid="{D5CDD505-2E9C-101B-9397-08002B2CF9AE}" pid="62" name="KodKreskowy">
    <vt:lpwstr/>
  </property>
  <property fmtid="{D5CDD505-2E9C-101B-9397-08002B2CF9AE}" pid="63" name="TrescPisma">
    <vt:lpwstr/>
  </property>
</Properties>
</file>