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DB87" w14:textId="7DEC5057" w:rsidR="001A00B5" w:rsidRPr="00E7158E" w:rsidRDefault="00360777" w:rsidP="00A86986">
      <w:pPr>
        <w:spacing w:after="3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UCZESTNIKA</w:t>
      </w:r>
    </w:p>
    <w:p w14:paraId="6B39B7FE" w14:textId="48244F3A" w:rsidR="00360777" w:rsidRPr="00E7158E" w:rsidRDefault="00360777" w:rsidP="003131B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 oświadczenie przyjęto i podpisano w związku z organizacją przez Ministerstw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A309D"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Rozwoju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Technologii (dalej jako „Organizator”) w dniu 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czerwca 2023 r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edycji Biegu dla Bohaterów 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upamiętniającego tragiczną śmierć 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ikony lekkoatletyki - 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Janusza Kusocińskiego pod nazwą: „Bieg do Palmir” (dalej jako „Impreza”).</w:t>
      </w:r>
    </w:p>
    <w:p w14:paraId="6C60E5FD" w14:textId="77777777" w:rsidR="003131BB" w:rsidRPr="00E7158E" w:rsidRDefault="003131BB" w:rsidP="003131B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7F808C" w14:textId="4103D035" w:rsidR="003131BB" w:rsidRPr="00E7158E" w:rsidRDefault="00360777" w:rsidP="003131BB">
      <w:pPr>
        <w:spacing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.....................................................................................</w:t>
      </w:r>
      <w:r w:rsidR="001236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</w:t>
      </w:r>
    </w:p>
    <w:p w14:paraId="167F002D" w14:textId="77777777" w:rsidR="001236FB" w:rsidRDefault="001236FB" w:rsidP="003131BB">
      <w:pPr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5077C" w14:textId="4A5769B4" w:rsidR="001A00B5" w:rsidRPr="00E7158E" w:rsidRDefault="00360777" w:rsidP="003131BB">
      <w:pPr>
        <w:spacing w:after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Niniejszym oświadczam, iż:</w:t>
      </w:r>
    </w:p>
    <w:p w14:paraId="56BEBF6E" w14:textId="1EE0DC11" w:rsidR="00E7158E" w:rsidRPr="00E7158E" w:rsidRDefault="00E7158E" w:rsidP="00D974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7158E">
        <w:rPr>
          <w:rFonts w:ascii="Times New Roman" w:hAnsi="Times New Roman" w:cs="Times New Roman"/>
          <w:color w:val="000000"/>
          <w:sz w:val="24"/>
          <w:szCs w:val="24"/>
        </w:rPr>
        <w:t>Oświadczam, że jestem zdrow</w:t>
      </w:r>
      <w:r w:rsidR="001951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7158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951D2">
        <w:rPr>
          <w:rFonts w:ascii="Times New Roman" w:hAnsi="Times New Roman" w:cs="Times New Roman"/>
          <w:color w:val="000000"/>
          <w:sz w:val="24"/>
          <w:szCs w:val="24"/>
        </w:rPr>
        <w:t>zdrowy</w:t>
      </w:r>
      <w:r w:rsidR="00FA4C3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E7158E">
        <w:rPr>
          <w:rFonts w:ascii="Times New Roman" w:hAnsi="Times New Roman" w:cs="Times New Roman"/>
          <w:color w:val="000000"/>
          <w:sz w:val="24"/>
          <w:szCs w:val="24"/>
        </w:rPr>
        <w:t xml:space="preserve"> i ni</w:t>
      </w:r>
      <w:r w:rsidRPr="00E7158E">
        <w:rPr>
          <w:rFonts w:ascii="Times New Roman" w:hAnsi="Times New Roman" w:cs="Times New Roman"/>
          <w:color w:val="111111"/>
          <w:sz w:val="24"/>
          <w:szCs w:val="24"/>
        </w:rPr>
        <w:t>e mam żadnych przeciwwskazań zdrowotnych do</w:t>
      </w:r>
      <w:r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E7158E">
        <w:rPr>
          <w:rFonts w:ascii="Times New Roman" w:hAnsi="Times New Roman" w:cs="Times New Roman"/>
          <w:color w:val="111111"/>
          <w:sz w:val="24"/>
          <w:szCs w:val="24"/>
        </w:rPr>
        <w:t xml:space="preserve">biegania. </w:t>
      </w:r>
      <w:r w:rsidRPr="00E7158E">
        <w:rPr>
          <w:rFonts w:ascii="Times New Roman" w:hAnsi="Times New Roman" w:cs="Times New Roman"/>
          <w:color w:val="000000"/>
          <w:sz w:val="24"/>
          <w:szCs w:val="24"/>
        </w:rPr>
        <w:t xml:space="preserve">Przyjmuję do wiadomości, że udział w </w:t>
      </w:r>
      <w:r w:rsidR="001236F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7158E">
        <w:rPr>
          <w:rFonts w:ascii="Times New Roman" w:hAnsi="Times New Roman" w:cs="Times New Roman"/>
          <w:color w:val="000000"/>
          <w:sz w:val="24"/>
          <w:szCs w:val="24"/>
        </w:rPr>
        <w:t xml:space="preserve">mprezie wiąże się z aktywnością ruchową i pociąga za sobą naturalne ryzyko wypadku. </w:t>
      </w:r>
      <w:r w:rsidRPr="00E7158E">
        <w:rPr>
          <w:rFonts w:ascii="Times New Roman" w:hAnsi="Times New Roman" w:cs="Times New Roman"/>
          <w:color w:val="111111"/>
          <w:sz w:val="24"/>
          <w:szCs w:val="24"/>
        </w:rPr>
        <w:t>Startuję na własną odpowiedzialność i biorę pełną odpowiedzialność za swój stan zdrowia w</w:t>
      </w:r>
      <w:r w:rsidR="00D974E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7158E">
        <w:rPr>
          <w:rFonts w:ascii="Times New Roman" w:hAnsi="Times New Roman" w:cs="Times New Roman"/>
          <w:color w:val="111111"/>
          <w:sz w:val="24"/>
          <w:szCs w:val="24"/>
        </w:rPr>
        <w:t>trakcie trwania imprezy.</w:t>
      </w:r>
    </w:p>
    <w:p w14:paraId="6E60CD09" w14:textId="3AC1E0F2" w:rsidR="001A00B5" w:rsidRPr="00E7158E" w:rsidRDefault="00360777" w:rsidP="00D974EA">
      <w:pPr>
        <w:pStyle w:val="Akapitzlist"/>
        <w:numPr>
          <w:ilvl w:val="0"/>
          <w:numId w:val="1"/>
        </w:numPr>
        <w:spacing w:after="120" w:line="24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Zrzekam się prawa do dochodzenia względem Organizatora jakichkolwiek roszczeń z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tytułu możliwych szkód na osobie lub mieniu powstałych podczas i w związku z moim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uczestnictwem w Imprezie.</w:t>
      </w:r>
    </w:p>
    <w:p w14:paraId="5A93CF42" w14:textId="77777777" w:rsidR="00E7158E" w:rsidRPr="00E7158E" w:rsidRDefault="00360777" w:rsidP="00D974EA">
      <w:pPr>
        <w:pStyle w:val="Akapitzlist"/>
        <w:numPr>
          <w:ilvl w:val="0"/>
          <w:numId w:val="1"/>
        </w:numPr>
        <w:spacing w:after="120" w:line="24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Zapoznałam/zapoznałem* się z treścią regulaminu i w pełni go akceptuję.</w:t>
      </w:r>
    </w:p>
    <w:p w14:paraId="767537EA" w14:textId="1D159DA7" w:rsidR="00E7158E" w:rsidRPr="00E7158E" w:rsidRDefault="00E7158E" w:rsidP="00D974EA">
      <w:pPr>
        <w:pStyle w:val="Akapitzlist"/>
        <w:numPr>
          <w:ilvl w:val="0"/>
          <w:numId w:val="1"/>
        </w:numPr>
        <w:spacing w:after="120" w:line="24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wyrażam zgodę na przetwarzanie i wykorzystywanie mojego utrwalonego wizerunku oraz nieodpłatne i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nieograniczone czasowo utrwalanie, wykorzystywanie, rozpowszechnianie i zwielokrotnianie mojego wizerunku </w:t>
      </w:r>
      <w:r w:rsidRPr="00E7158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97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58E">
        <w:rPr>
          <w:rFonts w:ascii="Times New Roman" w:hAnsi="Times New Roman" w:cs="Times New Roman"/>
          <w:color w:val="000000"/>
          <w:sz w:val="24"/>
          <w:szCs w:val="24"/>
        </w:rPr>
        <w:t xml:space="preserve">celach promocyjnych oraz związanych z relacją z </w:t>
      </w:r>
      <w:r w:rsidR="001951D2">
        <w:rPr>
          <w:rFonts w:ascii="Times New Roman" w:hAnsi="Times New Roman" w:cs="Times New Roman"/>
          <w:color w:val="000000"/>
          <w:sz w:val="24"/>
          <w:szCs w:val="24"/>
        </w:rPr>
        <w:t>Imprezy</w:t>
      </w:r>
      <w:r w:rsidRPr="00E71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formie fotografii, zapisów wideo, zarejestrowanych podczas wydarzenia. Niniejsza zgoda ważna jest do odwołania i nie wymaga konieczności każdorazowego zatwierdzania zdjęcia/nagrania przed jego publikacją.</w:t>
      </w:r>
    </w:p>
    <w:p w14:paraId="16D9C920" w14:textId="2C5AF61B" w:rsidR="00E7158E" w:rsidRPr="00E7158E" w:rsidRDefault="00E7158E" w:rsidP="00D974EA">
      <w:pPr>
        <w:pStyle w:val="Akapitzlist"/>
        <w:numPr>
          <w:ilvl w:val="0"/>
          <w:numId w:val="1"/>
        </w:numPr>
        <w:spacing w:after="120" w:line="24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iż na podstawie art. 6 ust. 1 lit. a) rozporządzenia Parlamentu Europejskiego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(UE) 2016/679 z dnia 27 kwietnia 2016 r. w sprawie ochrony osób fizycznych w</w:t>
      </w:r>
      <w:r w:rsidR="00D974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związku z przetwarzaniem danych osobowych i w sprawie swobodnego przepływu takich danych oraz uchylenia dyrektywy 95/46/WE (ogólne rozporządzenie o ochronie danych), wyrażam zgodę na przetwarzanie moich danych osobowych, zawartych w oświadczeniu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zdolności do wzięcia udziału w </w:t>
      </w:r>
      <w:r w:rsidR="001951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Imprezie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EB02721" w14:textId="77777777" w:rsidR="00E7158E" w:rsidRPr="00E7158E" w:rsidRDefault="00E7158E" w:rsidP="00E7158E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F56DE" w14:textId="77777777" w:rsidR="00E7158E" w:rsidRPr="00E7158E" w:rsidRDefault="00E7158E" w:rsidP="00E7158E">
      <w:pPr>
        <w:spacing w:after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639C7" w14:textId="38580382" w:rsidR="001501BF" w:rsidRPr="00E7158E" w:rsidRDefault="001A00B5" w:rsidP="001501BF">
      <w:pPr>
        <w:spacing w:before="48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</w:t>
      </w:r>
      <w:r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1501BF"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</w:t>
      </w:r>
      <w:r w:rsid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1951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……..</w:t>
      </w:r>
      <w:r w:rsidR="001951D2"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</w:t>
      </w:r>
      <w:r w:rsidR="001501BF" w:rsidRPr="00E715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332F65CD" w14:textId="69085C13" w:rsidR="00E7158E" w:rsidRPr="00E7158E" w:rsidRDefault="001501BF" w:rsidP="00E7158E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715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miejscowość, data </w:t>
      </w:r>
      <w:r w:rsidRPr="00E715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715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715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E715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715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czytelny podpis osoby wyrażającej zgodę</w:t>
      </w:r>
    </w:p>
    <w:p w14:paraId="5CA9F637" w14:textId="77777777" w:rsidR="00E7158E" w:rsidRDefault="00E7158E" w:rsidP="00E7158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337ACE" w14:textId="77777777" w:rsidR="00E7158E" w:rsidRDefault="00E7158E" w:rsidP="00E7158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0296BF" w14:textId="77777777" w:rsidR="001951D2" w:rsidRDefault="001951D2" w:rsidP="00E7158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56BAB3" w14:textId="77777777" w:rsidR="00E7158E" w:rsidRDefault="00E7158E" w:rsidP="00E7158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A32C7D" w14:textId="5432DBA3" w:rsidR="00E7158E" w:rsidRPr="00D974EA" w:rsidRDefault="00360777" w:rsidP="00E7158E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D974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niepotrzebne skreślić</w:t>
      </w:r>
      <w:r w:rsidR="00E7158E" w:rsidRPr="00D974EA">
        <w:rPr>
          <w:rFonts w:ascii="Times New Roman" w:hAnsi="Times New Roman" w:cs="Times New Roman"/>
          <w:b/>
          <w:bCs/>
        </w:rPr>
        <w:br w:type="page"/>
      </w:r>
    </w:p>
    <w:p w14:paraId="460458DF" w14:textId="77777777" w:rsidR="001236FB" w:rsidRPr="00D974EA" w:rsidRDefault="00E7158E" w:rsidP="001236F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4EA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  <w:r w:rsidR="001236FB" w:rsidRPr="00D97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EA">
        <w:rPr>
          <w:rFonts w:ascii="Times New Roman" w:hAnsi="Times New Roman" w:cs="Times New Roman"/>
          <w:b/>
          <w:bCs/>
          <w:sz w:val="24"/>
          <w:szCs w:val="24"/>
        </w:rPr>
        <w:t>DOTYCZĄCA SPOSOBU PRZETWARZANIA</w:t>
      </w:r>
    </w:p>
    <w:p w14:paraId="15EF902B" w14:textId="16473D38" w:rsidR="00E7158E" w:rsidRPr="00D974EA" w:rsidRDefault="00E7158E" w:rsidP="001236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4EA">
        <w:rPr>
          <w:rFonts w:ascii="Times New Roman" w:hAnsi="Times New Roman" w:cs="Times New Roman"/>
          <w:b/>
          <w:bCs/>
          <w:sz w:val="24"/>
          <w:szCs w:val="24"/>
        </w:rPr>
        <w:t>DANYCH OSOBOWYCH PODCZAS</w:t>
      </w:r>
      <w:r w:rsidR="001236FB" w:rsidRPr="00D97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4EA">
        <w:rPr>
          <w:rFonts w:ascii="Times New Roman" w:hAnsi="Times New Roman" w:cs="Times New Roman"/>
          <w:b/>
          <w:bCs/>
          <w:sz w:val="24"/>
          <w:szCs w:val="24"/>
        </w:rPr>
        <w:t>„BIEGU DO PALMIR”</w:t>
      </w:r>
    </w:p>
    <w:p w14:paraId="52326BFD" w14:textId="77777777" w:rsidR="00E7158E" w:rsidRPr="00E7158E" w:rsidRDefault="00E7158E" w:rsidP="001236F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E7158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7158E">
        <w:rPr>
          <w:rFonts w:ascii="Times New Roman" w:eastAsia="Times New Roman" w:hAnsi="Times New Roman" w:cs="Times New Roman"/>
          <w:lang w:eastAsia="pl-PL"/>
        </w:rPr>
        <w:t>. zm.), zwanego dalej „RODO”, informujemy, że:</w:t>
      </w:r>
    </w:p>
    <w:p w14:paraId="7365BA93" w14:textId="56E4E470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Minister Rozwoju i Technologii z siedzibą w Warszawie, przy Placu Trzech Krzyży 3/5, 00-507 Warszawa, </w:t>
      </w:r>
      <w:hyperlink r:id="rId5" w:history="1">
        <w:r w:rsidRPr="00E7158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kancelaria@mrit.gov.pl</w:t>
        </w:r>
      </w:hyperlink>
      <w:r w:rsidRPr="00E7158E">
        <w:rPr>
          <w:rFonts w:ascii="Times New Roman" w:eastAsia="Times New Roman" w:hAnsi="Times New Roman" w:cs="Times New Roman"/>
          <w:lang w:eastAsia="pl-PL"/>
        </w:rPr>
        <w:t>, tel.</w:t>
      </w:r>
      <w:r w:rsidR="001236FB">
        <w:rPr>
          <w:rFonts w:ascii="Times New Roman" w:eastAsia="Times New Roman" w:hAnsi="Times New Roman" w:cs="Times New Roman"/>
          <w:lang w:eastAsia="pl-PL"/>
        </w:rPr>
        <w:t> </w:t>
      </w:r>
      <w:r w:rsidRPr="00E7158E">
        <w:rPr>
          <w:rFonts w:ascii="Times New Roman" w:eastAsia="Times New Roman" w:hAnsi="Times New Roman" w:cs="Times New Roman"/>
          <w:lang w:eastAsia="pl-PL"/>
        </w:rPr>
        <w:t xml:space="preserve">+48 222 500 123, adres skrytki na </w:t>
      </w:r>
      <w:proofErr w:type="spellStart"/>
      <w:r w:rsidRPr="00E7158E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E7158E">
        <w:rPr>
          <w:rFonts w:ascii="Times New Roman" w:eastAsia="Times New Roman" w:hAnsi="Times New Roman" w:cs="Times New Roman"/>
          <w:lang w:eastAsia="pl-PL"/>
        </w:rPr>
        <w:t>: /MRPIT/</w:t>
      </w:r>
      <w:proofErr w:type="spellStart"/>
      <w:r w:rsidRPr="00E7158E"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  <w:r w:rsidRPr="00E7158E">
        <w:rPr>
          <w:rFonts w:ascii="Times New Roman" w:eastAsia="Times New Roman" w:hAnsi="Times New Roman" w:cs="Times New Roman"/>
          <w:lang w:eastAsia="pl-PL"/>
        </w:rPr>
        <w:t>, natomiast wykonującym obowiązki Administratora jest Dyrektor Biura Ministra.</w:t>
      </w:r>
    </w:p>
    <w:p w14:paraId="20B3884C" w14:textId="77777777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 xml:space="preserve">Dane kontaktowe do Inspektora Ochrony Danych: Inspektor Ochrony Danych, Ministerstwo Rozwoju i Technologii, Plac Trzech Krzyży 3/5, 00-507 Warszawa, adres e-mail: </w:t>
      </w:r>
      <w:hyperlink r:id="rId6" w:history="1">
        <w:r w:rsidRPr="00E7158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iod@mrit.gov.pl</w:t>
        </w:r>
      </w:hyperlink>
    </w:p>
    <w:p w14:paraId="22809EDB" w14:textId="77777777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Pani/Pana dane osobowe będą przetwarzane w oparciu o art. 6 ust. 1 lit. c) RODO to jest wypełnienia obowiązku prawnego ciążącego na administratorze.</w:t>
      </w:r>
    </w:p>
    <w:p w14:paraId="3B5B09D5" w14:textId="5F80BBFE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Pr="00E7158E">
        <w:rPr>
          <w:rFonts w:ascii="Times New Roman" w:hAnsi="Times New Roman" w:cs="Times New Roman"/>
        </w:rPr>
        <w:t xml:space="preserve">zorganizowania i przeprowadzenia przez </w:t>
      </w:r>
      <w:r w:rsidRPr="00E7158E">
        <w:rPr>
          <w:rFonts w:ascii="Times New Roman" w:eastAsia="Times New Roman" w:hAnsi="Times New Roman" w:cs="Times New Roman"/>
          <w:lang w:eastAsia="pl-PL"/>
        </w:rPr>
        <w:t xml:space="preserve">Ministerstwo Rozwoju i Technologii w dniu </w:t>
      </w:r>
      <w:r w:rsidR="00D974EA">
        <w:rPr>
          <w:rFonts w:ascii="Times New Roman" w:eastAsia="Times New Roman" w:hAnsi="Times New Roman" w:cs="Times New Roman"/>
          <w:lang w:eastAsia="pl-PL"/>
        </w:rPr>
        <w:t>24</w:t>
      </w:r>
      <w:r w:rsidRPr="00E7158E">
        <w:rPr>
          <w:rFonts w:ascii="Times New Roman" w:eastAsia="Times New Roman" w:hAnsi="Times New Roman" w:cs="Times New Roman"/>
          <w:lang w:eastAsia="pl-PL"/>
        </w:rPr>
        <w:t xml:space="preserve"> czerwca 2023 roku </w:t>
      </w:r>
      <w:r w:rsidR="00D974EA">
        <w:rPr>
          <w:rFonts w:ascii="Times New Roman" w:eastAsia="Times New Roman" w:hAnsi="Times New Roman" w:cs="Times New Roman"/>
          <w:lang w:eastAsia="pl-PL"/>
        </w:rPr>
        <w:t xml:space="preserve">5. Edycji Biegu dla Bohaterów </w:t>
      </w:r>
      <w:r w:rsidRPr="00E7158E">
        <w:rPr>
          <w:rFonts w:ascii="Times New Roman" w:eastAsia="Times New Roman" w:hAnsi="Times New Roman" w:cs="Times New Roman"/>
          <w:lang w:eastAsia="pl-PL"/>
        </w:rPr>
        <w:t xml:space="preserve">upamiętniającego tragiczną śmierć </w:t>
      </w:r>
      <w:r w:rsidR="00D974EA">
        <w:rPr>
          <w:rFonts w:ascii="Times New Roman" w:eastAsia="Times New Roman" w:hAnsi="Times New Roman" w:cs="Times New Roman"/>
          <w:lang w:eastAsia="pl-PL"/>
        </w:rPr>
        <w:t xml:space="preserve">ikony lekkoatletyki - </w:t>
      </w:r>
      <w:r w:rsidRPr="00E7158E">
        <w:rPr>
          <w:rFonts w:ascii="Times New Roman" w:eastAsia="Times New Roman" w:hAnsi="Times New Roman" w:cs="Times New Roman"/>
          <w:lang w:eastAsia="pl-PL"/>
        </w:rPr>
        <w:t>Janusza Kusocińskiego pod nazwą: „Bieg do Palmir”.</w:t>
      </w:r>
    </w:p>
    <w:p w14:paraId="2E94F4CA" w14:textId="77777777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 xml:space="preserve">Odbiorcami Pani/Pana danych osobowych mogą być: </w:t>
      </w:r>
    </w:p>
    <w:p w14:paraId="237FBD01" w14:textId="18ACE558" w:rsidR="00E7158E" w:rsidRPr="00E7158E" w:rsidRDefault="00E7158E" w:rsidP="001236FB">
      <w:pPr>
        <w:pStyle w:val="Akapitzlist"/>
        <w:numPr>
          <w:ilvl w:val="0"/>
          <w:numId w:val="3"/>
        </w:numPr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organy władzy publicznej oraz podmioty wykonujące zadania publiczne lub działające na</w:t>
      </w:r>
      <w:r w:rsidR="00D974EA">
        <w:rPr>
          <w:rFonts w:ascii="Times New Roman" w:eastAsia="Times New Roman" w:hAnsi="Times New Roman" w:cs="Times New Roman"/>
          <w:lang w:eastAsia="pl-PL"/>
        </w:rPr>
        <w:t> </w:t>
      </w:r>
      <w:r w:rsidRPr="00E7158E">
        <w:rPr>
          <w:rFonts w:ascii="Times New Roman" w:eastAsia="Times New Roman" w:hAnsi="Times New Roman" w:cs="Times New Roman"/>
          <w:lang w:eastAsia="pl-PL"/>
        </w:rPr>
        <w:t>zlecenie organów władzy publicznej, w zakresie i w celach, które wynikają z</w:t>
      </w:r>
      <w:r w:rsidR="001236FB">
        <w:rPr>
          <w:rFonts w:ascii="Times New Roman" w:eastAsia="Times New Roman" w:hAnsi="Times New Roman" w:cs="Times New Roman"/>
          <w:lang w:eastAsia="pl-PL"/>
        </w:rPr>
        <w:t> </w:t>
      </w:r>
      <w:r w:rsidRPr="00E7158E">
        <w:rPr>
          <w:rFonts w:ascii="Times New Roman" w:eastAsia="Times New Roman" w:hAnsi="Times New Roman" w:cs="Times New Roman"/>
          <w:lang w:eastAsia="pl-PL"/>
        </w:rPr>
        <w:t>przepisów powszechnie obowiązującego prawa;</w:t>
      </w:r>
    </w:p>
    <w:p w14:paraId="76829E1C" w14:textId="77777777" w:rsidR="00E7158E" w:rsidRPr="00E7158E" w:rsidRDefault="00E7158E" w:rsidP="001236FB">
      <w:pPr>
        <w:pStyle w:val="Akapitzlist"/>
        <w:numPr>
          <w:ilvl w:val="0"/>
          <w:numId w:val="3"/>
        </w:numPr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 xml:space="preserve">inne podmioty, które na podstawie stosownych umów podpisanych z </w:t>
      </w:r>
      <w:proofErr w:type="spellStart"/>
      <w:r w:rsidRPr="00E7158E">
        <w:rPr>
          <w:rFonts w:ascii="Times New Roman" w:eastAsia="Times New Roman" w:hAnsi="Times New Roman" w:cs="Times New Roman"/>
          <w:lang w:eastAsia="pl-PL"/>
        </w:rPr>
        <w:t>MRiT</w:t>
      </w:r>
      <w:proofErr w:type="spellEnd"/>
      <w:r w:rsidRPr="00E7158E">
        <w:rPr>
          <w:rFonts w:ascii="Times New Roman" w:eastAsia="Times New Roman" w:hAnsi="Times New Roman" w:cs="Times New Roman"/>
          <w:lang w:eastAsia="pl-PL"/>
        </w:rPr>
        <w:t xml:space="preserve"> przetwarzają dane osobowe, dla których Administratorem jest Minister.</w:t>
      </w:r>
    </w:p>
    <w:p w14:paraId="0BF894B5" w14:textId="77777777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celów przetwarzania, nie krócej niż okres wskazany w przepisach o archiwizacji.</w:t>
      </w:r>
    </w:p>
    <w:p w14:paraId="5A6D9308" w14:textId="591AE3DE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Podanie danych nie jest obowiązkowe, chyba, że urząd o nie wystąpi w celu wydania decyzji o</w:t>
      </w:r>
      <w:r w:rsidR="001236FB">
        <w:rPr>
          <w:rFonts w:ascii="Times New Roman" w:eastAsia="Times New Roman" w:hAnsi="Times New Roman" w:cs="Times New Roman"/>
          <w:lang w:eastAsia="pl-PL"/>
        </w:rPr>
        <w:t> </w:t>
      </w:r>
      <w:r w:rsidRPr="00E7158E">
        <w:rPr>
          <w:rFonts w:ascii="Times New Roman" w:eastAsia="Times New Roman" w:hAnsi="Times New Roman" w:cs="Times New Roman"/>
          <w:lang w:eastAsia="pl-PL"/>
        </w:rPr>
        <w:t>odmowie udostępnienia informacji publicznej oraz umorzenia postępowania o udostępnienie informacji.</w:t>
      </w:r>
    </w:p>
    <w:p w14:paraId="38AE8B59" w14:textId="2DEDC9B9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Pani/Pana dane osobowe nie będą podlegać zautomatyzowanemu podejmowaniu decyzji lub</w:t>
      </w:r>
      <w:r w:rsidR="00D974EA">
        <w:rPr>
          <w:rFonts w:ascii="Times New Roman" w:eastAsia="Times New Roman" w:hAnsi="Times New Roman" w:cs="Times New Roman"/>
          <w:lang w:eastAsia="pl-PL"/>
        </w:rPr>
        <w:t> </w:t>
      </w:r>
      <w:r w:rsidRPr="00E7158E">
        <w:rPr>
          <w:rFonts w:ascii="Times New Roman" w:eastAsia="Times New Roman" w:hAnsi="Times New Roman" w:cs="Times New Roman"/>
          <w:lang w:eastAsia="pl-PL"/>
        </w:rPr>
        <w:t>profilowaniu.</w:t>
      </w:r>
    </w:p>
    <w:p w14:paraId="1B24AF53" w14:textId="77777777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 ani do organizacji międzynarodowych.</w:t>
      </w:r>
    </w:p>
    <w:p w14:paraId="6966BC65" w14:textId="77777777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 xml:space="preserve">W związku z przetwarzaniem Pani/Pana danych osobowych przysługują Pani/Panu następujące prawa: </w:t>
      </w:r>
    </w:p>
    <w:p w14:paraId="25566634" w14:textId="77777777" w:rsidR="00E7158E" w:rsidRPr="00E7158E" w:rsidRDefault="00E7158E" w:rsidP="001236FB">
      <w:pPr>
        <w:pStyle w:val="Akapitzlist"/>
        <w:numPr>
          <w:ilvl w:val="0"/>
          <w:numId w:val="4"/>
        </w:numPr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prawo dostępu do swoich danych oraz otrzymania ich kopii zgodnie z art. 15 RODO;</w:t>
      </w:r>
    </w:p>
    <w:p w14:paraId="7E9BA7DD" w14:textId="77777777" w:rsidR="00E7158E" w:rsidRPr="00E7158E" w:rsidRDefault="00E7158E" w:rsidP="001236FB">
      <w:pPr>
        <w:pStyle w:val="Akapitzlist"/>
        <w:numPr>
          <w:ilvl w:val="0"/>
          <w:numId w:val="4"/>
        </w:numPr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prawo do sprostowania (poprawiania) swoich danych, jeśli są błędne lub nieaktualne, zgodnie z art. 16 RODO;</w:t>
      </w:r>
    </w:p>
    <w:p w14:paraId="3483B45C" w14:textId="77777777" w:rsidR="00E7158E" w:rsidRPr="00E7158E" w:rsidRDefault="00E7158E" w:rsidP="001236FB">
      <w:pPr>
        <w:pStyle w:val="Akapitzlist"/>
        <w:numPr>
          <w:ilvl w:val="0"/>
          <w:numId w:val="4"/>
        </w:numPr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prawo do ograniczenia przetwarzania danych zgodnie z art. 18 RODO.</w:t>
      </w:r>
    </w:p>
    <w:p w14:paraId="0CC139F8" w14:textId="74F7E340" w:rsidR="00E7158E" w:rsidRPr="00E7158E" w:rsidRDefault="00E7158E" w:rsidP="001236FB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158E">
        <w:rPr>
          <w:rFonts w:ascii="Times New Roman" w:eastAsia="Times New Roman" w:hAnsi="Times New Roman" w:cs="Times New Roman"/>
          <w:lang w:eastAsia="pl-PL"/>
        </w:rPr>
        <w:t>W przypadku powzięcia informacji o niezgodnym z prawem przetwarzaniu w Ministerstwie Rozwoju i Technologii Pani/Pana danych osobowych, przysługuje Pani/Panu prawo wniesienia skargi do organu nadzorczego właściwego w sprawach ochrony danych osobowych, tj. Prezesa Urzędu Ochrony Danych Osobowych, ul. Stawki 2, 00-193 Warszawa.</w:t>
      </w:r>
    </w:p>
    <w:sectPr w:rsidR="00E7158E" w:rsidRPr="00E7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6FD4"/>
    <w:multiLevelType w:val="multilevel"/>
    <w:tmpl w:val="BA9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A5B9A"/>
    <w:multiLevelType w:val="hybridMultilevel"/>
    <w:tmpl w:val="F2CC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5296"/>
    <w:multiLevelType w:val="hybridMultilevel"/>
    <w:tmpl w:val="26D6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E805DC"/>
    <w:multiLevelType w:val="hybridMultilevel"/>
    <w:tmpl w:val="D522F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038482">
    <w:abstractNumId w:val="1"/>
  </w:num>
  <w:num w:numId="2" w16cid:durableId="1903518701">
    <w:abstractNumId w:val="0"/>
  </w:num>
  <w:num w:numId="3" w16cid:durableId="1454985547">
    <w:abstractNumId w:val="2"/>
  </w:num>
  <w:num w:numId="4" w16cid:durableId="2030180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77"/>
    <w:rsid w:val="0009680C"/>
    <w:rsid w:val="001236FB"/>
    <w:rsid w:val="001501BF"/>
    <w:rsid w:val="001951D2"/>
    <w:rsid w:val="001A00B5"/>
    <w:rsid w:val="003131BB"/>
    <w:rsid w:val="00360777"/>
    <w:rsid w:val="00375712"/>
    <w:rsid w:val="003B72CA"/>
    <w:rsid w:val="00407D49"/>
    <w:rsid w:val="00462CEF"/>
    <w:rsid w:val="00796AAC"/>
    <w:rsid w:val="00943169"/>
    <w:rsid w:val="009A309D"/>
    <w:rsid w:val="00A86986"/>
    <w:rsid w:val="00D91602"/>
    <w:rsid w:val="00D974EA"/>
    <w:rsid w:val="00E7158E"/>
    <w:rsid w:val="00EC1620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B2FA"/>
  <w15:chartTrackingRefBased/>
  <w15:docId w15:val="{3FFEAE8C-4AD2-4899-9671-4D38C232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60777"/>
  </w:style>
  <w:style w:type="paragraph" w:styleId="Akapitzlist">
    <w:name w:val="List Paragraph"/>
    <w:basedOn w:val="Normalny"/>
    <w:uiPriority w:val="34"/>
    <w:qFormat/>
    <w:rsid w:val="001A00B5"/>
    <w:pPr>
      <w:ind w:left="720"/>
      <w:contextualSpacing/>
    </w:pPr>
  </w:style>
  <w:style w:type="paragraph" w:customStyle="1" w:styleId="Default">
    <w:name w:val="Default"/>
    <w:rsid w:val="00E715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Świkszcz Aleksandra</dc:creator>
  <cp:keywords/>
  <dc:description/>
  <cp:lastModifiedBy>Pogorzelska Aneta</cp:lastModifiedBy>
  <cp:revision>2</cp:revision>
  <dcterms:created xsi:type="dcterms:W3CDTF">2023-05-30T07:45:00Z</dcterms:created>
  <dcterms:modified xsi:type="dcterms:W3CDTF">2023-05-30T07:45:00Z</dcterms:modified>
</cp:coreProperties>
</file>