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904D27" w:rsidRDefault="00C0685D" w:rsidP="00904D27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</w:p>
    <w:p w:rsidR="00904D27" w:rsidRPr="00820F09" w:rsidRDefault="00B40539" w:rsidP="00904D27">
      <w:pPr>
        <w:jc w:val="both"/>
      </w:pPr>
      <w:r w:rsidRPr="0064248A">
        <w:rPr>
          <w:rFonts w:cs="Times New Roman"/>
          <w:szCs w:val="24"/>
          <w:lang w:eastAsia="pl-PL"/>
        </w:rPr>
        <w:t>dostawa, instalacja oraz uruchomienie systemu zarządzania zgłoszeniami Service Desk</w:t>
      </w:r>
      <w:r>
        <w:rPr>
          <w:rFonts w:cs="Times New Roman"/>
          <w:szCs w:val="24"/>
          <w:lang w:eastAsia="pl-PL"/>
        </w:rPr>
        <w:t xml:space="preserve"> </w:t>
      </w:r>
      <w:r w:rsidRPr="0064248A">
        <w:rPr>
          <w:rFonts w:cs="Times New Roman"/>
          <w:szCs w:val="24"/>
          <w:lang w:eastAsia="pl-PL"/>
        </w:rPr>
        <w:t>w standardzie ITSM wraz z modułami: Helpdesk, CMDB, zarządzanie zasobami, zarządzanie umowami, zarządzanie zakupami, zarządzanie problemami, zarządzanie zmianami, podstawowe narzędzie do zarządzania projektami oraz zarządzanie pojemnością</w:t>
      </w:r>
      <w:r>
        <w:rPr>
          <w:rFonts w:cs="Times New Roman"/>
          <w:szCs w:val="24"/>
          <w:lang w:eastAsia="pl-PL"/>
        </w:rPr>
        <w:t xml:space="preserve"> </w:t>
      </w:r>
      <w:r w:rsidR="00904D27">
        <w:rPr>
          <w:rStyle w:val="Teksttreci"/>
          <w:rFonts w:eastAsia="Calibri"/>
        </w:rPr>
        <w:t xml:space="preserve">na okres </w:t>
      </w:r>
      <w:r>
        <w:rPr>
          <w:rStyle w:val="Teksttreci"/>
          <w:rFonts w:eastAsia="Calibri"/>
        </w:rPr>
        <w:t>jednego roku</w:t>
      </w: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sectPr w:rsid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5C" w:rsidRDefault="0099355C" w:rsidP="00C0685D">
      <w:pPr>
        <w:spacing w:after="0" w:line="240" w:lineRule="auto"/>
      </w:pPr>
      <w:r>
        <w:separator/>
      </w:r>
    </w:p>
  </w:endnote>
  <w:endnote w:type="continuationSeparator" w:id="0">
    <w:p w:rsidR="0099355C" w:rsidRDefault="0099355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5C" w:rsidRDefault="0099355C" w:rsidP="00C0685D">
      <w:pPr>
        <w:spacing w:after="0" w:line="240" w:lineRule="auto"/>
      </w:pPr>
      <w:r>
        <w:separator/>
      </w:r>
    </w:p>
  </w:footnote>
  <w:footnote w:type="continuationSeparator" w:id="0">
    <w:p w:rsidR="0099355C" w:rsidRDefault="0099355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815FD"/>
    <w:rsid w:val="002F0D55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7E1380"/>
    <w:rsid w:val="007F37D9"/>
    <w:rsid w:val="00842EB3"/>
    <w:rsid w:val="008739B3"/>
    <w:rsid w:val="00896E78"/>
    <w:rsid w:val="008A6CFC"/>
    <w:rsid w:val="00904D27"/>
    <w:rsid w:val="00942A0B"/>
    <w:rsid w:val="009518FE"/>
    <w:rsid w:val="0099355C"/>
    <w:rsid w:val="009E6211"/>
    <w:rsid w:val="009F026A"/>
    <w:rsid w:val="00A23FCE"/>
    <w:rsid w:val="00A90A1C"/>
    <w:rsid w:val="00AC31F4"/>
    <w:rsid w:val="00B40539"/>
    <w:rsid w:val="00B7598A"/>
    <w:rsid w:val="00C0060B"/>
    <w:rsid w:val="00C0685D"/>
    <w:rsid w:val="00CC2B01"/>
    <w:rsid w:val="00DD256A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0"/>
    <w:rsid w:val="00904D27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904D27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2024-08-23T14:37:00Z</dcterms:created>
  <dcterms:modified xsi:type="dcterms:W3CDTF">2024-08-23T14:37:00Z</dcterms:modified>
</cp:coreProperties>
</file>